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26.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rPr>
        <w:t xml:space="preserve">МУНИЦИПАЛЬНОЕ БЮДЖЕТНОЕ УЧРЕЖДЕНИЕ                          ДОПОЛНИТЕЛЬНОГО ОБРАЗОВАНИЯ </w:t>
      </w:r>
    </w:p>
    <w:p>
      <w:pPr>
        <w:pStyle w:val="style0"/>
        <w:jc w:val="center"/>
      </w:pPr>
      <w:r>
        <w:rPr>
          <w:rFonts w:ascii="Times New Roman" w:cs="Times New Roman" w:hAnsi="Times New Roman"/>
          <w:b/>
        </w:rPr>
        <w:t>«ФЕДОТОВСКАЯ ДЕТСКАЯ ШКОЛА ИСКУССТВ»</w:t>
      </w:r>
    </w:p>
    <w:p>
      <w:pPr>
        <w:pStyle w:val="style0"/>
        <w:jc w:val="center"/>
      </w:pPr>
      <w:r>
        <w:rPr>
          <w:rFonts w:ascii="Times New Roman" w:cs="Times New Roman" w:hAnsi="Times New Roman"/>
          <w:b/>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t>ДОПОЛНИТЕЛЬНАЯ ПРЕДПРОФЕССИОНАЛЬНАЯ ОБЩЕОБРАЗОВАТЕЛЬНАЯ ПРОГРАММА В ОБЛАСТИ МУЗЫКАЛЬНОГО ИСКУССТВА «СТРУННЫЕ ИНСТРУМЕНТЫ»</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t>Предметная область</w:t>
      </w:r>
    </w:p>
    <w:p>
      <w:pPr>
        <w:pStyle w:val="style0"/>
        <w:jc w:val="center"/>
      </w:pPr>
      <w:r>
        <w:rPr>
          <w:rFonts w:ascii="Times New Roman" w:cs="Times New Roman" w:hAnsi="Times New Roman"/>
          <w:b/>
          <w:sz w:val="28"/>
          <w:szCs w:val="28"/>
        </w:rPr>
        <w:t>ПО. 01. МУЗЫКАЛЬНОЕ ИСПОЛНИТЕЛЬСТВО</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36"/>
          <w:szCs w:val="36"/>
        </w:rPr>
        <w:t>Программа по учебному предмету</w:t>
      </w:r>
    </w:p>
    <w:p>
      <w:pPr>
        <w:pStyle w:val="style0"/>
        <w:jc w:val="center"/>
      </w:pPr>
      <w:r>
        <w:rPr>
          <w:rFonts w:ascii="Times New Roman" w:cs="Times New Roman" w:hAnsi="Times New Roman"/>
          <w:b/>
          <w:sz w:val="32"/>
          <w:szCs w:val="32"/>
        </w:rPr>
        <w:t>ПО.01.УП.02. АНСАМБЛЬ</w:t>
      </w:r>
    </w:p>
    <w:p>
      <w:pPr>
        <w:pStyle w:val="style0"/>
        <w:jc w:val="center"/>
      </w:pPr>
      <w:r>
        <w:rPr>
          <w:rFonts w:ascii="Times New Roman" w:cs="Times New Roman" w:hAnsi="Times New Roman"/>
          <w:b/>
          <w:sz w:val="32"/>
          <w:szCs w:val="32"/>
        </w:rPr>
        <w:t>В.01.УП.02. АНСАМБЛЬ</w:t>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b/>
          <w:sz w:val="28"/>
          <w:szCs w:val="28"/>
        </w:rPr>
        <w:t>п. Федотово</w:t>
      </w:r>
    </w:p>
    <w:p>
      <w:pPr>
        <w:pStyle w:val="style0"/>
        <w:jc w:val="center"/>
      </w:pPr>
      <w:r>
        <w:rPr>
          <w:rFonts w:ascii="Times New Roman" w:cs="Times New Roman" w:hAnsi="Times New Roman"/>
          <w:b/>
          <w:sz w:val="28"/>
          <w:szCs w:val="28"/>
        </w:rPr>
        <w:t>20</w:t>
      </w:r>
      <w:r>
        <w:rPr>
          <w:rFonts w:ascii="Times New Roman" w:cs="Times New Roman" w:hAnsi="Times New Roman"/>
          <w:b/>
          <w:sz w:val="28"/>
          <w:szCs w:val="28"/>
        </w:rPr>
        <w:t>20</w:t>
      </w:r>
      <w:r>
        <w:rPr>
          <w:rFonts w:ascii="Times New Roman" w:cs="Times New Roman" w:hAnsi="Times New Roman"/>
          <w:b/>
          <w:sz w:val="28"/>
          <w:szCs w:val="28"/>
        </w:rPr>
        <w:t xml:space="preserve"> г.</w:t>
      </w:r>
    </w:p>
    <w:p>
      <w:pPr>
        <w:pStyle w:val="style0"/>
      </w:pPr>
      <w:r>
        <w:rPr>
          <w:rFonts w:ascii="Times New Roman" w:cs="Times New Roman" w:hAnsi="Times New Roman"/>
          <w:sz w:val="28"/>
          <w:szCs w:val="28"/>
        </w:rPr>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5940425" cy="839724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40425" cy="8397240"/>
                    </a:xfrm>
                    <a:prstGeom prst="rect">
                      <a:avLst/>
                    </a:prstGeom>
                    <a:noFill/>
                    <a:ln w="9525">
                      <a:noFill/>
                      <a:miter lim="800000"/>
                      <a:headEnd/>
                      <a:tailEnd/>
                    </a:ln>
                  </pic:spPr>
                </pic:pic>
              </a:graphicData>
            </a:graphic>
          </wp:anchor>
        </w:drawing>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r>
    </w:p>
    <w:p>
      <w:pPr>
        <w:pStyle w:val="style34"/>
        <w:shd w:fill="FFFFFF" w:val="clear"/>
        <w:spacing w:after="0" w:before="0" w:line="260" w:lineRule="exact"/>
        <w:ind w:hanging="0" w:left="0" w:right="0"/>
        <w:contextualSpacing w:val="false"/>
      </w:pPr>
      <w:r>
        <w:rPr>
          <w:sz w:val="28"/>
        </w:rPr>
      </w:r>
    </w:p>
    <w:p>
      <w:pPr>
        <w:pStyle w:val="style38"/>
        <w:shd w:fill="FFFFFF" w:val="clear"/>
        <w:spacing w:after="647" w:before="0" w:line="260" w:lineRule="exact"/>
        <w:contextualSpacing w:val="false"/>
      </w:pPr>
      <w:bookmarkStart w:id="0" w:name="_GoBack"/>
      <w:bookmarkEnd w:id="0"/>
      <w:r>
        <w:rPr>
          <w:sz w:val="28"/>
        </w:rPr>
        <w:t>Структура программы учебного предмета</w:t>
      </w:r>
    </w:p>
    <w:p>
      <w:pPr>
        <w:pStyle w:val="style38"/>
        <w:numPr>
          <w:ilvl w:val="0"/>
          <w:numId w:val="1"/>
        </w:numPr>
        <w:shd w:fill="FFFFFF" w:val="clear"/>
        <w:tabs>
          <w:tab w:leader="none" w:pos="701" w:val="left"/>
        </w:tabs>
        <w:spacing w:after="137" w:before="0" w:line="260" w:lineRule="exact"/>
        <w:contextualSpacing w:val="false"/>
        <w:jc w:val="left"/>
      </w:pPr>
      <w:r>
        <w:rPr>
          <w:sz w:val="28"/>
        </w:rPr>
        <w:t>Пояснительная записка:</w:t>
      </w:r>
    </w:p>
    <w:p>
      <w:pPr>
        <w:pStyle w:val="style41"/>
        <w:numPr>
          <w:ilvl w:val="0"/>
          <w:numId w:val="2"/>
        </w:numPr>
        <w:shd w:fill="FFFFFF" w:val="clear"/>
        <w:tabs>
          <w:tab w:leader="none" w:pos="125" w:val="left"/>
        </w:tabs>
        <w:spacing w:after="0" w:before="0" w:line="100" w:lineRule="atLeast"/>
        <w:contextualSpacing w:val="false"/>
      </w:pPr>
      <w:r>
        <w:rPr>
          <w:sz w:val="28"/>
        </w:rPr>
        <w:t>Характеристика учебного предмета, его место и роль в образовательном процессе;</w:t>
      </w:r>
    </w:p>
    <w:p>
      <w:pPr>
        <w:pStyle w:val="style41"/>
        <w:numPr>
          <w:ilvl w:val="0"/>
          <w:numId w:val="2"/>
        </w:numPr>
        <w:shd w:fill="FFFFFF" w:val="clear"/>
        <w:tabs>
          <w:tab w:leader="none" w:pos="149" w:val="left"/>
        </w:tabs>
        <w:spacing w:after="0" w:before="0"/>
        <w:contextualSpacing w:val="false"/>
      </w:pPr>
      <w:r>
        <w:rPr>
          <w:sz w:val="28"/>
        </w:rPr>
        <w:t>Срок реализации учебного предмета;</w:t>
      </w:r>
    </w:p>
    <w:p>
      <w:pPr>
        <w:pStyle w:val="style41"/>
        <w:shd w:fill="FFFFFF" w:val="clear"/>
        <w:tabs>
          <w:tab w:leader="none" w:pos="149" w:val="left"/>
        </w:tabs>
        <w:spacing w:after="0" w:before="0"/>
        <w:contextualSpacing w:val="false"/>
      </w:pPr>
      <w:r>
        <w:rPr>
          <w:sz w:val="28"/>
        </w:rPr>
      </w:r>
    </w:p>
    <w:p>
      <w:pPr>
        <w:pStyle w:val="style41"/>
        <w:numPr>
          <w:ilvl w:val="0"/>
          <w:numId w:val="2"/>
        </w:numPr>
        <w:shd w:fill="FFFFFF" w:val="clear"/>
        <w:tabs>
          <w:tab w:leader="none" w:pos="149" w:val="left"/>
        </w:tabs>
        <w:spacing w:after="251" w:before="0" w:line="100" w:lineRule="atLeast"/>
        <w:contextualSpacing w:val="false"/>
      </w:pPr>
      <w:r>
        <w:rPr>
          <w:sz w:val="28"/>
        </w:rPr>
        <w:t>Объем учебной нагрузки и ее распределение;</w:t>
      </w:r>
    </w:p>
    <w:p>
      <w:pPr>
        <w:pStyle w:val="style41"/>
        <w:numPr>
          <w:ilvl w:val="0"/>
          <w:numId w:val="2"/>
        </w:numPr>
        <w:shd w:fill="FFFFFF" w:val="clear"/>
        <w:tabs>
          <w:tab w:leader="none" w:pos="149" w:val="left"/>
        </w:tabs>
        <w:spacing w:after="251" w:before="0" w:line="100" w:lineRule="atLeast"/>
        <w:contextualSpacing w:val="false"/>
      </w:pPr>
      <w:r>
        <w:rPr>
          <w:sz w:val="28"/>
        </w:rPr>
        <w:t>Форма проведения учебных аудиторных занятий;</w:t>
      </w:r>
    </w:p>
    <w:p>
      <w:pPr>
        <w:pStyle w:val="style41"/>
        <w:numPr>
          <w:ilvl w:val="0"/>
          <w:numId w:val="2"/>
        </w:numPr>
        <w:shd w:fill="FFFFFF" w:val="clear"/>
        <w:tabs>
          <w:tab w:leader="none" w:pos="149" w:val="left"/>
        </w:tabs>
        <w:spacing w:after="251" w:before="0" w:line="100" w:lineRule="atLeast"/>
        <w:contextualSpacing w:val="false"/>
      </w:pPr>
      <w:r>
        <w:rPr>
          <w:sz w:val="28"/>
        </w:rPr>
        <w:t>Цели и задачи учебного предмета;</w:t>
      </w:r>
    </w:p>
    <w:p>
      <w:pPr>
        <w:pStyle w:val="style41"/>
        <w:numPr>
          <w:ilvl w:val="0"/>
          <w:numId w:val="2"/>
        </w:numPr>
        <w:shd w:fill="FFFFFF" w:val="clear"/>
        <w:tabs>
          <w:tab w:leader="none" w:pos="149" w:val="left"/>
        </w:tabs>
        <w:spacing w:after="251" w:before="0" w:line="100" w:lineRule="atLeast"/>
        <w:contextualSpacing w:val="false"/>
      </w:pPr>
      <w:r>
        <w:rPr>
          <w:sz w:val="28"/>
        </w:rPr>
        <w:t>Обоснование структуры программы учебного предмета;</w:t>
      </w:r>
    </w:p>
    <w:p>
      <w:pPr>
        <w:pStyle w:val="style41"/>
        <w:numPr>
          <w:ilvl w:val="0"/>
          <w:numId w:val="2"/>
        </w:numPr>
        <w:shd w:fill="FFFFFF" w:val="clear"/>
        <w:tabs>
          <w:tab w:leader="none" w:pos="149" w:val="left"/>
        </w:tabs>
        <w:spacing w:after="251" w:before="0" w:line="100" w:lineRule="atLeast"/>
        <w:contextualSpacing w:val="false"/>
      </w:pPr>
      <w:r>
        <w:rPr>
          <w:sz w:val="28"/>
        </w:rPr>
        <w:t>Методы обучения;</w:t>
      </w:r>
    </w:p>
    <w:p>
      <w:pPr>
        <w:pStyle w:val="style41"/>
        <w:numPr>
          <w:ilvl w:val="0"/>
          <w:numId w:val="2"/>
        </w:numPr>
        <w:shd w:fill="FFFFFF" w:val="clear"/>
        <w:tabs>
          <w:tab w:leader="none" w:pos="149" w:val="left"/>
        </w:tabs>
        <w:spacing w:after="251" w:before="0" w:line="100" w:lineRule="atLeast"/>
        <w:contextualSpacing w:val="false"/>
      </w:pPr>
      <w:r>
        <w:rPr>
          <w:sz w:val="28"/>
        </w:rPr>
        <w:t>Описание материально-технических условий реализации учебного предмета.</w:t>
      </w:r>
    </w:p>
    <w:p>
      <w:pPr>
        <w:pStyle w:val="style41"/>
        <w:numPr>
          <w:ilvl w:val="1"/>
          <w:numId w:val="2"/>
        </w:numPr>
        <w:shd w:fill="FFFFFF" w:val="clear"/>
        <w:tabs>
          <w:tab w:leader="none" w:pos="149" w:val="left"/>
        </w:tabs>
        <w:spacing w:after="251" w:before="0" w:line="100" w:lineRule="atLeast"/>
        <w:contextualSpacing w:val="false"/>
      </w:pPr>
      <w:r>
        <w:rPr>
          <w:b/>
          <w:i w:val="false"/>
          <w:sz w:val="28"/>
        </w:rPr>
        <w:t xml:space="preserve">Содержание  учебного предмета: </w:t>
      </w:r>
      <w:r>
        <w:rPr>
          <w:i w:val="false"/>
          <w:sz w:val="28"/>
        </w:rPr>
        <w:t xml:space="preserve">                                                                                                                           -  </w:t>
      </w:r>
      <w:r>
        <w:rPr>
          <w:sz w:val="28"/>
        </w:rPr>
        <w:t>Сведения о затратах учебного времени;                                                                                 -  Требования по годам обучения.</w:t>
      </w:r>
    </w:p>
    <w:p>
      <w:pPr>
        <w:pStyle w:val="style38"/>
        <w:numPr>
          <w:ilvl w:val="1"/>
          <w:numId w:val="2"/>
        </w:numPr>
        <w:shd w:fill="FFFFFF" w:val="clear"/>
        <w:tabs>
          <w:tab w:leader="none" w:pos="706" w:val="left"/>
        </w:tabs>
        <w:spacing w:after="647" w:before="0" w:line="260" w:lineRule="exact"/>
        <w:contextualSpacing w:val="false"/>
        <w:jc w:val="left"/>
      </w:pPr>
      <w:r>
        <w:rPr>
          <w:sz w:val="28"/>
        </w:rPr>
        <w:t>Требования к уровню подготовки обучающихся</w:t>
      </w:r>
    </w:p>
    <w:p>
      <w:pPr>
        <w:pStyle w:val="style38"/>
        <w:numPr>
          <w:ilvl w:val="1"/>
          <w:numId w:val="2"/>
        </w:numPr>
        <w:shd w:fill="FFFFFF" w:val="clear"/>
        <w:tabs>
          <w:tab w:leader="none" w:pos="706" w:val="left"/>
        </w:tabs>
        <w:spacing w:after="257" w:before="0" w:line="260" w:lineRule="exact"/>
        <w:contextualSpacing w:val="false"/>
        <w:jc w:val="left"/>
      </w:pPr>
      <w:r>
        <w:rPr>
          <w:sz w:val="28"/>
        </w:rPr>
        <w:t xml:space="preserve">Формы и методы контроля. Система оценок: </w:t>
      </w:r>
    </w:p>
    <w:p>
      <w:pPr>
        <w:pStyle w:val="style38"/>
        <w:shd w:fill="FFFFFF" w:val="clear"/>
        <w:tabs>
          <w:tab w:leader="none" w:pos="706" w:val="left"/>
        </w:tabs>
        <w:spacing w:after="257" w:before="0" w:line="260" w:lineRule="exact"/>
        <w:contextualSpacing w:val="false"/>
        <w:jc w:val="left"/>
      </w:pPr>
      <w:r>
        <w:rPr>
          <w:b w:val="false"/>
          <w:i/>
          <w:sz w:val="28"/>
        </w:rPr>
        <w:t>-  Аттестация: цели, виды, форма и содержание;</w:t>
      </w:r>
    </w:p>
    <w:p>
      <w:pPr>
        <w:pStyle w:val="style38"/>
        <w:shd w:fill="FFFFFF" w:val="clear"/>
        <w:tabs>
          <w:tab w:leader="none" w:pos="706" w:val="left"/>
        </w:tabs>
        <w:spacing w:after="257" w:before="0" w:line="260" w:lineRule="exact"/>
        <w:contextualSpacing w:val="false"/>
        <w:jc w:val="left"/>
      </w:pPr>
      <w:r>
        <w:rPr>
          <w:b w:val="false"/>
          <w:i/>
          <w:sz w:val="28"/>
        </w:rPr>
        <w:t>- Критерии оценок</w:t>
      </w:r>
    </w:p>
    <w:p>
      <w:pPr>
        <w:pStyle w:val="style41"/>
        <w:numPr>
          <w:ilvl w:val="1"/>
          <w:numId w:val="2"/>
        </w:numPr>
        <w:shd w:fill="FFFFFF" w:val="clear"/>
        <w:tabs>
          <w:tab w:leader="none" w:pos="134" w:val="left"/>
        </w:tabs>
        <w:spacing w:after="0" w:before="0"/>
        <w:contextualSpacing w:val="false"/>
      </w:pPr>
      <w:r>
        <w:rPr>
          <w:b/>
          <w:i w:val="false"/>
          <w:sz w:val="28"/>
        </w:rPr>
        <w:t xml:space="preserve">Методическое  обеспечение  учебного процесса: </w:t>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t xml:space="preserve">- </w:t>
      </w:r>
      <w:r>
        <w:rPr>
          <w:sz w:val="28"/>
        </w:rPr>
        <w:t xml:space="preserve">  Методические  рекомендации педагогическим работникам;</w:t>
      </w:r>
    </w:p>
    <w:p>
      <w:pPr>
        <w:pStyle w:val="style41"/>
        <w:shd w:fill="FFFFFF" w:val="clear"/>
        <w:tabs>
          <w:tab w:leader="none" w:pos="134" w:val="left"/>
        </w:tabs>
        <w:spacing w:after="0" w:before="0"/>
        <w:contextualSpacing w:val="false"/>
      </w:pPr>
      <w:r>
        <w:rPr>
          <w:sz w:val="28"/>
        </w:rPr>
      </w:r>
    </w:p>
    <w:p>
      <w:pPr>
        <w:pStyle w:val="style41"/>
        <w:shd w:fill="FFFFFF" w:val="clear"/>
        <w:tabs>
          <w:tab w:leader="none" w:pos="134" w:val="left"/>
        </w:tabs>
        <w:spacing w:after="0" w:before="0"/>
        <w:contextualSpacing w:val="false"/>
      </w:pPr>
      <w:r>
        <w:rPr>
          <w:sz w:val="28"/>
        </w:rPr>
        <w:t>-   Рекомендации по организации самостоятельной работы обучающихся.</w:t>
      </w:r>
    </w:p>
    <w:p>
      <w:pPr>
        <w:pStyle w:val="style41"/>
        <w:shd w:fill="FFFFFF" w:val="clear"/>
        <w:tabs>
          <w:tab w:leader="none" w:pos="134" w:val="left"/>
        </w:tabs>
        <w:spacing w:after="0" w:before="0"/>
        <w:contextualSpacing w:val="false"/>
      </w:pPr>
      <w:r>
        <w:rPr>
          <w:b/>
          <w:i w:val="false"/>
          <w:sz w:val="28"/>
        </w:rPr>
      </w:r>
    </w:p>
    <w:p>
      <w:pPr>
        <w:pStyle w:val="style41"/>
        <w:numPr>
          <w:ilvl w:val="1"/>
          <w:numId w:val="2"/>
        </w:numPr>
        <w:shd w:fill="FFFFFF" w:val="clear"/>
        <w:tabs>
          <w:tab w:leader="none" w:pos="134" w:val="left"/>
        </w:tabs>
        <w:spacing w:after="0" w:before="0"/>
        <w:contextualSpacing w:val="false"/>
      </w:pPr>
      <w:r>
        <w:rPr>
          <w:b/>
          <w:i w:val="false"/>
          <w:sz w:val="28"/>
        </w:rPr>
        <w:t xml:space="preserve">Списки рекомендуемой литературы: </w:t>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i w:val="false"/>
          <w:sz w:val="28"/>
        </w:rPr>
        <w:t xml:space="preserve">-    </w:t>
      </w:r>
      <w:r>
        <w:rPr>
          <w:sz w:val="28"/>
        </w:rPr>
        <w:t>Список рекомендуемой нотной литературы;</w:t>
      </w:r>
    </w:p>
    <w:p>
      <w:pPr>
        <w:pStyle w:val="style41"/>
        <w:shd w:fill="FFFFFF" w:val="clear"/>
        <w:tabs>
          <w:tab w:leader="none" w:pos="134" w:val="left"/>
        </w:tabs>
        <w:spacing w:after="0" w:before="0"/>
        <w:contextualSpacing w:val="false"/>
      </w:pPr>
      <w:r>
        <w:rPr>
          <w:sz w:val="28"/>
        </w:rPr>
      </w:r>
    </w:p>
    <w:p>
      <w:pPr>
        <w:pStyle w:val="style41"/>
        <w:shd w:fill="FFFFFF" w:val="clear"/>
        <w:tabs>
          <w:tab w:leader="none" w:pos="134" w:val="left"/>
        </w:tabs>
        <w:spacing w:after="0" w:before="0"/>
        <w:contextualSpacing w:val="false"/>
      </w:pPr>
      <w:r>
        <w:rPr>
          <w:sz w:val="28"/>
        </w:rPr>
        <w:t>-   Список рекомендуемой методической литературы.</w:t>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r>
    </w:p>
    <w:p>
      <w:pPr>
        <w:pStyle w:val="style41"/>
        <w:shd w:fill="FFFFFF" w:val="clear"/>
        <w:tabs>
          <w:tab w:leader="none" w:pos="134" w:val="left"/>
        </w:tabs>
        <w:spacing w:after="0" w:before="0"/>
        <w:contextualSpacing w:val="false"/>
      </w:pPr>
      <w:r>
        <w:rPr>
          <w:b/>
          <w:i w:val="false"/>
          <w:sz w:val="28"/>
        </w:rPr>
      </w:r>
    </w:p>
    <w:p>
      <w:pPr>
        <w:pStyle w:val="style42"/>
        <w:keepNext/>
        <w:keepLines/>
        <w:shd w:fill="FFFFFF" w:val="clear"/>
        <w:spacing w:after="481" w:before="0" w:line="260" w:lineRule="exact"/>
        <w:ind w:hanging="0" w:left="2380" w:right="0"/>
        <w:contextualSpacing w:val="false"/>
      </w:pPr>
      <w:bookmarkStart w:id="1" w:name="bookmark2"/>
      <w:bookmarkEnd w:id="1"/>
      <w:r>
        <w:rPr>
          <w:sz w:val="28"/>
        </w:rPr>
        <w:t>I. ПОЯСНИТЕЛЬНАЯ ЗАПИСКА</w:t>
      </w:r>
    </w:p>
    <w:p>
      <w:pPr>
        <w:pStyle w:val="style42"/>
        <w:keepNext/>
        <w:keepLines/>
        <w:shd w:fill="FFFFFF" w:val="clear"/>
        <w:spacing w:after="0" w:before="0" w:line="480" w:lineRule="exact"/>
        <w:ind w:hanging="0" w:left="0" w:right="700"/>
        <w:contextualSpacing w:val="false"/>
        <w:jc w:val="center"/>
      </w:pPr>
      <w:bookmarkStart w:id="2" w:name="bookmark3"/>
      <w:bookmarkEnd w:id="2"/>
      <w:r>
        <w:rPr>
          <w:i/>
          <w:sz w:val="28"/>
        </w:rPr>
        <w:t>1.Характеристика учебного предмета, его место и роль в образовательном процессе</w:t>
      </w:r>
    </w:p>
    <w:p>
      <w:pPr>
        <w:pStyle w:val="style34"/>
        <w:shd w:fill="FFFFFF" w:val="clear"/>
        <w:spacing w:after="0" w:before="0" w:line="480" w:lineRule="exact"/>
        <w:ind w:firstLine="700" w:left="0" w:right="20"/>
        <w:contextualSpacing w:val="false"/>
        <w:jc w:val="both"/>
      </w:pPr>
      <w:r>
        <w:rPr>
          <w:sz w:val="28"/>
        </w:rPr>
        <w:t>Программа учебного предмета «Ансамбль»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а также на основе Программы для детских музыкальных школ (музыкальных отделений школ искусств) «Класс ансамбля», рекомендованной к использованию Министерством культуры СССР в 1990 году.</w:t>
      </w:r>
    </w:p>
    <w:p>
      <w:pPr>
        <w:pStyle w:val="style34"/>
        <w:shd w:fill="FFFFFF" w:val="clear"/>
        <w:spacing w:after="0" w:before="0" w:line="480" w:lineRule="exact"/>
        <w:ind w:firstLine="700" w:left="0" w:right="20"/>
        <w:contextualSpacing w:val="false"/>
        <w:jc w:val="both"/>
      </w:pPr>
      <w:r>
        <w:rPr>
          <w:sz w:val="28"/>
        </w:rPr>
        <w:t>Представленная программа предполагает знакомство с предметом и освоение навыков игры в ансамбле со 2 по 8 класс (с учетом вариативной части), а также включает программные требования дополнительного года обучения (9 класс) для поступающих в профессиональные образовательные учреждения.</w:t>
      </w:r>
    </w:p>
    <w:p>
      <w:pPr>
        <w:pStyle w:val="style34"/>
        <w:shd w:fill="FFFFFF" w:val="clear"/>
        <w:spacing w:after="0" w:before="0" w:line="480" w:lineRule="exact"/>
        <w:ind w:firstLine="700" w:left="0" w:right="20"/>
        <w:contextualSpacing w:val="false"/>
        <w:jc w:val="both"/>
      </w:pPr>
      <w:r>
        <w:rPr>
          <w:sz w:val="28"/>
        </w:rPr>
        <w:t xml:space="preserve">Работа в ансамбле играет большую роль в музыкально – эстетическом развитии обучающихся.  На уроках ансамбля учащиеся знакомятся с лучшими образцами классической и современной музыки, расширяют свой кругозор.  </w:t>
      </w:r>
    </w:p>
    <w:p>
      <w:pPr>
        <w:pStyle w:val="style34"/>
        <w:shd w:fill="FFFFFF" w:val="clear"/>
        <w:spacing w:after="0" w:before="0" w:line="480" w:lineRule="exact"/>
        <w:ind w:firstLine="700" w:left="0" w:right="20"/>
        <w:contextualSpacing w:val="false"/>
        <w:jc w:val="both"/>
      </w:pPr>
      <w:r>
        <w:rPr>
          <w:sz w:val="28"/>
        </w:rPr>
        <w:t>Работая в ансамбле, обучающийся находит практическое применение навыков, умений и знаний, полученных в инструментальных классах, и закрепляет их.</w:t>
      </w:r>
    </w:p>
    <w:p>
      <w:pPr>
        <w:pStyle w:val="style34"/>
        <w:shd w:fill="FFFFFF" w:val="clear"/>
        <w:spacing w:after="0" w:before="0" w:line="480" w:lineRule="exact"/>
        <w:ind w:hanging="0" w:left="0" w:right="0"/>
        <w:contextualSpacing w:val="false"/>
        <w:jc w:val="both"/>
      </w:pPr>
      <w:r>
        <w:rPr>
          <w:sz w:val="28"/>
        </w:rPr>
      </w:r>
    </w:p>
    <w:p>
      <w:pPr>
        <w:pStyle w:val="style42"/>
        <w:keepNext/>
        <w:keepLines/>
        <w:shd w:fill="FFFFFF" w:val="clear"/>
        <w:spacing w:after="0" w:before="0" w:line="480" w:lineRule="exact"/>
        <w:ind w:hanging="0" w:left="2680" w:right="0"/>
        <w:contextualSpacing w:val="false"/>
        <w:jc w:val="both"/>
      </w:pPr>
      <w:bookmarkStart w:id="3" w:name="bookmark4"/>
      <w:r>
        <w:rPr>
          <w:i/>
          <w:sz w:val="28"/>
        </w:rPr>
        <w:t>2.Сроки реализации учебного предмета</w:t>
      </w:r>
      <w:bookmarkEnd w:id="3"/>
      <w:r>
        <w:rPr>
          <w:i/>
          <w:sz w:val="28"/>
        </w:rPr>
        <w:t xml:space="preserve"> </w:t>
      </w:r>
    </w:p>
    <w:p>
      <w:pPr>
        <w:pStyle w:val="style34"/>
        <w:shd w:fill="FFFFFF" w:val="clear"/>
        <w:spacing w:after="0" w:before="0" w:line="480" w:lineRule="exact"/>
        <w:ind w:firstLine="660" w:left="20" w:right="20"/>
        <w:contextualSpacing w:val="false"/>
        <w:jc w:val="both"/>
      </w:pPr>
      <w:r>
        <w:rPr>
          <w:sz w:val="28"/>
        </w:rPr>
        <w:t>Срок реализации программы составляет 7 лет (со 2 по 8 классы).</w:t>
      </w:r>
    </w:p>
    <w:p>
      <w:pPr>
        <w:pStyle w:val="style34"/>
        <w:shd w:fill="FFFFFF" w:val="clear"/>
        <w:spacing w:after="0" w:before="0" w:line="480" w:lineRule="exact"/>
        <w:ind w:firstLine="660" w:left="20" w:right="20"/>
        <w:contextualSpacing w:val="false"/>
        <w:jc w:val="both"/>
      </w:pPr>
      <w:r>
        <w:rPr>
          <w:sz w:val="28"/>
        </w:rPr>
        <w:t>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«Ансамбль» может быть увеличен на 1 год (9 класс).</w:t>
      </w:r>
    </w:p>
    <w:p>
      <w:pPr>
        <w:pStyle w:val="style34"/>
        <w:shd w:fill="FFFFFF" w:val="clear"/>
        <w:spacing w:after="0" w:before="0" w:line="480" w:lineRule="exact"/>
        <w:ind w:firstLine="660" w:left="20" w:right="20"/>
        <w:contextualSpacing w:val="false"/>
        <w:jc w:val="both"/>
      </w:pPr>
      <w:r>
        <w:rPr>
          <w:sz w:val="28"/>
        </w:rPr>
      </w:r>
    </w:p>
    <w:p>
      <w:pPr>
        <w:pStyle w:val="style42"/>
        <w:keepNext/>
        <w:keepLines/>
        <w:shd w:fill="FFFFFF" w:val="clear"/>
        <w:spacing w:after="0" w:before="0" w:line="480" w:lineRule="exact"/>
        <w:ind w:hanging="0" w:left="2160" w:right="0"/>
        <w:contextualSpacing w:val="false"/>
        <w:jc w:val="both"/>
      </w:pPr>
      <w:bookmarkStart w:id="4" w:name="bookmark5"/>
      <w:bookmarkEnd w:id="4"/>
      <w:r>
        <w:rPr>
          <w:i/>
          <w:sz w:val="28"/>
        </w:rPr>
        <w:t>3.Объем учебной нагрузки и ее распределение</w:t>
      </w:r>
    </w:p>
    <w:p>
      <w:pPr>
        <w:pStyle w:val="style34"/>
        <w:shd w:fill="FFFFFF" w:val="clear"/>
        <w:spacing w:after="0" w:before="0" w:line="480" w:lineRule="exact"/>
        <w:ind w:firstLine="660" w:left="20" w:right="20"/>
        <w:contextualSpacing w:val="false"/>
        <w:jc w:val="both"/>
      </w:pPr>
      <w:r>
        <w:rPr>
          <w:sz w:val="28"/>
        </w:rPr>
        <w:t>Предлагаемая недельная нагрузка по предмету «Ансамбль» - 1час  в неделю в соответствии с учебным планом детской школы искусств.</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tbl>
      <w:tblPr>
        <w:jc w:val="left"/>
        <w:tblInd w:type="dxa" w:w="129"/>
        <w:tblBorders>
          <w:top w:color="00000A" w:space="0" w:sz="4" w:val="single"/>
          <w:left w:color="00000A" w:space="0" w:sz="4" w:val="single"/>
          <w:bottom w:color="00000A" w:space="0" w:sz="4" w:val="single"/>
          <w:right w:color="00000A" w:space="0" w:sz="4" w:val="single"/>
        </w:tblBorders>
      </w:tblPr>
      <w:tblGrid>
        <w:gridCol w:w="4548"/>
        <w:gridCol w:w="2409"/>
        <w:gridCol w:w="1968"/>
      </w:tblGrid>
      <w:tr>
        <w:trPr>
          <w:trHeight w:hRule="atLeast" w:val="615"/>
          <w:cantSplit w:val="false"/>
        </w:trPr>
        <w:tc>
          <w:tcPr>
            <w:tcW w:type="dxa" w:w="454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480" w:lineRule="exact"/>
              <w:ind w:firstLine="660" w:left="20" w:right="20"/>
              <w:contextualSpacing w:val="false"/>
              <w:jc w:val="both"/>
            </w:pPr>
            <w:r>
              <w:rPr>
                <w:sz w:val="28"/>
              </w:rPr>
              <w:t>Срок обучения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480" w:lineRule="exact"/>
              <w:ind w:firstLine="660" w:left="20" w:right="20"/>
              <w:contextualSpacing w:val="false"/>
              <w:jc w:val="both"/>
            </w:pPr>
            <w:r>
              <w:rPr>
                <w:sz w:val="28"/>
              </w:rPr>
              <w:t>2-8 класс</w:t>
            </w:r>
          </w:p>
        </w:tc>
        <w:tc>
          <w:tcPr>
            <w:tcW w:type="dxa" w:w="19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480" w:lineRule="exact"/>
              <w:ind w:firstLine="660" w:left="20" w:right="20"/>
              <w:contextualSpacing w:val="false"/>
              <w:jc w:val="both"/>
            </w:pPr>
            <w:r>
              <w:rPr>
                <w:sz w:val="28"/>
              </w:rPr>
              <w:t>9 класс</w:t>
            </w:r>
          </w:p>
        </w:tc>
      </w:tr>
      <w:tr>
        <w:trPr>
          <w:trHeight w:hRule="atLeast" w:val="1005"/>
          <w:cantSplit w:val="false"/>
        </w:trPr>
        <w:tc>
          <w:tcPr>
            <w:tcW w:type="dxa" w:w="454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100" w:lineRule="atLeast"/>
              <w:ind w:firstLine="660" w:left="20" w:right="20"/>
              <w:contextualSpacing w:val="false"/>
              <w:jc w:val="left"/>
            </w:pPr>
            <w:r>
              <w:rPr>
                <w:sz w:val="28"/>
              </w:rPr>
              <w:t>Максимальная учебная</w:t>
            </w:r>
          </w:p>
          <w:p>
            <w:pPr>
              <w:pStyle w:val="style34"/>
              <w:spacing w:after="0" w:before="0" w:line="100" w:lineRule="atLeast"/>
              <w:ind w:firstLine="660" w:left="20" w:right="20"/>
              <w:contextualSpacing w:val="false"/>
              <w:jc w:val="left"/>
            </w:pPr>
            <w:r>
              <w:rPr>
                <w:sz w:val="28"/>
              </w:rPr>
              <w:t xml:space="preserve">нагрузка (в часах)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577,5</w:t>
            </w:r>
          </w:p>
          <w:p>
            <w:pPr>
              <w:pStyle w:val="style34"/>
              <w:spacing w:after="0" w:before="0" w:line="480" w:lineRule="exact"/>
              <w:ind w:hanging="0" w:left="0" w:right="20"/>
              <w:contextualSpacing w:val="false"/>
              <w:jc w:val="both"/>
            </w:pPr>
            <w:r>
              <w:rPr>
                <w:sz w:val="28"/>
              </w:rPr>
            </w:r>
          </w:p>
        </w:tc>
        <w:tc>
          <w:tcPr>
            <w:tcW w:type="dxa" w:w="19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132</w:t>
            </w:r>
          </w:p>
          <w:p>
            <w:pPr>
              <w:pStyle w:val="style34"/>
              <w:spacing w:after="0" w:before="0" w:line="480" w:lineRule="exact"/>
              <w:ind w:hanging="0" w:left="0" w:right="20"/>
              <w:contextualSpacing w:val="false"/>
              <w:jc w:val="both"/>
            </w:pPr>
            <w:r>
              <w:rPr>
                <w:sz w:val="28"/>
              </w:rPr>
            </w:r>
          </w:p>
        </w:tc>
      </w:tr>
      <w:tr>
        <w:trPr>
          <w:trHeight w:hRule="atLeast" w:val="945"/>
          <w:cantSplit w:val="false"/>
        </w:trPr>
        <w:tc>
          <w:tcPr>
            <w:tcW w:type="dxa" w:w="454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100" w:lineRule="atLeast"/>
              <w:ind w:firstLine="660" w:left="20" w:right="20"/>
              <w:contextualSpacing w:val="false"/>
              <w:jc w:val="both"/>
            </w:pPr>
            <w:r>
              <w:rPr>
                <w:sz w:val="28"/>
              </w:rPr>
              <w:t>Количество часов на</w:t>
            </w:r>
          </w:p>
          <w:p>
            <w:pPr>
              <w:pStyle w:val="style34"/>
              <w:spacing w:after="0" w:before="0" w:line="100" w:lineRule="atLeast"/>
              <w:ind w:firstLine="660" w:left="20" w:right="20"/>
              <w:contextualSpacing w:val="false"/>
              <w:jc w:val="both"/>
            </w:pPr>
            <w:r>
              <w:rPr>
                <w:sz w:val="28"/>
              </w:rPr>
              <w:t>аудиторные занятия</w:t>
            </w:r>
          </w:p>
          <w:p>
            <w:pPr>
              <w:pStyle w:val="style34"/>
              <w:spacing w:after="0" w:before="0" w:line="480" w:lineRule="exact"/>
              <w:ind w:firstLine="660" w:left="20" w:right="20"/>
              <w:contextualSpacing w:val="false"/>
              <w:jc w:val="both"/>
            </w:pPr>
            <w:r>
              <w:rPr>
                <w:sz w:val="28"/>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231</w:t>
            </w:r>
          </w:p>
          <w:p>
            <w:pPr>
              <w:pStyle w:val="style34"/>
              <w:spacing w:after="0" w:before="0" w:line="480" w:lineRule="exact"/>
              <w:ind w:hanging="0" w:left="0" w:right="20"/>
              <w:contextualSpacing w:val="false"/>
              <w:jc w:val="both"/>
            </w:pPr>
            <w:r>
              <w:rPr>
                <w:sz w:val="28"/>
              </w:rPr>
            </w:r>
          </w:p>
        </w:tc>
        <w:tc>
          <w:tcPr>
            <w:tcW w:type="dxa" w:w="19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66</w:t>
            </w:r>
          </w:p>
          <w:p>
            <w:pPr>
              <w:pStyle w:val="style34"/>
              <w:spacing w:after="0" w:before="0" w:line="480" w:lineRule="exact"/>
              <w:ind w:hanging="0" w:left="0" w:right="20"/>
              <w:contextualSpacing w:val="false"/>
              <w:jc w:val="both"/>
            </w:pPr>
            <w:r>
              <w:rPr>
                <w:sz w:val="28"/>
              </w:rPr>
            </w:r>
          </w:p>
        </w:tc>
      </w:tr>
      <w:tr>
        <w:trPr>
          <w:trHeight w:hRule="atLeast" w:val="960"/>
          <w:cantSplit w:val="false"/>
        </w:trPr>
        <w:tc>
          <w:tcPr>
            <w:tcW w:type="dxa" w:w="454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pacing w:after="0" w:before="0" w:line="100" w:lineRule="atLeast"/>
              <w:ind w:firstLine="660" w:left="20" w:right="20"/>
              <w:contextualSpacing w:val="false"/>
              <w:jc w:val="both"/>
            </w:pPr>
            <w:r>
              <w:rPr>
                <w:sz w:val="28"/>
              </w:rPr>
              <w:t>Количество часов на</w:t>
            </w:r>
          </w:p>
          <w:p>
            <w:pPr>
              <w:pStyle w:val="style34"/>
              <w:spacing w:after="0" w:before="0" w:line="100" w:lineRule="atLeast"/>
              <w:ind w:firstLine="660" w:left="20" w:right="20"/>
              <w:contextualSpacing w:val="false"/>
              <w:jc w:val="both"/>
            </w:pPr>
            <w:r>
              <w:rPr>
                <w:sz w:val="28"/>
              </w:rPr>
              <w:t>внеаудиторную</w:t>
            </w:r>
          </w:p>
          <w:p>
            <w:pPr>
              <w:pStyle w:val="style34"/>
              <w:spacing w:after="0" w:before="0" w:line="100" w:lineRule="atLeast"/>
              <w:ind w:firstLine="660" w:left="20" w:right="20"/>
              <w:contextualSpacing w:val="false"/>
              <w:jc w:val="both"/>
            </w:pPr>
            <w:r>
              <w:rPr>
                <w:sz w:val="28"/>
              </w:rPr>
              <w:t>(самостоятельную) работу</w:t>
            </w:r>
          </w:p>
          <w:p>
            <w:pPr>
              <w:pStyle w:val="style34"/>
              <w:spacing w:after="0" w:before="0" w:line="480" w:lineRule="exact"/>
              <w:ind w:firstLine="660" w:left="20" w:right="20"/>
              <w:contextualSpacing w:val="false"/>
              <w:jc w:val="both"/>
            </w:pPr>
            <w:r>
              <w:rPr>
                <w:sz w:val="28"/>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346,5</w:t>
            </w:r>
          </w:p>
          <w:p>
            <w:pPr>
              <w:pStyle w:val="style34"/>
              <w:spacing w:after="0" w:before="0" w:line="480" w:lineRule="exact"/>
              <w:ind w:hanging="0" w:left="0" w:right="20"/>
              <w:contextualSpacing w:val="false"/>
              <w:jc w:val="both"/>
            </w:pPr>
            <w:r>
              <w:rPr>
                <w:sz w:val="28"/>
              </w:rPr>
            </w:r>
          </w:p>
        </w:tc>
        <w:tc>
          <w:tcPr>
            <w:tcW w:type="dxa" w:w="19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276" w:lineRule="auto"/>
              <w:contextualSpacing w:val="false"/>
            </w:pPr>
            <w:r>
              <w:rPr>
                <w:rFonts w:ascii="Times New Roman" w:cs="Calibri" w:hAnsi="Times New Roman"/>
                <w:color w:val="00000A"/>
                <w:sz w:val="28"/>
                <w:szCs w:val="26"/>
                <w:lang w:eastAsia="en-US"/>
              </w:rPr>
              <w:t xml:space="preserve">           </w:t>
            </w:r>
            <w:r>
              <w:rPr>
                <w:rFonts w:ascii="Times New Roman" w:cs="Calibri" w:hAnsi="Times New Roman"/>
                <w:color w:val="00000A"/>
                <w:sz w:val="28"/>
                <w:szCs w:val="26"/>
                <w:lang w:eastAsia="en-US"/>
              </w:rPr>
              <w:t>66</w:t>
            </w:r>
          </w:p>
          <w:p>
            <w:pPr>
              <w:pStyle w:val="style34"/>
              <w:spacing w:after="0" w:before="0" w:line="480" w:lineRule="exact"/>
              <w:ind w:hanging="0" w:left="0" w:right="20"/>
              <w:contextualSpacing w:val="false"/>
              <w:jc w:val="both"/>
            </w:pPr>
            <w:r>
              <w:rPr>
                <w:sz w:val="28"/>
              </w:rPr>
            </w:r>
          </w:p>
        </w:tc>
      </w:tr>
    </w:tbl>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b/>
          <w:i/>
          <w:sz w:val="28"/>
        </w:rPr>
        <w:t xml:space="preserve">  </w:t>
      </w:r>
      <w:r>
        <w:rPr>
          <w:b/>
          <w:i/>
          <w:sz w:val="28"/>
        </w:rPr>
        <w:t>4. Форма проведения учебных аудиторных занятий:</w:t>
      </w:r>
      <w:r>
        <w:rPr>
          <w:b/>
          <w:sz w:val="28"/>
        </w:rPr>
        <w:t xml:space="preserve"> </w:t>
      </w:r>
      <w:r>
        <w:rPr>
          <w:sz w:val="28"/>
        </w:rPr>
        <w:t>мелкогрупповая (от 2-х человек), рекомендуемая продолжительность урока 40 минут. Реализация данного учебного предмета может проходить в форме совместного исполнения музыкальных произведений обучающего с преподавателем.</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b/>
          <w:sz w:val="28"/>
        </w:rPr>
        <w:t xml:space="preserve"> </w:t>
      </w:r>
      <w:r>
        <w:rPr>
          <w:b/>
          <w:i/>
          <w:sz w:val="28"/>
        </w:rPr>
        <w:t>5. Цели и задачи учебного предмета</w:t>
      </w:r>
    </w:p>
    <w:p>
      <w:pPr>
        <w:pStyle w:val="style34"/>
        <w:shd w:fill="FFFFFF" w:val="clear"/>
        <w:spacing w:after="0" w:before="0" w:line="480" w:lineRule="exact"/>
        <w:ind w:firstLine="660" w:left="20" w:right="20"/>
        <w:contextualSpacing w:val="false"/>
        <w:jc w:val="both"/>
      </w:pPr>
      <w:r>
        <w:rPr>
          <w:i/>
          <w:sz w:val="28"/>
        </w:rPr>
        <w:t>Цель:</w:t>
      </w:r>
    </w:p>
    <w:p>
      <w:pPr>
        <w:pStyle w:val="style34"/>
        <w:shd w:fill="FFFFFF" w:val="clear"/>
        <w:spacing w:after="0" w:before="0" w:line="480" w:lineRule="exact"/>
        <w:ind w:firstLine="660" w:left="20" w:right="20"/>
        <w:contextualSpacing w:val="false"/>
        <w:jc w:val="both"/>
      </w:pPr>
      <w:r>
        <w:rPr>
          <w:sz w:val="28"/>
        </w:rPr>
        <w:t>- развитие музыкально-творческих способностей обучающихся на основе приобретенных знаний, умений и навыков ансамблевого исполнительства.</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i/>
          <w:sz w:val="28"/>
        </w:rPr>
        <w:t>Задачи:</w:t>
      </w:r>
    </w:p>
    <w:p>
      <w:pPr>
        <w:pStyle w:val="style34"/>
        <w:shd w:fill="FFFFFF" w:val="clear"/>
        <w:spacing w:after="0" w:before="0" w:line="480" w:lineRule="exact"/>
        <w:ind w:firstLine="660" w:left="20" w:right="20"/>
        <w:contextualSpacing w:val="false"/>
        <w:jc w:val="both"/>
      </w:pPr>
      <w:r>
        <w:rPr>
          <w:sz w:val="28"/>
        </w:rPr>
        <w:t>-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w:t>
      </w:r>
    </w:p>
    <w:p>
      <w:pPr>
        <w:pStyle w:val="style34"/>
        <w:shd w:fill="FFFFFF" w:val="clear"/>
        <w:spacing w:after="0" w:before="0" w:line="480" w:lineRule="exact"/>
        <w:ind w:firstLine="660" w:left="20" w:right="20"/>
        <w:contextualSpacing w:val="false"/>
        <w:jc w:val="both"/>
      </w:pPr>
      <w:r>
        <w:rPr>
          <w:sz w:val="28"/>
        </w:rPr>
        <w:t>- стимулирование развития эмоциональности, памяти, мышления, воображения и творческой активности при игре в ансамбле;</w:t>
      </w:r>
    </w:p>
    <w:p>
      <w:pPr>
        <w:pStyle w:val="style34"/>
        <w:shd w:fill="FFFFFF" w:val="clear"/>
        <w:spacing w:after="0" w:before="0" w:line="480" w:lineRule="exact"/>
        <w:ind w:firstLine="660" w:left="20" w:right="20"/>
        <w:contextualSpacing w:val="false"/>
        <w:jc w:val="both"/>
      </w:pPr>
      <w:r>
        <w:rPr>
          <w:sz w:val="28"/>
        </w:rPr>
        <w:t>- формирование у обучающихся комплекса исполнительских навыков, необходимых для ансамблевого музицирования;</w:t>
      </w:r>
    </w:p>
    <w:p>
      <w:pPr>
        <w:pStyle w:val="style34"/>
        <w:shd w:fill="FFFFFF" w:val="clear"/>
        <w:spacing w:after="0" w:before="0" w:line="480" w:lineRule="exact"/>
        <w:ind w:firstLine="660" w:left="20" w:right="20"/>
        <w:contextualSpacing w:val="false"/>
        <w:jc w:val="both"/>
      </w:pPr>
      <w:r>
        <w:rPr>
          <w:sz w:val="28"/>
        </w:rPr>
        <w:t>- развитие чувства ансамбля, артистизма и музыкальности;</w:t>
      </w:r>
    </w:p>
    <w:p>
      <w:pPr>
        <w:pStyle w:val="style34"/>
        <w:shd w:fill="FFFFFF" w:val="clear"/>
        <w:spacing w:after="0" w:before="0" w:line="480" w:lineRule="exact"/>
        <w:ind w:firstLine="660" w:left="20" w:right="20"/>
        <w:contextualSpacing w:val="false"/>
        <w:jc w:val="both"/>
      </w:pPr>
      <w:r>
        <w:rPr>
          <w:sz w:val="28"/>
        </w:rPr>
        <w:t xml:space="preserve">- обучение навыкам самостоятельной работы; </w:t>
      </w:r>
    </w:p>
    <w:p>
      <w:pPr>
        <w:pStyle w:val="style34"/>
        <w:shd w:fill="FFFFFF" w:val="clear"/>
        <w:spacing w:after="0" w:before="0" w:line="480" w:lineRule="exact"/>
        <w:ind w:firstLine="660" w:left="20" w:right="20"/>
        <w:contextualSpacing w:val="false"/>
        <w:jc w:val="both"/>
      </w:pPr>
      <w:r>
        <w:rPr>
          <w:sz w:val="28"/>
        </w:rPr>
        <w:t>-расширение музыкального кругозора обучающихся путем ознакомления с ансамблевым репертуаром.</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b/>
          <w:sz w:val="28"/>
        </w:rPr>
      </w:r>
    </w:p>
    <w:p>
      <w:pPr>
        <w:pStyle w:val="style34"/>
        <w:shd w:fill="FFFFFF" w:val="clear"/>
        <w:spacing w:after="0" w:before="0" w:line="480" w:lineRule="exact"/>
        <w:ind w:firstLine="660" w:left="20" w:right="20"/>
        <w:contextualSpacing w:val="false"/>
        <w:jc w:val="both"/>
      </w:pPr>
      <w:r>
        <w:rPr>
          <w:b/>
          <w:i/>
          <w:sz w:val="28"/>
        </w:rPr>
        <w:t>6. Обоснование структуры программы учебного предмета</w:t>
      </w:r>
    </w:p>
    <w:p>
      <w:pPr>
        <w:pStyle w:val="style34"/>
        <w:shd w:fill="FFFFFF" w:val="clear"/>
        <w:spacing w:after="0" w:before="0" w:line="480" w:lineRule="exact"/>
        <w:ind w:firstLine="660" w:left="20" w:right="20"/>
        <w:contextualSpacing w:val="false"/>
        <w:jc w:val="both"/>
      </w:pPr>
      <w:r>
        <w:rPr>
          <w:sz w:val="28"/>
        </w:rPr>
        <w:t xml:space="preserve">Обоснованием структуры программы являются ФГТ, отражающие все аспекты работы преподавателя с учеником. </w:t>
      </w:r>
    </w:p>
    <w:p>
      <w:pPr>
        <w:pStyle w:val="style34"/>
        <w:shd w:fill="FFFFFF" w:val="clear"/>
        <w:spacing w:after="0" w:before="0" w:line="480" w:lineRule="exact"/>
        <w:ind w:firstLine="660" w:left="20" w:right="20"/>
        <w:contextualSpacing w:val="false"/>
        <w:jc w:val="both"/>
      </w:pPr>
      <w:r>
        <w:rPr>
          <w:sz w:val="28"/>
        </w:rPr>
        <w:t>Программа содержит следующие разделы:</w:t>
      </w:r>
    </w:p>
    <w:p>
      <w:pPr>
        <w:pStyle w:val="style34"/>
        <w:shd w:fill="FFFFFF" w:val="clear"/>
        <w:spacing w:after="0" w:before="0" w:line="480" w:lineRule="exact"/>
        <w:ind w:firstLine="660" w:left="20" w:right="20"/>
        <w:contextualSpacing w:val="false"/>
        <w:jc w:val="both"/>
      </w:pPr>
      <w:r>
        <w:rPr>
          <w:sz w:val="28"/>
        </w:rPr>
        <w:t>- сведения о затратах учебного времени, предусмотренного на освоение учебного предмета;</w:t>
      </w:r>
    </w:p>
    <w:p>
      <w:pPr>
        <w:pStyle w:val="style34"/>
        <w:shd w:fill="FFFFFF" w:val="clear"/>
        <w:spacing w:after="0" w:before="0" w:line="480" w:lineRule="exact"/>
        <w:ind w:firstLine="660" w:left="20" w:right="20"/>
        <w:contextualSpacing w:val="false"/>
        <w:jc w:val="both"/>
      </w:pPr>
      <w:r>
        <w:rPr>
          <w:sz w:val="28"/>
        </w:rPr>
        <w:t>- распределение учебного материала по годам;</w:t>
      </w:r>
    </w:p>
    <w:p>
      <w:pPr>
        <w:pStyle w:val="style34"/>
        <w:shd w:fill="FFFFFF" w:val="clear"/>
        <w:spacing w:after="0" w:before="0" w:line="480" w:lineRule="exact"/>
        <w:ind w:firstLine="660" w:left="20" w:right="20"/>
        <w:contextualSpacing w:val="false"/>
        <w:jc w:val="both"/>
      </w:pPr>
      <w:r>
        <w:rPr>
          <w:sz w:val="28"/>
        </w:rPr>
        <w:t>- описание дидактических единиц учебного предмета;</w:t>
      </w:r>
    </w:p>
    <w:p>
      <w:pPr>
        <w:pStyle w:val="style34"/>
        <w:shd w:fill="FFFFFF" w:val="clear"/>
        <w:spacing w:after="0" w:before="0" w:line="480" w:lineRule="exact"/>
        <w:ind w:firstLine="660" w:left="20" w:right="20"/>
        <w:contextualSpacing w:val="false"/>
        <w:jc w:val="both"/>
      </w:pPr>
      <w:r>
        <w:rPr>
          <w:sz w:val="28"/>
        </w:rPr>
        <w:t>- требования к уровню подготовки обучающихся;</w:t>
      </w:r>
    </w:p>
    <w:p>
      <w:pPr>
        <w:pStyle w:val="style34"/>
        <w:shd w:fill="FFFFFF" w:val="clear"/>
        <w:spacing w:after="0" w:before="0" w:line="480" w:lineRule="exact"/>
        <w:ind w:firstLine="660" w:left="20" w:right="20"/>
        <w:contextualSpacing w:val="false"/>
        <w:jc w:val="both"/>
      </w:pPr>
      <w:r>
        <w:rPr>
          <w:sz w:val="28"/>
        </w:rPr>
        <w:t>- форма и методы контроля, система оценок;</w:t>
      </w:r>
    </w:p>
    <w:p>
      <w:pPr>
        <w:pStyle w:val="style34"/>
        <w:shd w:fill="FFFFFF" w:val="clear"/>
        <w:spacing w:after="0" w:before="0" w:line="480" w:lineRule="exact"/>
        <w:ind w:firstLine="660" w:left="20" w:right="20"/>
        <w:contextualSpacing w:val="false"/>
        <w:jc w:val="both"/>
      </w:pPr>
      <w:r>
        <w:rPr>
          <w:sz w:val="28"/>
        </w:rPr>
        <w:t>- методическое обеспечение учебного процесса.</w:t>
      </w:r>
    </w:p>
    <w:p>
      <w:pPr>
        <w:pStyle w:val="style34"/>
        <w:shd w:fill="FFFFFF" w:val="clear"/>
        <w:spacing w:after="0" w:before="0" w:line="480" w:lineRule="exact"/>
        <w:ind w:firstLine="660" w:left="20" w:right="20"/>
        <w:contextualSpacing w:val="false"/>
        <w:jc w:val="both"/>
      </w:pPr>
      <w:r>
        <w:rPr>
          <w:sz w:val="28"/>
        </w:rPr>
        <w:t>В соответствии с данными направлениями строится основной раздел программы «Содержание учебного предмета».</w:t>
      </w:r>
      <w:r>
        <w:rPr>
          <w:b/>
          <w:sz w:val="28"/>
        </w:rPr>
        <w:t xml:space="preserve"> </w:t>
      </w:r>
    </w:p>
    <w:p>
      <w:pPr>
        <w:pStyle w:val="style34"/>
        <w:shd w:fill="FFFFFF" w:val="clear"/>
        <w:spacing w:after="0" w:before="0" w:line="480" w:lineRule="exact"/>
        <w:ind w:firstLine="660" w:left="20" w:right="20"/>
        <w:contextualSpacing w:val="false"/>
        <w:jc w:val="both"/>
      </w:pPr>
      <w:r>
        <w:rPr>
          <w:b/>
          <w:sz w:val="28"/>
        </w:rPr>
      </w:r>
    </w:p>
    <w:p>
      <w:pPr>
        <w:pStyle w:val="style34"/>
        <w:shd w:fill="FFFFFF" w:val="clear"/>
        <w:spacing w:after="0" w:before="0" w:line="480" w:lineRule="exact"/>
        <w:ind w:firstLine="660" w:left="20" w:right="20"/>
        <w:contextualSpacing w:val="false"/>
        <w:jc w:val="both"/>
      </w:pPr>
      <w:r>
        <w:rPr>
          <w:b/>
          <w:sz w:val="28"/>
        </w:rPr>
        <w:t xml:space="preserve">                                                                                                                    </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b/>
          <w:i/>
          <w:sz w:val="28"/>
        </w:rPr>
        <w:t>7. Методы обучения</w:t>
      </w:r>
    </w:p>
    <w:p>
      <w:pPr>
        <w:pStyle w:val="style34"/>
        <w:shd w:fill="FFFFFF" w:val="clear"/>
        <w:spacing w:after="0" w:before="0" w:line="480" w:lineRule="exact"/>
        <w:ind w:firstLine="660" w:left="20" w:right="20"/>
        <w:contextualSpacing w:val="false"/>
        <w:jc w:val="both"/>
      </w:pPr>
      <w:r>
        <w:rPr>
          <w:sz w:val="28"/>
        </w:rPr>
        <w:t>Для достижения поставленной цели и реализации задач предмета используются следующие методы обучения;</w:t>
      </w:r>
    </w:p>
    <w:p>
      <w:pPr>
        <w:pStyle w:val="style34"/>
        <w:shd w:fill="FFFFFF" w:val="clear"/>
        <w:spacing w:after="0" w:before="0" w:line="480" w:lineRule="exact"/>
        <w:ind w:firstLine="660" w:left="20" w:right="20"/>
        <w:contextualSpacing w:val="false"/>
        <w:jc w:val="both"/>
      </w:pPr>
      <w:r>
        <w:rPr>
          <w:sz w:val="28"/>
        </w:rPr>
        <w:t>- словесный (объяснение, разбор, анализ и сравнение музыкального материала партий);</w:t>
      </w:r>
    </w:p>
    <w:p>
      <w:pPr>
        <w:pStyle w:val="style34"/>
        <w:shd w:fill="FFFFFF" w:val="clear"/>
        <w:spacing w:after="0" w:before="0" w:line="480" w:lineRule="exact"/>
        <w:ind w:firstLine="660" w:left="20" w:right="20"/>
        <w:contextualSpacing w:val="false"/>
        <w:jc w:val="both"/>
      </w:pPr>
      <w:r>
        <w:rPr>
          <w:sz w:val="28"/>
        </w:rPr>
        <w:t>- наглядный (показ, демонстрация отдельных частей и всего произведения);</w:t>
      </w:r>
    </w:p>
    <w:p>
      <w:pPr>
        <w:pStyle w:val="style34"/>
        <w:shd w:fill="FFFFFF" w:val="clear"/>
        <w:spacing w:after="0" w:before="0" w:line="480" w:lineRule="exact"/>
        <w:ind w:firstLine="660" w:left="20" w:right="20"/>
        <w:contextualSpacing w:val="false"/>
        <w:jc w:val="both"/>
      </w:pPr>
      <w:r>
        <w:rPr>
          <w:sz w:val="28"/>
        </w:rPr>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pPr>
        <w:pStyle w:val="style34"/>
        <w:shd w:fill="FFFFFF" w:val="clear"/>
        <w:spacing w:after="0" w:before="0" w:line="480" w:lineRule="exact"/>
        <w:ind w:firstLine="660" w:left="20" w:right="20"/>
        <w:contextualSpacing w:val="false"/>
        <w:jc w:val="both"/>
      </w:pPr>
      <w:r>
        <w:rPr>
          <w:sz w:val="28"/>
        </w:rPr>
        <w:t>- прослушивание записей выдающихся исполнителей и посещение концертов для повышения общего уровня развития обучающихся.</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b/>
          <w:i/>
          <w:sz w:val="28"/>
        </w:rPr>
        <w:t>8. Описание материально-технических условий реализации учебного предмета.</w:t>
      </w:r>
    </w:p>
    <w:p>
      <w:pPr>
        <w:pStyle w:val="style34"/>
        <w:shd w:fill="FFFFFF" w:val="clear"/>
        <w:spacing w:after="0" w:before="0" w:line="480" w:lineRule="exact"/>
        <w:ind w:firstLine="660" w:left="20" w:right="20"/>
        <w:contextualSpacing w:val="false"/>
        <w:jc w:val="both"/>
      </w:pPr>
      <w:r>
        <w:rPr>
          <w:sz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pPr>
        <w:pStyle w:val="style34"/>
        <w:shd w:fill="FFFFFF" w:val="clear"/>
        <w:spacing w:after="0" w:before="0" w:line="480" w:lineRule="exact"/>
        <w:ind w:firstLine="660" w:left="20" w:right="20"/>
        <w:contextualSpacing w:val="false"/>
        <w:jc w:val="both"/>
      </w:pPr>
      <w:r>
        <w:rPr>
          <w:sz w:val="28"/>
        </w:rPr>
        <w:t>Учебные аудитории для занятий по учебному предмету «Ансамбль» должны иметь площадь не менее  12 кв.м., звукоизоляцию. Также необходимо наличие фортепиано и пюпитров.</w:t>
      </w:r>
    </w:p>
    <w:p>
      <w:pPr>
        <w:pStyle w:val="style34"/>
        <w:shd w:fill="FFFFFF" w:val="clear"/>
        <w:spacing w:after="0" w:before="0" w:line="480" w:lineRule="exact"/>
        <w:ind w:firstLine="660" w:left="20" w:right="20"/>
        <w:contextualSpacing w:val="false"/>
        <w:jc w:val="both"/>
      </w:pPr>
      <w:r>
        <w:rPr>
          <w:sz w:val="28"/>
        </w:rPr>
        <w:t>Каждый обучающийся обеспечивается доступом к библиотечным фондам и фондам аудио и видеозаписей школьной библиотеки.</w:t>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firstLine="660" w:left="20" w:right="20"/>
        <w:contextualSpacing w:val="false"/>
        <w:jc w:val="both"/>
      </w:pPr>
      <w:r>
        <w:rPr>
          <w:sz w:val="28"/>
        </w:rPr>
      </w:r>
    </w:p>
    <w:p>
      <w:pPr>
        <w:pStyle w:val="style34"/>
        <w:shd w:fill="FFFFFF" w:val="clear"/>
        <w:spacing w:after="0" w:before="0" w:line="480" w:lineRule="exact"/>
        <w:ind w:hanging="0" w:left="0" w:right="20"/>
        <w:contextualSpacing w:val="false"/>
        <w:jc w:val="both"/>
      </w:pPr>
      <w:r>
        <w:rPr>
          <w:b/>
          <w:sz w:val="28"/>
        </w:rPr>
        <w:t xml:space="preserve">                      </w:t>
      </w:r>
      <w:r>
        <w:rPr>
          <w:b/>
          <w:sz w:val="28"/>
          <w:lang w:val="en-US"/>
        </w:rPr>
        <w:t>II</w:t>
      </w:r>
      <w:r>
        <w:rPr>
          <w:b/>
          <w:sz w:val="28"/>
        </w:rPr>
        <w:t>. СОДЕРЖАНИЕ УЧЕБНОГО ПРЕДМЕТА</w:t>
      </w:r>
    </w:p>
    <w:p>
      <w:pPr>
        <w:pStyle w:val="style34"/>
        <w:shd w:fill="FFFFFF" w:val="clear"/>
        <w:spacing w:after="0" w:before="0" w:line="480" w:lineRule="exact"/>
        <w:ind w:hanging="0" w:left="0" w:right="20"/>
        <w:contextualSpacing w:val="false"/>
        <w:jc w:val="both"/>
      </w:pPr>
      <w:r>
        <w:rPr>
          <w:b/>
          <w:i/>
          <w:sz w:val="28"/>
        </w:rPr>
        <w:t>1.Сведения о затратах учебного времени,</w:t>
      </w:r>
      <w:r>
        <w:rPr>
          <w:sz w:val="28"/>
        </w:rPr>
        <w:t xml:space="preserve"> предусмотренного на освоение учебного предмета «Ансамбль»:</w:t>
      </w:r>
    </w:p>
    <w:p>
      <w:pPr>
        <w:pStyle w:val="style34"/>
        <w:shd w:fill="FFFFFF" w:val="clear"/>
        <w:spacing w:after="0" w:before="0" w:line="480" w:lineRule="exact"/>
        <w:ind w:hanging="0" w:left="0" w:right="20"/>
        <w:contextualSpacing w:val="false"/>
        <w:jc w:val="both"/>
      </w:pPr>
      <w:r>
        <w:rPr>
          <w:sz w:val="28"/>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3704"/>
        <w:gridCol w:w="5746"/>
      </w:tblGrid>
      <w:tr>
        <w:trPr>
          <w:trHeight w:hRule="atLeast" w:val="510"/>
          <w:cantSplit w:val="false"/>
        </w:trPr>
        <w:tc>
          <w:tcPr>
            <w:tcW w:type="dxa" w:w="370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Класс</w:t>
            </w:r>
          </w:p>
        </w:tc>
        <w:tc>
          <w:tcPr>
            <w:tcW w:type="dxa" w:w="5746"/>
            <w:gridSpan w:val="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Распределение по годам</w:t>
            </w:r>
          </w:p>
        </w:tc>
      </w:tr>
      <w:tr>
        <w:trPr>
          <w:trHeight w:hRule="atLeast" w:val="405"/>
          <w:cantSplit w:val="false"/>
        </w:trPr>
        <w:tc>
          <w:tcPr>
            <w:tcW w:type="dxa" w:w="370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r>
          </w:p>
        </w:tc>
        <w:tc>
          <w:tcPr>
            <w:tcW w:type="dxa" w:w="7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w:t>
            </w:r>
          </w:p>
        </w:tc>
        <w:tc>
          <w:tcPr>
            <w:tcW w:type="dxa" w:w="69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4</w:t>
            </w:r>
          </w:p>
        </w:tc>
        <w:tc>
          <w:tcPr>
            <w:tcW w:type="dxa" w:w="8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5</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6</w:t>
            </w:r>
          </w:p>
        </w:tc>
        <w:tc>
          <w:tcPr>
            <w:tcW w:type="dxa" w:w="7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7</w:t>
            </w:r>
          </w:p>
        </w:tc>
        <w:tc>
          <w:tcPr>
            <w:tcW w:type="dxa" w:w="64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8</w:t>
            </w:r>
          </w:p>
        </w:tc>
        <w:tc>
          <w:tcPr>
            <w:tcW w:type="dxa" w:w="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9</w:t>
            </w:r>
          </w:p>
        </w:tc>
      </w:tr>
      <w:tr>
        <w:trPr>
          <w:trHeight w:hRule="atLeast" w:val="855"/>
          <w:cantSplit w:val="false"/>
        </w:trPr>
        <w:tc>
          <w:tcPr>
            <w:tcW w:type="dxa" w:w="370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Продолжительность учебных занятий (в неделях)</w:t>
            </w:r>
          </w:p>
        </w:tc>
        <w:tc>
          <w:tcPr>
            <w:tcW w:type="dxa" w:w="7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69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8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7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64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c>
          <w:tcPr>
            <w:tcW w:type="dxa" w:w="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33</w:t>
            </w:r>
          </w:p>
        </w:tc>
      </w:tr>
      <w:tr>
        <w:trPr>
          <w:trHeight w:hRule="atLeast" w:val="915"/>
          <w:cantSplit w:val="false"/>
        </w:trPr>
        <w:tc>
          <w:tcPr>
            <w:tcW w:type="dxa" w:w="370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Количество часов на</w:t>
            </w:r>
          </w:p>
          <w:p>
            <w:pPr>
              <w:pStyle w:val="style0"/>
            </w:pPr>
            <w:r>
              <w:rPr>
                <w:rFonts w:ascii="Times New Roman" w:cs="Times New Roman" w:hAnsi="Times New Roman"/>
                <w:sz w:val="28"/>
              </w:rPr>
              <w:t>аудиторные занятия</w:t>
            </w:r>
          </w:p>
          <w:p>
            <w:pPr>
              <w:pStyle w:val="style0"/>
            </w:pPr>
            <w:r>
              <w:rPr>
                <w:rFonts w:ascii="Times New Roman" w:cs="Times New Roman" w:hAnsi="Times New Roman"/>
                <w:sz w:val="28"/>
              </w:rPr>
              <w:t xml:space="preserve"> </w:t>
            </w:r>
            <w:r>
              <w:rPr>
                <w:rFonts w:ascii="Times New Roman" w:cs="Times New Roman" w:hAnsi="Times New Roman"/>
                <w:sz w:val="28"/>
              </w:rPr>
              <w:t>(в неделю)</w:t>
            </w:r>
          </w:p>
        </w:tc>
        <w:tc>
          <w:tcPr>
            <w:tcW w:type="dxa" w:w="7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69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8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7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64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w:t>
            </w:r>
          </w:p>
        </w:tc>
        <w:tc>
          <w:tcPr>
            <w:tcW w:type="dxa" w:w="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r>
      <w:tr>
        <w:trPr>
          <w:trHeight w:hRule="atLeast" w:val="990"/>
          <w:cantSplit w:val="false"/>
        </w:trPr>
        <w:tc>
          <w:tcPr>
            <w:tcW w:type="dxa" w:w="370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Общее количество часов на аудиторные занятия</w:t>
            </w:r>
          </w:p>
        </w:tc>
        <w:tc>
          <w:tcPr>
            <w:tcW w:type="dxa" w:w="5041"/>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231</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66</w:t>
            </w:r>
          </w:p>
        </w:tc>
      </w:tr>
      <w:tr>
        <w:trPr>
          <w:trHeight w:hRule="atLeast" w:val="1020"/>
          <w:cantSplit w:val="false"/>
        </w:trPr>
        <w:tc>
          <w:tcPr>
            <w:tcW w:type="dxa" w:w="370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r>
          </w:p>
        </w:tc>
        <w:tc>
          <w:tcPr>
            <w:tcW w:type="dxa" w:w="5746"/>
            <w:gridSpan w:val="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297</w:t>
            </w:r>
          </w:p>
        </w:tc>
      </w:tr>
      <w:tr>
        <w:trPr>
          <w:trHeight w:hRule="atLeast" w:val="1125"/>
          <w:cantSplit w:val="false"/>
        </w:trPr>
        <w:tc>
          <w:tcPr>
            <w:tcW w:type="dxa" w:w="370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Общее максимальное количество часов за весь период обучения (аудиторные и самостоятельные)</w:t>
            </w:r>
          </w:p>
        </w:tc>
        <w:tc>
          <w:tcPr>
            <w:tcW w:type="dxa" w:w="5041"/>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577,5</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132</w:t>
            </w:r>
          </w:p>
        </w:tc>
      </w:tr>
      <w:tr>
        <w:trPr>
          <w:trHeight w:hRule="atLeast" w:val="1141"/>
          <w:cantSplit w:val="false"/>
        </w:trPr>
        <w:tc>
          <w:tcPr>
            <w:tcW w:type="dxa" w:w="370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r>
          </w:p>
        </w:tc>
        <w:tc>
          <w:tcPr>
            <w:tcW w:type="dxa" w:w="5746"/>
            <w:gridSpan w:val="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709,5</w:t>
            </w:r>
          </w:p>
        </w:tc>
      </w:tr>
      <w:tr>
        <w:trPr>
          <w:trHeight w:hRule="atLeast" w:val="1206"/>
          <w:cantSplit w:val="false"/>
        </w:trPr>
        <w:tc>
          <w:tcPr>
            <w:tcW w:type="dxa" w:w="370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Объем времени на консультации (по годам)</w:t>
            </w:r>
          </w:p>
        </w:tc>
        <w:tc>
          <w:tcPr>
            <w:tcW w:type="dxa" w:w="7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w:t>
            </w:r>
          </w:p>
        </w:tc>
        <w:tc>
          <w:tcPr>
            <w:tcW w:type="dxa" w:w="69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w:t>
            </w:r>
          </w:p>
        </w:tc>
        <w:tc>
          <w:tcPr>
            <w:tcW w:type="dxa" w:w="8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c>
          <w:tcPr>
            <w:tcW w:type="dxa" w:w="7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c>
          <w:tcPr>
            <w:tcW w:type="dxa" w:w="64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c>
          <w:tcPr>
            <w:tcW w:type="dxa" w:w="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r>
      <w:tr>
        <w:trPr>
          <w:trHeight w:hRule="atLeast" w:val="983"/>
          <w:cantSplit w:val="false"/>
        </w:trPr>
        <w:tc>
          <w:tcPr>
            <w:tcW w:type="dxa" w:w="370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Общий объем времени на консультации</w:t>
            </w:r>
          </w:p>
        </w:tc>
        <w:tc>
          <w:tcPr>
            <w:tcW w:type="dxa" w:w="5041"/>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8</w:t>
            </w:r>
          </w:p>
        </w:tc>
        <w:tc>
          <w:tcPr>
            <w:tcW w:type="dxa" w:w="7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2</w:t>
            </w:r>
          </w:p>
        </w:tc>
      </w:tr>
      <w:tr>
        <w:trPr>
          <w:trHeight w:hRule="atLeast" w:val="983"/>
          <w:cantSplit w:val="false"/>
        </w:trPr>
        <w:tc>
          <w:tcPr>
            <w:tcW w:type="dxa" w:w="370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r>
          </w:p>
        </w:tc>
        <w:tc>
          <w:tcPr>
            <w:tcW w:type="dxa" w:w="5746"/>
            <w:gridSpan w:val="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8"/>
              </w:rPr>
              <w:t xml:space="preserve">                                 </w:t>
            </w:r>
            <w:r>
              <w:rPr>
                <w:rFonts w:ascii="Times New Roman" w:cs="Times New Roman" w:hAnsi="Times New Roman"/>
                <w:sz w:val="28"/>
              </w:rPr>
              <w:t>10</w:t>
            </w:r>
          </w:p>
        </w:tc>
      </w:tr>
    </w:tbl>
    <w:p>
      <w:pPr>
        <w:pStyle w:val="style0"/>
      </w:pPr>
      <w:r>
        <w:rPr>
          <w:rFonts w:ascii="Times New Roman" w:cs="Times New Roman" w:hAnsi="Times New Roman"/>
          <w:sz w:val="28"/>
        </w:rPr>
      </w:r>
    </w:p>
    <w:p>
      <w:pPr>
        <w:pStyle w:val="style0"/>
      </w:pPr>
      <w:r>
        <w:rPr>
          <w:rFonts w:ascii="Times New Roman" w:cs="Times New Roman" w:hAnsi="Times New Roman"/>
          <w:sz w:val="28"/>
        </w:rPr>
      </w:r>
    </w:p>
    <w:p>
      <w:pPr>
        <w:pStyle w:val="style0"/>
        <w:jc w:val="both"/>
      </w:pPr>
      <w:r>
        <w:rPr>
          <w:rFonts w:ascii="Times New Roman" w:cs="Times New Roman" w:hAnsi="Times New Roman"/>
          <w:sz w:val="28"/>
        </w:rPr>
        <w:t xml:space="preserve">        </w:t>
      </w:r>
      <w:r>
        <w:rPr>
          <w:rFonts w:ascii="Times New Roman" w:cs="Times New Roman" w:hAnsi="Times New Roman"/>
          <w:sz w:val="28"/>
        </w:rPr>
        <w:t>Объем времени на самостоятельную работу определяется с учетом сложившихся педагогических традиций и методической целесообразности.</w:t>
      </w:r>
    </w:p>
    <w:p>
      <w:pPr>
        <w:pStyle w:val="style0"/>
        <w:jc w:val="both"/>
      </w:pPr>
      <w:r>
        <w:rPr>
          <w:rFonts w:ascii="Times New Roman" w:cs="Times New Roman" w:hAnsi="Times New Roman"/>
          <w:sz w:val="28"/>
        </w:rPr>
        <w:t xml:space="preserve">        </w:t>
      </w:r>
      <w:r>
        <w:rPr>
          <w:rFonts w:ascii="Times New Roman" w:cs="Times New Roman" w:hAnsi="Times New Roman"/>
          <w:sz w:val="28"/>
        </w:rPr>
        <w:t>Виды внеаудиторной работы:</w:t>
      </w:r>
    </w:p>
    <w:p>
      <w:pPr>
        <w:pStyle w:val="style0"/>
        <w:jc w:val="both"/>
      </w:pPr>
      <w:r>
        <w:rPr>
          <w:rFonts w:ascii="Times New Roman" w:cs="Times New Roman" w:hAnsi="Times New Roman"/>
          <w:sz w:val="28"/>
        </w:rPr>
        <w:t>- выполнение домашнего задания;</w:t>
      </w:r>
    </w:p>
    <w:p>
      <w:pPr>
        <w:pStyle w:val="style0"/>
        <w:jc w:val="both"/>
      </w:pPr>
      <w:r>
        <w:rPr>
          <w:rFonts w:ascii="Times New Roman" w:cs="Times New Roman" w:hAnsi="Times New Roman"/>
          <w:sz w:val="28"/>
        </w:rPr>
        <w:t>- подготовка к концертным выступлениям;</w:t>
      </w:r>
    </w:p>
    <w:p>
      <w:pPr>
        <w:pStyle w:val="style0"/>
        <w:jc w:val="both"/>
      </w:pPr>
      <w:r>
        <w:rPr>
          <w:rFonts w:ascii="Times New Roman" w:cs="Times New Roman" w:hAnsi="Times New Roman"/>
          <w:sz w:val="28"/>
        </w:rPr>
        <w:t>- посещение учреждений культуры (филармоний, театров, концертных залов;</w:t>
      </w:r>
    </w:p>
    <w:p>
      <w:pPr>
        <w:pStyle w:val="style0"/>
        <w:jc w:val="both"/>
      </w:pPr>
      <w:r>
        <w:rPr>
          <w:rFonts w:ascii="Times New Roman" w:cs="Times New Roman" w:hAnsi="Times New Roman"/>
          <w:sz w:val="28"/>
        </w:rPr>
        <w:t>- участие обучающихся в концертах, творческих мероприятиях).</w:t>
      </w:r>
    </w:p>
    <w:p>
      <w:pPr>
        <w:pStyle w:val="style0"/>
        <w:jc w:val="both"/>
      </w:pPr>
      <w:r>
        <w:rPr>
          <w:rFonts w:ascii="Times New Roman" w:cs="Times New Roman" w:hAnsi="Times New Roman"/>
          <w:sz w:val="28"/>
        </w:rPr>
      </w:r>
    </w:p>
    <w:p>
      <w:pPr>
        <w:pStyle w:val="style0"/>
        <w:jc w:val="both"/>
      </w:pPr>
      <w:r>
        <w:rPr>
          <w:rFonts w:ascii="Times New Roman" w:cs="Times New Roman" w:hAnsi="Times New Roman"/>
          <w:sz w:val="28"/>
        </w:rPr>
      </w:r>
    </w:p>
    <w:p>
      <w:pPr>
        <w:pStyle w:val="style0"/>
        <w:jc w:val="both"/>
      </w:pPr>
      <w:r>
        <w:rPr>
          <w:rFonts w:ascii="Times New Roman" w:cs="Times New Roman" w:hAnsi="Times New Roman"/>
          <w:sz w:val="28"/>
        </w:rPr>
      </w:r>
    </w:p>
    <w:p>
      <w:pPr>
        <w:pStyle w:val="style47"/>
        <w:numPr>
          <w:ilvl w:val="0"/>
          <w:numId w:val="7"/>
        </w:numPr>
        <w:jc w:val="both"/>
      </w:pPr>
      <w:r>
        <w:rPr>
          <w:rFonts w:ascii="Times New Roman" w:cs="Times New Roman" w:hAnsi="Times New Roman"/>
          <w:b/>
          <w:i/>
          <w:sz w:val="28"/>
        </w:rPr>
        <w:t>Требования по годам обучения</w:t>
      </w:r>
    </w:p>
    <w:p>
      <w:pPr>
        <w:pStyle w:val="style0"/>
        <w:ind w:hanging="0" w:left="720" w:right="0"/>
        <w:jc w:val="both"/>
      </w:pPr>
      <w:r>
        <w:rPr>
          <w:rFonts w:ascii="Times New Roman" w:cs="Times New Roman" w:hAnsi="Times New Roman"/>
          <w:b/>
          <w:sz w:val="28"/>
        </w:rPr>
      </w:r>
    </w:p>
    <w:p>
      <w:pPr>
        <w:pStyle w:val="style0"/>
        <w:jc w:val="both"/>
      </w:pPr>
      <w:r>
        <w:rPr>
          <w:rFonts w:ascii="Times New Roman" w:cs="Times New Roman" w:hAnsi="Times New Roman"/>
          <w:sz w:val="28"/>
        </w:rPr>
        <w:t xml:space="preserve">        </w:t>
      </w:r>
      <w:r>
        <w:rPr>
          <w:rFonts w:ascii="Times New Roman" w:cs="Times New Roman" w:hAnsi="Times New Roman"/>
          <w:sz w:val="28"/>
        </w:rPr>
        <w:t xml:space="preserve">В соответствии с годом обучения обучающийся занимается в ансамбле младших классов (со 2-ого по 4-ый класс) или в ансамбле старших классов (с 5-ого по 8 класс). Обучающиеся 9-ого класса также входят в состав ансамбля старших классов. </w:t>
      </w:r>
    </w:p>
    <w:p>
      <w:pPr>
        <w:pStyle w:val="style0"/>
        <w:jc w:val="both"/>
      </w:pPr>
      <w:r>
        <w:rPr>
          <w:rFonts w:ascii="Times New Roman" w:cs="Times New Roman" w:hAnsi="Times New Roman"/>
          <w:sz w:val="28"/>
        </w:rPr>
        <w:t xml:space="preserve">        </w:t>
      </w:r>
      <w:r>
        <w:rPr>
          <w:rFonts w:ascii="Times New Roman" w:cs="Times New Roman" w:hAnsi="Times New Roman"/>
          <w:sz w:val="28"/>
        </w:rPr>
        <w:t xml:space="preserve">В ансамблевой игре так же, как и в сольном исполнительстве, необходимо сформировать определенные музыкально-технические знания, умения владения инструментом, навыки совместной игры. </w:t>
      </w:r>
    </w:p>
    <w:p>
      <w:pPr>
        <w:pStyle w:val="style0"/>
        <w:jc w:val="both"/>
      </w:pPr>
      <w:r>
        <w:rPr>
          <w:rFonts w:ascii="Times New Roman" w:cs="Times New Roman" w:hAnsi="Times New Roman"/>
          <w:sz w:val="28"/>
        </w:rPr>
        <w:t xml:space="preserve">        </w:t>
      </w:r>
      <w:r>
        <w:rPr>
          <w:rFonts w:ascii="Times New Roman" w:cs="Times New Roman" w:hAnsi="Times New Roman"/>
          <w:sz w:val="28"/>
        </w:rPr>
        <w:t>Данная программа отражает разнообразие репертуара, его академическую направленность.</w:t>
      </w:r>
    </w:p>
    <w:p>
      <w:pPr>
        <w:pStyle w:val="style0"/>
        <w:jc w:val="both"/>
      </w:pPr>
      <w:r>
        <w:rPr>
          <w:rFonts w:ascii="Times New Roman" w:cs="Times New Roman" w:hAnsi="Times New Roman"/>
          <w:sz w:val="28"/>
        </w:rPr>
        <w:t xml:space="preserve">        </w:t>
      </w:r>
      <w:r>
        <w:rPr>
          <w:rFonts w:ascii="Times New Roman" w:cs="Times New Roman" w:hAnsi="Times New Roman"/>
          <w:sz w:val="28"/>
        </w:rPr>
        <w:t xml:space="preserve">Представленные в репертуарном списке произведения делятся на три группы: </w:t>
      </w:r>
      <w:r>
        <w:rPr>
          <w:rFonts w:ascii="Times New Roman" w:cs="Times New Roman" w:hAnsi="Times New Roman"/>
          <w:sz w:val="28"/>
          <w:lang w:val="en-US"/>
        </w:rPr>
        <w:t>I</w:t>
      </w:r>
      <w:r>
        <w:rPr>
          <w:rFonts w:ascii="Times New Roman" w:cs="Times New Roman" w:hAnsi="Times New Roman"/>
          <w:sz w:val="28"/>
        </w:rPr>
        <w:t xml:space="preserve">, </w:t>
      </w:r>
      <w:r>
        <w:rPr>
          <w:rFonts w:ascii="Times New Roman" w:cs="Times New Roman" w:hAnsi="Times New Roman"/>
          <w:sz w:val="28"/>
          <w:lang w:val="en-US"/>
        </w:rPr>
        <w:t>II</w:t>
      </w:r>
      <w:r>
        <w:rPr>
          <w:rFonts w:ascii="Times New Roman" w:cs="Times New Roman" w:hAnsi="Times New Roman"/>
          <w:sz w:val="28"/>
        </w:rPr>
        <w:t xml:space="preserve"> и </w:t>
      </w:r>
      <w:r>
        <w:rPr>
          <w:rFonts w:ascii="Times New Roman" w:cs="Times New Roman" w:hAnsi="Times New Roman"/>
          <w:sz w:val="28"/>
          <w:lang w:val="en-US"/>
        </w:rPr>
        <w:t>III</w:t>
      </w:r>
      <w:r>
        <w:rPr>
          <w:rFonts w:ascii="Times New Roman" w:cs="Times New Roman" w:hAnsi="Times New Roman"/>
          <w:sz w:val="28"/>
        </w:rPr>
        <w:t xml:space="preserve"> степени сложности. Ансамблю младших классов соответствует </w:t>
      </w:r>
      <w:r>
        <w:rPr>
          <w:rFonts w:ascii="Times New Roman" w:cs="Times New Roman" w:hAnsi="Times New Roman"/>
          <w:sz w:val="28"/>
          <w:lang w:val="en-US"/>
        </w:rPr>
        <w:t>I</w:t>
      </w:r>
      <w:r>
        <w:rPr>
          <w:rFonts w:ascii="Times New Roman" w:cs="Times New Roman" w:hAnsi="Times New Roman"/>
          <w:sz w:val="28"/>
        </w:rPr>
        <w:t xml:space="preserve"> степень сложности (для более одаренных детей рекомендуется играть произведения </w:t>
      </w:r>
      <w:r>
        <w:rPr>
          <w:rFonts w:ascii="Times New Roman" w:cs="Times New Roman" w:hAnsi="Times New Roman"/>
          <w:sz w:val="28"/>
          <w:lang w:val="en-US"/>
        </w:rPr>
        <w:t>II</w:t>
      </w:r>
      <w:r>
        <w:rPr>
          <w:rFonts w:ascii="Times New Roman" w:cs="Times New Roman" w:hAnsi="Times New Roman"/>
          <w:sz w:val="28"/>
        </w:rPr>
        <w:t xml:space="preserve"> степени сложности). Ансамблю старших классов рекомендуется проходить произведения </w:t>
      </w:r>
      <w:r>
        <w:rPr>
          <w:rFonts w:ascii="Times New Roman" w:cs="Times New Roman" w:hAnsi="Times New Roman"/>
          <w:sz w:val="28"/>
          <w:lang w:val="en-US"/>
        </w:rPr>
        <w:t>II</w:t>
      </w:r>
      <w:r>
        <w:rPr>
          <w:rFonts w:ascii="Times New Roman" w:cs="Times New Roman" w:hAnsi="Times New Roman"/>
          <w:sz w:val="28"/>
        </w:rPr>
        <w:t xml:space="preserve"> и </w:t>
      </w:r>
      <w:r>
        <w:rPr>
          <w:rFonts w:ascii="Times New Roman" w:cs="Times New Roman" w:hAnsi="Times New Roman"/>
          <w:sz w:val="28"/>
          <w:lang w:val="en-US"/>
        </w:rPr>
        <w:t>III</w:t>
      </w:r>
      <w:r>
        <w:rPr>
          <w:rFonts w:ascii="Times New Roman" w:cs="Times New Roman" w:hAnsi="Times New Roman"/>
          <w:sz w:val="28"/>
        </w:rPr>
        <w:t xml:space="preserve"> степени сложности (в зависимости от количества способных обучающихся в ансамбле).</w:t>
      </w:r>
    </w:p>
    <w:p>
      <w:pPr>
        <w:pStyle w:val="style0"/>
        <w:jc w:val="both"/>
      </w:pPr>
      <w:r>
        <w:rPr>
          <w:rFonts w:ascii="Times New Roman" w:cs="Times New Roman" w:hAnsi="Times New Roman"/>
          <w:sz w:val="28"/>
        </w:rPr>
        <w:t xml:space="preserve">        </w:t>
      </w:r>
      <w:r>
        <w:rPr>
          <w:rFonts w:ascii="Times New Roman" w:cs="Times New Roman" w:hAnsi="Times New Roman"/>
          <w:sz w:val="28"/>
        </w:rPr>
        <w:t>Содержание учебного предмета направлено на обеспечение художественно-эстетического развития личности и приобретение ею художественно-исполнительских знаний, умений и навыков.</w:t>
      </w:r>
    </w:p>
    <w:p>
      <w:pPr>
        <w:pStyle w:val="style0"/>
        <w:jc w:val="both"/>
      </w:pPr>
      <w:r>
        <w:rPr>
          <w:rFonts w:ascii="Times New Roman" w:cs="Times New Roman" w:hAnsi="Times New Roman"/>
          <w:sz w:val="28"/>
        </w:rPr>
      </w:r>
    </w:p>
    <w:p>
      <w:pPr>
        <w:pStyle w:val="style0"/>
        <w:jc w:val="both"/>
      </w:pPr>
      <w:r>
        <w:rPr>
          <w:rFonts w:ascii="Times New Roman" w:cs="Times New Roman" w:hAnsi="Times New Roman"/>
          <w:sz w:val="28"/>
        </w:rPr>
      </w:r>
    </w:p>
    <w:p>
      <w:pPr>
        <w:pStyle w:val="style0"/>
        <w:jc w:val="both"/>
      </w:pPr>
      <w:r>
        <w:rPr>
          <w:rFonts w:ascii="Times New Roman" w:cs="Times New Roman" w:hAnsi="Times New Roman"/>
          <w:b/>
          <w:sz w:val="28"/>
        </w:rPr>
        <w:t xml:space="preserve">        </w:t>
      </w:r>
      <w:r>
        <w:rPr>
          <w:rFonts w:ascii="Times New Roman" w:cs="Times New Roman" w:hAnsi="Times New Roman"/>
          <w:i/>
          <w:sz w:val="28"/>
        </w:rPr>
        <w:t>Ансамбль младших классов</w:t>
      </w:r>
    </w:p>
    <w:p>
      <w:pPr>
        <w:pStyle w:val="style0"/>
        <w:jc w:val="both"/>
      </w:pPr>
      <w:r>
        <w:rPr>
          <w:rFonts w:ascii="Times New Roman" w:cs="Times New Roman" w:hAnsi="Times New Roman"/>
          <w:b/>
          <w:sz w:val="28"/>
        </w:rPr>
        <w:t xml:space="preserve"> </w:t>
      </w:r>
    </w:p>
    <w:p>
      <w:pPr>
        <w:pStyle w:val="style0"/>
        <w:jc w:val="both"/>
      </w:pPr>
      <w:r>
        <w:rPr>
          <w:rFonts w:ascii="Times New Roman" w:cs="Times New Roman" w:hAnsi="Times New Roman"/>
          <w:sz w:val="28"/>
        </w:rPr>
        <w:t xml:space="preserve">        </w:t>
      </w:r>
      <w:r>
        <w:rPr>
          <w:rFonts w:ascii="Times New Roman" w:cs="Times New Roman" w:hAnsi="Times New Roman"/>
          <w:sz w:val="28"/>
        </w:rPr>
        <w:t xml:space="preserve">За год необходимо пройти 2-4 произведения (произведение русского композитора, зарубежного и обработки народных песен). На контрольном уроке (в конце каждого полугодия) исполняется 1 произведение (по выбору). </w:t>
      </w:r>
    </w:p>
    <w:p>
      <w:pPr>
        <w:pStyle w:val="style0"/>
        <w:jc w:val="both"/>
      </w:pPr>
      <w:r>
        <w:rPr>
          <w:rFonts w:ascii="Times New Roman" w:cs="Times New Roman" w:hAnsi="Times New Roman"/>
          <w:sz w:val="28"/>
        </w:rPr>
        <w:t>Публичное выступление обучающихся может приравниваться к выступлению на контрольном уроке.</w:t>
      </w:r>
    </w:p>
    <w:p>
      <w:pPr>
        <w:pStyle w:val="style0"/>
        <w:jc w:val="both"/>
      </w:pPr>
      <w:r>
        <w:rPr>
          <w:rFonts w:ascii="Times New Roman" w:cs="Times New Roman" w:hAnsi="Times New Roman"/>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t xml:space="preserve">        </w:t>
      </w:r>
      <w:r>
        <w:rPr>
          <w:rFonts w:ascii="Times New Roman" w:cs="Times New Roman" w:hAnsi="Times New Roman"/>
          <w:i/>
          <w:sz w:val="28"/>
        </w:rPr>
        <w:t>Ансамбль старших классов</w:t>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sz w:val="28"/>
        </w:rPr>
        <w:t xml:space="preserve">        </w:t>
      </w:r>
      <w:r>
        <w:rPr>
          <w:rFonts w:ascii="Times New Roman" w:cs="Times New Roman" w:hAnsi="Times New Roman"/>
          <w:sz w:val="28"/>
        </w:rPr>
        <w:t xml:space="preserve">За год необходимо пройти 4 произведения (произведения русских, современных и зарубежных композиторов). На контрольном уроке (в конце каждого полугодия) исполняется 1 произведение (по выбору). Публичное исполнение обучающихся может приравниваться к выступлению на контрольном уроке. </w:t>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shd w:fill="FFFFFF" w:val="clear"/>
        <w:tabs>
          <w:tab w:leader="none" w:pos="2861" w:val="left"/>
          <w:tab w:leader="none" w:pos="5318" w:val="left"/>
          <w:tab w:leader="none" w:pos="8616" w:val="left"/>
        </w:tabs>
        <w:ind w:hanging="0" w:left="19" w:right="0"/>
      </w:pPr>
      <w:r>
        <w:rPr>
          <w:rFonts w:ascii="Times New Roman" w:cs="Times New Roman" w:hAnsi="Times New Roman"/>
          <w:b/>
          <w:sz w:val="28"/>
        </w:rPr>
        <w:t xml:space="preserve">                               </w:t>
      </w:r>
      <w:r>
        <w:rPr>
          <w:rFonts w:ascii="Times New Roman" w:cs="Times New Roman" w:hAnsi="Times New Roman"/>
          <w:b/>
          <w:sz w:val="28"/>
        </w:rPr>
        <w:t>Примерный репертуарный список</w:t>
      </w:r>
    </w:p>
    <w:p>
      <w:pPr>
        <w:pStyle w:val="style0"/>
        <w:shd w:fill="FFFFFF" w:val="clear"/>
        <w:tabs>
          <w:tab w:leader="none" w:pos="2861" w:val="left"/>
          <w:tab w:leader="none" w:pos="5318" w:val="left"/>
          <w:tab w:leader="none" w:pos="8616" w:val="left"/>
        </w:tabs>
        <w:ind w:hanging="0" w:left="19" w:right="0"/>
      </w:pPr>
      <w:r>
        <w:rPr>
          <w:rFonts w:ascii="Times New Roman" w:cs="Times New Roman" w:eastAsia="Times New Roman" w:hAnsi="Times New Roman"/>
          <w:bCs/>
          <w:spacing w:val="-1"/>
          <w:sz w:val="28"/>
          <w:szCs w:val="28"/>
        </w:rPr>
      </w:r>
    </w:p>
    <w:p>
      <w:pPr>
        <w:pStyle w:val="style0"/>
        <w:shd w:fill="FFFFFF" w:val="clear"/>
        <w:tabs>
          <w:tab w:leader="none" w:pos="2861" w:val="left"/>
          <w:tab w:leader="none" w:pos="5318" w:val="left"/>
          <w:tab w:leader="none" w:pos="8616" w:val="left"/>
        </w:tabs>
        <w:ind w:hanging="0" w:left="19" w:right="0"/>
      </w:pPr>
      <w:r>
        <w:rPr>
          <w:rFonts w:ascii="Times New Roman" w:cs="Times New Roman" w:eastAsia="Times New Roman" w:hAnsi="Times New Roman"/>
          <w:bCs/>
          <w:i/>
          <w:spacing w:val="-1"/>
          <w:sz w:val="28"/>
          <w:szCs w:val="28"/>
        </w:rPr>
        <w:t xml:space="preserve">                            </w:t>
      </w:r>
      <w:r>
        <w:rPr>
          <w:rFonts w:ascii="Times New Roman" w:cs="Times New Roman" w:eastAsia="Times New Roman" w:hAnsi="Times New Roman"/>
          <w:b/>
          <w:bCs/>
          <w:i/>
          <w:spacing w:val="-1"/>
          <w:sz w:val="28"/>
          <w:szCs w:val="28"/>
        </w:rPr>
        <w:t xml:space="preserve">1.Произведения </w:t>
      </w:r>
      <w:r>
        <w:rPr>
          <w:rFonts w:ascii="Times New Roman" w:cs="Times New Roman" w:eastAsia="Times New Roman" w:hAnsi="Times New Roman"/>
          <w:b/>
          <w:bCs/>
          <w:i/>
          <w:sz w:val="28"/>
          <w:szCs w:val="28"/>
        </w:rPr>
        <w:t>русских   композиторов.</w:t>
      </w:r>
    </w:p>
    <w:p>
      <w:pPr>
        <w:pStyle w:val="style0"/>
        <w:shd w:fill="FFFFFF" w:val="clear"/>
        <w:tabs>
          <w:tab w:leader="none" w:pos="2861" w:val="left"/>
          <w:tab w:leader="none" w:pos="5318" w:val="left"/>
          <w:tab w:leader="none" w:pos="8616" w:val="left"/>
        </w:tabs>
        <w:ind w:hanging="0" w:left="19" w:right="0"/>
      </w:pPr>
      <w:r>
        <w:rPr>
          <w:rFonts w:ascii="Times New Roman" w:cs="Times New Roman" w:eastAsia="Times New Roman" w:hAnsi="Times New Roman"/>
          <w:i/>
          <w:iCs/>
          <w:spacing w:val="-3"/>
          <w:sz w:val="28"/>
          <w:szCs w:val="26"/>
        </w:rPr>
        <w:t xml:space="preserve">Цифры   в   скобках   указывают   на   степень   трудности     и номера   сборников   из </w:t>
      </w:r>
      <w:r>
        <w:rPr>
          <w:rFonts w:ascii="Times New Roman" w:cs="Times New Roman" w:eastAsia="Times New Roman" w:hAnsi="Times New Roman"/>
          <w:i/>
          <w:iCs/>
          <w:sz w:val="28"/>
          <w:szCs w:val="26"/>
        </w:rPr>
        <w:t>списка рекомендуемой литературы.</w:t>
      </w:r>
    </w:p>
    <w:p>
      <w:pPr>
        <w:pStyle w:val="style0"/>
        <w:shd w:fill="FFFFFF" w:val="clear"/>
        <w:spacing w:after="0" w:before="547" w:line="322" w:lineRule="exact"/>
        <w:ind w:hanging="0" w:left="5" w:right="0"/>
        <w:contextualSpacing w:val="false"/>
      </w:pPr>
      <w:r>
        <w:rPr>
          <w:rFonts w:ascii="Times New Roman" w:cs="Times New Roman" w:eastAsia="Times New Roman" w:hAnsi="Times New Roman"/>
          <w:i/>
          <w:iCs/>
          <w:sz w:val="28"/>
          <w:szCs w:val="32"/>
        </w:rPr>
        <w:t>Аренский  А.</w:t>
      </w:r>
    </w:p>
    <w:p>
      <w:pPr>
        <w:pStyle w:val="style0"/>
        <w:shd w:fill="FFFFFF" w:val="clear"/>
        <w:spacing w:line="322" w:lineRule="exact"/>
        <w:ind w:hanging="0" w:left="1704" w:right="0"/>
      </w:pPr>
      <w:r>
        <w:rPr>
          <w:rFonts w:ascii="Times New Roman" w:cs="Times New Roman" w:eastAsia="Times New Roman" w:hAnsi="Times New Roman"/>
          <w:sz w:val="28"/>
          <w:szCs w:val="28"/>
        </w:rPr>
        <w:t>Итальянская   полька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26)</w:t>
      </w:r>
    </w:p>
    <w:p>
      <w:pPr>
        <w:pStyle w:val="style0"/>
        <w:shd w:fill="FFFFFF" w:val="clear"/>
        <w:spacing w:line="322" w:lineRule="exact"/>
        <w:ind w:firstLine="1685" w:left="14" w:right="5376"/>
      </w:pPr>
      <w:r>
        <w:rPr>
          <w:rFonts w:ascii="Times New Roman" w:cs="Times New Roman" w:eastAsia="Times New Roman" w:hAnsi="Times New Roman"/>
          <w:sz w:val="28"/>
          <w:szCs w:val="28"/>
        </w:rPr>
        <w:t>Романс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30)    </w:t>
      </w:r>
      <w:r>
        <w:rPr>
          <w:rFonts w:ascii="Times New Roman" w:cs="Times New Roman" w:eastAsia="Times New Roman" w:hAnsi="Times New Roman"/>
          <w:i/>
          <w:iCs/>
          <w:w w:val="121"/>
          <w:sz w:val="28"/>
          <w:szCs w:val="32"/>
        </w:rPr>
        <w:t>Гедике   А.</w:t>
      </w:r>
    </w:p>
    <w:p>
      <w:pPr>
        <w:pStyle w:val="style0"/>
        <w:shd w:fill="FFFFFF" w:val="clear"/>
        <w:spacing w:line="322" w:lineRule="exact"/>
        <w:ind w:firstLine="1704" w:left="10" w:right="5914"/>
      </w:pPr>
      <w:r>
        <w:rPr>
          <w:rFonts w:ascii="Times New Roman" w:cs="Times New Roman" w:eastAsia="Times New Roman" w:hAnsi="Times New Roman"/>
          <w:sz w:val="28"/>
          <w:szCs w:val="28"/>
        </w:rPr>
        <w:t>Заинька(</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34)  </w:t>
      </w:r>
      <w:r>
        <w:rPr>
          <w:rFonts w:ascii="Times New Roman" w:cs="Times New Roman" w:eastAsia="Times New Roman" w:hAnsi="Times New Roman"/>
          <w:i/>
          <w:iCs/>
          <w:w w:val="121"/>
          <w:sz w:val="28"/>
          <w:szCs w:val="32"/>
        </w:rPr>
        <w:t>Глазунов А.</w:t>
      </w:r>
    </w:p>
    <w:p>
      <w:pPr>
        <w:pStyle w:val="style0"/>
        <w:shd w:fill="FFFFFF" w:val="clear"/>
        <w:spacing w:line="322" w:lineRule="exact"/>
        <w:ind w:hanging="0" w:left="0" w:right="58"/>
        <w:jc w:val="center"/>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Гавот  из   балета  «Барышня - служанка»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36)</w:t>
      </w:r>
    </w:p>
    <w:p>
      <w:pPr>
        <w:pStyle w:val="style0"/>
        <w:shd w:fill="FFFFFF" w:val="clear"/>
        <w:spacing w:line="322" w:lineRule="exact"/>
        <w:ind w:firstLine="1680" w:left="24" w:right="5376"/>
      </w:pPr>
      <w:r>
        <w:rPr>
          <w:rFonts w:ascii="Times New Roman" w:cs="Times New Roman" w:eastAsia="Times New Roman" w:hAnsi="Times New Roman"/>
          <w:sz w:val="28"/>
          <w:szCs w:val="28"/>
        </w:rPr>
        <w:t>Романеска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30) </w:t>
      </w:r>
      <w:r>
        <w:rPr>
          <w:rFonts w:ascii="Times New Roman" w:cs="Times New Roman" w:eastAsia="Times New Roman" w:hAnsi="Times New Roman"/>
          <w:i/>
          <w:iCs/>
          <w:w w:val="121"/>
          <w:sz w:val="28"/>
          <w:szCs w:val="32"/>
        </w:rPr>
        <w:t>Глазунов А.</w:t>
      </w:r>
    </w:p>
    <w:p>
      <w:pPr>
        <w:pStyle w:val="style0"/>
        <w:shd w:fill="FFFFFF" w:val="clear"/>
        <w:spacing w:line="322" w:lineRule="exact"/>
        <w:ind w:firstLine="1690" w:left="19" w:right="2150"/>
      </w:pPr>
      <w:r>
        <w:rPr>
          <w:rFonts w:ascii="Times New Roman" w:cs="Times New Roman" w:eastAsia="Times New Roman" w:hAnsi="Times New Roman"/>
          <w:sz w:val="28"/>
          <w:szCs w:val="28"/>
        </w:rPr>
        <w:t>Антракт  из   балета  «Раймонда»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15)      </w:t>
      </w:r>
      <w:r>
        <w:rPr>
          <w:rFonts w:ascii="Times New Roman" w:cs="Times New Roman" w:eastAsia="Times New Roman" w:hAnsi="Times New Roman"/>
          <w:i/>
          <w:iCs/>
          <w:sz w:val="28"/>
          <w:szCs w:val="32"/>
        </w:rPr>
        <w:t>Глинка  М.</w:t>
      </w:r>
    </w:p>
    <w:p>
      <w:pPr>
        <w:pStyle w:val="style0"/>
        <w:shd w:fill="FFFFFF" w:val="clear"/>
        <w:spacing w:line="322" w:lineRule="exact"/>
        <w:ind w:hanging="0" w:left="1718" w:right="0"/>
      </w:pPr>
      <w:r>
        <w:rPr>
          <w:rFonts w:ascii="Times New Roman" w:cs="Times New Roman" w:eastAsia="Times New Roman" w:hAnsi="Times New Roman"/>
          <w:sz w:val="28"/>
          <w:szCs w:val="28"/>
        </w:rPr>
        <w:t>Фуги  русских  композиторов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33)</w:t>
      </w:r>
    </w:p>
    <w:p>
      <w:pPr>
        <w:pStyle w:val="style0"/>
        <w:shd w:fill="FFFFFF" w:val="clear"/>
        <w:spacing w:line="322" w:lineRule="exact"/>
        <w:ind w:hanging="0" w:left="1714" w:right="0"/>
      </w:pPr>
      <w:r>
        <w:rPr>
          <w:rFonts w:ascii="Times New Roman" w:cs="Times New Roman" w:eastAsia="Times New Roman" w:hAnsi="Times New Roman"/>
          <w:sz w:val="28"/>
          <w:szCs w:val="28"/>
        </w:rPr>
        <w:t>Фуга  Ре  мажор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firstLine="1690" w:left="19" w:right="2688"/>
      </w:pPr>
      <w:r>
        <w:rPr>
          <w:rFonts w:ascii="Times New Roman" w:cs="Times New Roman" w:eastAsia="Times New Roman" w:hAnsi="Times New Roman"/>
          <w:sz w:val="28"/>
          <w:szCs w:val="28"/>
        </w:rPr>
        <w:t>Не   искушай  меня  без   нужды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23)   </w:t>
      </w:r>
      <w:r>
        <w:rPr>
          <w:rFonts w:ascii="Times New Roman" w:cs="Times New Roman" w:eastAsia="Times New Roman" w:hAnsi="Times New Roman"/>
          <w:i/>
          <w:iCs/>
          <w:sz w:val="28"/>
          <w:szCs w:val="32"/>
        </w:rPr>
        <w:t>Гр</w:t>
      </w:r>
      <w:r>
        <w:rPr>
          <w:rFonts w:ascii="Times New Roman" w:cs="Times New Roman" w:eastAsia="Times New Roman" w:hAnsi="Times New Roman"/>
          <w:i/>
          <w:iCs/>
          <w:spacing w:val="63"/>
          <w:sz w:val="28"/>
          <w:szCs w:val="32"/>
        </w:rPr>
        <w:t>ечанин</w:t>
      </w:r>
      <w:r>
        <w:rPr>
          <w:rFonts w:ascii="Times New Roman" w:cs="Times New Roman" w:eastAsia="Times New Roman" w:hAnsi="Times New Roman"/>
          <w:i/>
          <w:iCs/>
          <w:sz w:val="28"/>
          <w:szCs w:val="32"/>
        </w:rPr>
        <w:t>о в   А</w:t>
      </w:r>
      <w:r>
        <w:rPr>
          <w:rFonts w:ascii="Times New Roman" w:cs="Times New Roman" w:eastAsia="Times New Roman" w:hAnsi="Times New Roman"/>
          <w:i/>
          <w:iCs/>
          <w:sz w:val="28"/>
          <w:szCs w:val="28"/>
        </w:rPr>
        <w:t>.</w:t>
      </w:r>
    </w:p>
    <w:p>
      <w:pPr>
        <w:pStyle w:val="style0"/>
        <w:shd w:fill="FFFFFF" w:val="clear"/>
        <w:spacing w:line="322" w:lineRule="exact"/>
        <w:ind w:hanging="0" w:left="1709" w:right="0"/>
      </w:pPr>
      <w:r>
        <w:rPr>
          <w:rFonts w:ascii="Times New Roman" w:cs="Times New Roman" w:eastAsia="Times New Roman" w:hAnsi="Times New Roman"/>
          <w:sz w:val="28"/>
          <w:szCs w:val="28"/>
        </w:rPr>
        <w:t>Моя  лошадка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firstLine="1709" w:left="0" w:right="5376"/>
      </w:pPr>
      <w:r>
        <w:rPr>
          <w:rFonts w:ascii="Times New Roman" w:cs="Times New Roman" w:eastAsia="Times New Roman" w:hAnsi="Times New Roman"/>
          <w:spacing w:val="-1"/>
          <w:sz w:val="28"/>
          <w:szCs w:val="28"/>
        </w:rPr>
        <w:t>Колыбельная(</w:t>
      </w:r>
      <w:r>
        <w:rPr>
          <w:rFonts w:ascii="Times New Roman" w:cs="Times New Roman" w:eastAsia="Times New Roman" w:hAnsi="Times New Roman"/>
          <w:spacing w:val="-1"/>
          <w:sz w:val="28"/>
          <w:szCs w:val="28"/>
          <w:lang w:val="en-US"/>
        </w:rPr>
        <w:t>I</w:t>
      </w:r>
      <w:r>
        <w:rPr>
          <w:rFonts w:ascii="Times New Roman" w:cs="Times New Roman" w:eastAsia="Times New Roman" w:hAnsi="Times New Roman"/>
          <w:spacing w:val="-1"/>
          <w:sz w:val="28"/>
          <w:szCs w:val="28"/>
        </w:rPr>
        <w:t xml:space="preserve">,26)    </w:t>
      </w:r>
      <w:r>
        <w:rPr>
          <w:rFonts w:ascii="Times New Roman" w:cs="Times New Roman" w:eastAsia="Times New Roman" w:hAnsi="Times New Roman"/>
          <w:i/>
          <w:iCs/>
          <w:spacing w:val="-3"/>
          <w:w w:val="121"/>
          <w:sz w:val="28"/>
          <w:szCs w:val="32"/>
        </w:rPr>
        <w:t>Даргомыжский А.</w:t>
      </w:r>
    </w:p>
    <w:p>
      <w:pPr>
        <w:pStyle w:val="style0"/>
        <w:shd w:fill="FFFFFF" w:val="clear"/>
        <w:spacing w:line="322" w:lineRule="exact"/>
        <w:ind w:hanging="0" w:left="1709" w:right="0"/>
      </w:pPr>
      <w:r>
        <w:rPr>
          <w:rFonts w:ascii="Times New Roman" w:cs="Times New Roman" w:eastAsia="Times New Roman" w:hAnsi="Times New Roman"/>
          <w:sz w:val="28"/>
          <w:szCs w:val="28"/>
        </w:rPr>
        <w:t>На  зелёной  лужайке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30)</w:t>
      </w:r>
    </w:p>
    <w:p>
      <w:pPr>
        <w:pStyle w:val="style0"/>
        <w:shd w:fill="FFFFFF" w:val="clear"/>
        <w:spacing w:line="322" w:lineRule="exact"/>
        <w:ind w:firstLine="1690" w:left="24" w:right="5914"/>
      </w:pPr>
      <w:r>
        <w:rPr>
          <w:rFonts w:ascii="Times New Roman" w:cs="Times New Roman" w:eastAsia="Times New Roman" w:hAnsi="Times New Roman"/>
          <w:sz w:val="28"/>
          <w:szCs w:val="28"/>
        </w:rPr>
        <w:t>Полька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26) </w:t>
      </w:r>
      <w:r>
        <w:rPr>
          <w:rFonts w:ascii="Times New Roman" w:cs="Times New Roman" w:eastAsia="Times New Roman" w:hAnsi="Times New Roman"/>
          <w:i/>
          <w:iCs/>
          <w:sz w:val="28"/>
          <w:szCs w:val="32"/>
        </w:rPr>
        <w:t>Лядов А.</w:t>
      </w:r>
    </w:p>
    <w:p>
      <w:pPr>
        <w:pStyle w:val="style0"/>
        <w:shd w:fill="FFFFFF" w:val="clear"/>
        <w:spacing w:line="322" w:lineRule="exact"/>
        <w:ind w:hanging="0" w:left="1718" w:right="0"/>
      </w:pPr>
      <w:r>
        <w:rPr>
          <w:rFonts w:ascii="Times New Roman" w:cs="Times New Roman" w:eastAsia="Times New Roman" w:hAnsi="Times New Roman"/>
          <w:sz w:val="28"/>
          <w:szCs w:val="28"/>
        </w:rPr>
        <w:t>Колыбельная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29)</w:t>
      </w:r>
    </w:p>
    <w:p>
      <w:pPr>
        <w:pStyle w:val="style0"/>
        <w:shd w:fill="FFFFFF" w:val="clear"/>
        <w:spacing w:line="322" w:lineRule="exact"/>
        <w:ind w:firstLine="1680" w:left="34" w:right="5376"/>
      </w:pPr>
      <w:r>
        <w:rPr>
          <w:rFonts w:ascii="Times New Roman" w:cs="Times New Roman" w:eastAsia="Times New Roman" w:hAnsi="Times New Roman"/>
          <w:sz w:val="28"/>
          <w:szCs w:val="28"/>
        </w:rPr>
        <w:t>Шуточная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29) </w:t>
      </w:r>
      <w:r>
        <w:rPr>
          <w:rFonts w:ascii="Times New Roman" w:cs="Times New Roman" w:eastAsia="Times New Roman" w:hAnsi="Times New Roman"/>
          <w:i/>
          <w:sz w:val="28"/>
          <w:szCs w:val="32"/>
        </w:rPr>
        <w:t>Р</w:t>
      </w:r>
      <w:r>
        <w:rPr>
          <w:rFonts w:ascii="Times New Roman" w:cs="Times New Roman" w:eastAsia="Times New Roman" w:hAnsi="Times New Roman"/>
          <w:i/>
          <w:iCs/>
          <w:spacing w:val="61"/>
          <w:sz w:val="28"/>
          <w:szCs w:val="32"/>
        </w:rPr>
        <w:t>ебико</w:t>
      </w:r>
      <w:r>
        <w:rPr>
          <w:rFonts w:ascii="Times New Roman" w:cs="Times New Roman" w:eastAsia="Times New Roman" w:hAnsi="Times New Roman"/>
          <w:i/>
          <w:iCs/>
          <w:sz w:val="28"/>
          <w:szCs w:val="32"/>
        </w:rPr>
        <w:t>в В.</w:t>
      </w:r>
    </w:p>
    <w:p>
      <w:pPr>
        <w:pStyle w:val="style0"/>
        <w:shd w:fill="FFFFFF" w:val="clear"/>
        <w:spacing w:line="322" w:lineRule="exact"/>
        <w:ind w:firstLine="1685" w:left="34" w:right="5376"/>
      </w:pPr>
      <w:r>
        <w:rPr>
          <w:rFonts w:ascii="Times New Roman" w:cs="Times New Roman" w:eastAsia="Times New Roman" w:hAnsi="Times New Roman"/>
          <w:sz w:val="28"/>
          <w:szCs w:val="28"/>
        </w:rPr>
        <w:t>Вальс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30) </w:t>
      </w:r>
      <w:r>
        <w:rPr>
          <w:rFonts w:ascii="Times New Roman" w:cs="Times New Roman" w:eastAsia="Times New Roman" w:hAnsi="Times New Roman"/>
          <w:i/>
          <w:iCs/>
          <w:spacing w:val="68"/>
          <w:sz w:val="28"/>
          <w:szCs w:val="32"/>
        </w:rPr>
        <w:t>Римский</w:t>
      </w:r>
      <w:r>
        <w:rPr>
          <w:rFonts w:ascii="Times New Roman" w:cs="Times New Roman" w:eastAsia="Times New Roman" w:hAnsi="Times New Roman"/>
          <w:i/>
          <w:iCs/>
          <w:sz w:val="28"/>
          <w:szCs w:val="32"/>
        </w:rPr>
        <w:t xml:space="preserve">  -  Корсаков  И.</w:t>
      </w:r>
    </w:p>
    <w:p>
      <w:pPr>
        <w:pStyle w:val="style0"/>
        <w:shd w:fill="FFFFFF" w:val="clear"/>
        <w:spacing w:line="322" w:lineRule="exact"/>
        <w:ind w:firstLine="1685" w:left="34" w:right="2150"/>
      </w:pPr>
      <w:r>
        <w:rPr>
          <w:rFonts w:ascii="Times New Roman" w:cs="Times New Roman" w:eastAsia="Times New Roman" w:hAnsi="Times New Roman"/>
          <w:sz w:val="28"/>
          <w:szCs w:val="28"/>
        </w:rPr>
        <w:t>Хороводная   из   оперы «Снегурочка»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5) </w:t>
      </w:r>
      <w:r>
        <w:rPr>
          <w:rFonts w:ascii="Times New Roman" w:cs="Times New Roman" w:eastAsia="Times New Roman" w:hAnsi="Times New Roman"/>
          <w:i/>
          <w:iCs/>
          <w:w w:val="121"/>
          <w:sz w:val="28"/>
          <w:szCs w:val="32"/>
        </w:rPr>
        <w:t>Рубинштейн  А.</w:t>
      </w:r>
    </w:p>
    <w:p>
      <w:pPr>
        <w:pStyle w:val="style0"/>
        <w:shd w:fill="FFFFFF" w:val="clear"/>
        <w:spacing w:line="322" w:lineRule="exact"/>
        <w:ind w:firstLine="1694" w:left="24" w:right="5914"/>
      </w:pPr>
      <w:r>
        <w:rPr>
          <w:rFonts w:ascii="Times New Roman" w:cs="Times New Roman" w:eastAsia="Times New Roman" w:hAnsi="Times New Roman"/>
          <w:sz w:val="28"/>
          <w:szCs w:val="28"/>
        </w:rPr>
        <w:t>Каприс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,26) </w:t>
      </w:r>
      <w:r>
        <w:rPr>
          <w:rFonts w:ascii="Times New Roman" w:cs="Times New Roman" w:eastAsia="Times New Roman" w:hAnsi="Times New Roman"/>
          <w:i/>
          <w:iCs/>
          <w:sz w:val="28"/>
          <w:szCs w:val="32"/>
        </w:rPr>
        <w:t>Ханд</w:t>
      </w:r>
      <w:r>
        <w:rPr>
          <w:rFonts w:ascii="Times New Roman" w:cs="Times New Roman" w:eastAsia="Times New Roman" w:hAnsi="Times New Roman"/>
          <w:i/>
          <w:iCs/>
          <w:spacing w:val="62"/>
          <w:sz w:val="28"/>
          <w:szCs w:val="32"/>
        </w:rPr>
        <w:t>ошкин</w:t>
      </w:r>
      <w:r>
        <w:rPr>
          <w:rFonts w:ascii="Times New Roman" w:cs="Times New Roman" w:eastAsia="Times New Roman" w:hAnsi="Times New Roman"/>
          <w:i/>
          <w:iCs/>
          <w:sz w:val="28"/>
          <w:szCs w:val="32"/>
        </w:rPr>
        <w:t xml:space="preserve">  И.</w:t>
      </w:r>
    </w:p>
    <w:p>
      <w:pPr>
        <w:pStyle w:val="style0"/>
        <w:shd w:fill="FFFFFF" w:val="clear"/>
        <w:spacing w:line="322" w:lineRule="exact"/>
        <w:ind w:firstLine="1642" w:left="77" w:right="2150"/>
      </w:pPr>
      <w:r>
        <w:rPr>
          <w:rFonts w:ascii="Times New Roman" w:cs="Times New Roman" w:eastAsia="Times New Roman" w:hAnsi="Times New Roman"/>
          <w:sz w:val="28"/>
          <w:szCs w:val="28"/>
        </w:rPr>
        <w:t>Две  вариации на народные  мотивы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22) </w:t>
      </w:r>
      <w:r>
        <w:rPr>
          <w:rFonts w:ascii="Times New Roman" w:cs="Times New Roman" w:eastAsia="Times New Roman" w:hAnsi="Times New Roman"/>
          <w:i/>
          <w:iCs/>
          <w:sz w:val="28"/>
          <w:szCs w:val="32"/>
        </w:rPr>
        <w:t>Чайковский П.</w:t>
      </w:r>
    </w:p>
    <w:p>
      <w:pPr>
        <w:pStyle w:val="style0"/>
        <w:shd w:fill="FFFFFF" w:val="clear"/>
        <w:spacing w:line="322" w:lineRule="exact"/>
        <w:ind w:hanging="0" w:left="0" w:right="5"/>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Танец  маленьких  лебедей  из балета «Лебединое озеро»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,17)</w:t>
      </w:r>
    </w:p>
    <w:p>
      <w:pPr>
        <w:pStyle w:val="style0"/>
        <w:shd w:fill="FFFFFF" w:val="clear"/>
        <w:spacing w:line="322" w:lineRule="exact"/>
        <w:ind w:hanging="0" w:left="1718" w:right="0"/>
        <w:jc w:val="both"/>
      </w:pPr>
      <w:r>
        <w:rPr>
          <w:rFonts w:ascii="Times New Roman" w:cs="Times New Roman" w:eastAsia="Times New Roman" w:hAnsi="Times New Roman"/>
          <w:sz w:val="28"/>
          <w:szCs w:val="28"/>
        </w:rPr>
        <w:t>Танец  пастушков   из балета «Щелкунчик»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17)</w:t>
      </w:r>
    </w:p>
    <w:p>
      <w:pPr>
        <w:pStyle w:val="style0"/>
        <w:shd w:fill="FFFFFF" w:val="clear"/>
        <w:spacing w:line="322" w:lineRule="exact"/>
        <w:ind w:hanging="0" w:left="1723" w:right="0"/>
        <w:jc w:val="both"/>
      </w:pPr>
      <w:r>
        <w:rPr>
          <w:rFonts w:ascii="Times New Roman" w:cs="Times New Roman" w:eastAsia="Times New Roman" w:hAnsi="Times New Roman"/>
          <w:sz w:val="28"/>
          <w:szCs w:val="28"/>
        </w:rPr>
        <w:t>Пастораль   из   оперы «Пиковая  дама»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16)</w:t>
      </w:r>
    </w:p>
    <w:p>
      <w:pPr>
        <w:pStyle w:val="style0"/>
        <w:shd w:fill="FFFFFF" w:val="clear"/>
        <w:spacing w:line="322" w:lineRule="exact"/>
        <w:ind w:hanging="0" w:left="1723" w:right="0"/>
        <w:jc w:val="both"/>
      </w:pPr>
      <w:r>
        <w:rPr>
          <w:rFonts w:ascii="Times New Roman" w:cs="Times New Roman" w:eastAsia="Times New Roman" w:hAnsi="Times New Roman"/>
          <w:sz w:val="28"/>
          <w:szCs w:val="28"/>
        </w:rPr>
      </w:r>
    </w:p>
    <w:p>
      <w:pPr>
        <w:pStyle w:val="style0"/>
        <w:shd w:fill="FFFFFF" w:val="clear"/>
        <w:spacing w:line="322" w:lineRule="exact"/>
        <w:ind w:hanging="0" w:left="1723" w:right="0"/>
        <w:jc w:val="both"/>
      </w:pPr>
      <w:r>
        <w:rPr>
          <w:rFonts w:ascii="Times New Roman" w:cs="Times New Roman" w:eastAsia="Times New Roman" w:hAnsi="Times New Roman"/>
          <w:sz w:val="28"/>
          <w:szCs w:val="28"/>
        </w:rPr>
      </w:r>
    </w:p>
    <w:p>
      <w:pPr>
        <w:pStyle w:val="style0"/>
        <w:shd w:fill="FFFFFF" w:val="clear"/>
        <w:spacing w:line="322" w:lineRule="exact"/>
        <w:ind w:hanging="0" w:left="1723" w:right="0"/>
        <w:jc w:val="both"/>
      </w:pPr>
      <w:r>
        <w:rPr>
          <w:rFonts w:ascii="Times New Roman" w:cs="Times New Roman" w:eastAsia="Times New Roman" w:hAnsi="Times New Roman"/>
          <w:sz w:val="28"/>
          <w:szCs w:val="28"/>
        </w:rPr>
      </w:r>
    </w:p>
    <w:p>
      <w:pPr>
        <w:pStyle w:val="style0"/>
        <w:shd w:fill="FFFFFF" w:val="clear"/>
        <w:spacing w:line="322" w:lineRule="exact"/>
        <w:ind w:hanging="0" w:left="1723" w:right="0"/>
        <w:jc w:val="both"/>
      </w:pPr>
      <w:r>
        <w:rPr>
          <w:rFonts w:ascii="Times New Roman" w:cs="Times New Roman" w:eastAsia="Times New Roman" w:hAnsi="Times New Roman"/>
          <w:b/>
          <w:i/>
          <w:sz w:val="28"/>
          <w:szCs w:val="28"/>
        </w:rPr>
        <w:t>2.Произведения современных композиторов.</w:t>
      </w:r>
    </w:p>
    <w:p>
      <w:pPr>
        <w:pStyle w:val="style0"/>
        <w:shd w:fill="FFFFFF" w:val="clear"/>
        <w:spacing w:line="322" w:lineRule="exact"/>
        <w:ind w:hanging="0" w:left="1723" w:right="0"/>
      </w:pPr>
      <w:r>
        <w:rPr>
          <w:rFonts w:ascii="Times New Roman" w:cs="Times New Roman" w:hAnsi="Times New Roman"/>
          <w:i/>
          <w:sz w:val="28"/>
        </w:rPr>
      </w:r>
    </w:p>
    <w:p>
      <w:pPr>
        <w:pStyle w:val="style0"/>
        <w:shd w:fill="FFFFFF" w:val="clear"/>
        <w:spacing w:after="0" w:before="312" w:line="322" w:lineRule="exact"/>
        <w:ind w:hanging="0" w:left="14" w:right="0"/>
        <w:contextualSpacing w:val="false"/>
      </w:pPr>
      <w:r>
        <w:rPr>
          <w:rFonts w:ascii="Times New Roman" w:cs="Times New Roman" w:eastAsia="Times New Roman" w:hAnsi="Times New Roman"/>
          <w:i/>
          <w:iCs/>
          <w:sz w:val="28"/>
          <w:szCs w:val="28"/>
        </w:rPr>
        <w:t>Бакланова   Н.</w:t>
      </w:r>
    </w:p>
    <w:p>
      <w:pPr>
        <w:pStyle w:val="style0"/>
        <w:shd w:fill="FFFFFF" w:val="clear"/>
        <w:spacing w:line="322" w:lineRule="exact"/>
        <w:ind w:hanging="0" w:left="1704" w:right="0"/>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w:t>
      </w:r>
    </w:p>
    <w:p>
      <w:pPr>
        <w:pStyle w:val="style0"/>
        <w:shd w:fill="FFFFFF" w:val="clear"/>
        <w:spacing w:line="322" w:lineRule="exact"/>
        <w:ind w:firstLine="1690" w:left="14" w:right="6144"/>
      </w:pPr>
      <w:r>
        <w:rPr>
          <w:rFonts w:ascii="Times New Roman" w:cs="Times New Roman" w:eastAsia="Times New Roman" w:hAnsi="Times New Roman"/>
          <w:sz w:val="28"/>
          <w:szCs w:val="28"/>
        </w:rPr>
        <w:t>Гавот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,1) </w:t>
      </w:r>
      <w:r>
        <w:rPr>
          <w:rFonts w:ascii="Times New Roman" w:cs="Times New Roman" w:eastAsia="Times New Roman" w:hAnsi="Times New Roman"/>
          <w:i/>
          <w:iCs/>
          <w:spacing w:val="64"/>
          <w:sz w:val="28"/>
          <w:szCs w:val="28"/>
        </w:rPr>
        <w:t>Белов</w:t>
      </w:r>
      <w:r>
        <w:rPr>
          <w:rFonts w:ascii="Times New Roman" w:cs="Times New Roman" w:eastAsia="Times New Roman" w:hAnsi="Times New Roman"/>
          <w:i/>
          <w:iCs/>
          <w:sz w:val="28"/>
          <w:szCs w:val="28"/>
        </w:rPr>
        <w:t xml:space="preserve">  Г.</w:t>
      </w:r>
    </w:p>
    <w:p>
      <w:pPr>
        <w:pStyle w:val="style0"/>
        <w:shd w:fill="FFFFFF" w:val="clear"/>
        <w:spacing w:line="322" w:lineRule="exact"/>
        <w:ind w:firstLine="1694" w:left="14" w:right="3840"/>
      </w:pPr>
      <w:r>
        <w:rPr>
          <w:rFonts w:ascii="Times New Roman" w:cs="Times New Roman" w:eastAsia="Times New Roman" w:hAnsi="Times New Roman"/>
          <w:sz w:val="28"/>
          <w:szCs w:val="28"/>
        </w:rPr>
        <w:t>Торжественный   день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25) </w:t>
      </w:r>
      <w:r>
        <w:rPr>
          <w:rFonts w:ascii="Times New Roman" w:cs="Times New Roman" w:eastAsia="Times New Roman" w:hAnsi="Times New Roman"/>
          <w:i/>
          <w:iCs/>
          <w:sz w:val="28"/>
          <w:szCs w:val="28"/>
        </w:rPr>
        <w:t>Блок  В.</w:t>
      </w:r>
    </w:p>
    <w:p>
      <w:pPr>
        <w:pStyle w:val="style0"/>
        <w:shd w:fill="FFFFFF" w:val="clear"/>
        <w:spacing w:line="322" w:lineRule="exact"/>
        <w:ind w:firstLine="1694" w:left="14" w:right="5376"/>
      </w:pPr>
      <w:r>
        <w:rPr>
          <w:rFonts w:ascii="Times New Roman" w:cs="Times New Roman" w:eastAsia="Times New Roman" w:hAnsi="Times New Roman"/>
          <w:spacing w:val="-1"/>
          <w:sz w:val="28"/>
          <w:szCs w:val="28"/>
        </w:rPr>
        <w:t>Хороводная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,3)    </w:t>
      </w:r>
      <w:r>
        <w:rPr>
          <w:rFonts w:ascii="Times New Roman" w:cs="Times New Roman" w:eastAsia="Times New Roman" w:hAnsi="Times New Roman"/>
          <w:i/>
          <w:iCs/>
          <w:spacing w:val="65"/>
          <w:sz w:val="28"/>
          <w:szCs w:val="28"/>
        </w:rPr>
        <w:t>Власов</w:t>
      </w:r>
      <w:r>
        <w:rPr>
          <w:rFonts w:ascii="Times New Roman" w:cs="Times New Roman" w:eastAsia="Times New Roman" w:hAnsi="Times New Roman"/>
          <w:i/>
          <w:iCs/>
          <w:sz w:val="28"/>
          <w:szCs w:val="28"/>
        </w:rPr>
        <w:t xml:space="preserve">   В.</w:t>
      </w:r>
    </w:p>
    <w:p>
      <w:pPr>
        <w:pStyle w:val="style0"/>
        <w:shd w:fill="FFFFFF" w:val="clear"/>
        <w:spacing w:line="322" w:lineRule="exact"/>
        <w:ind w:firstLine="1690" w:left="19" w:right="4608"/>
      </w:pPr>
      <w:r>
        <w:rPr>
          <w:rFonts w:ascii="Times New Roman" w:cs="Times New Roman" w:eastAsia="Times New Roman" w:hAnsi="Times New Roman"/>
          <w:sz w:val="28"/>
          <w:szCs w:val="28"/>
        </w:rPr>
        <w:t>Русская  протяжная(</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,34) </w:t>
      </w:r>
      <w:r>
        <w:rPr>
          <w:rFonts w:ascii="Times New Roman" w:cs="Times New Roman" w:eastAsia="Times New Roman" w:hAnsi="Times New Roman"/>
          <w:i/>
          <w:iCs/>
          <w:sz w:val="28"/>
          <w:szCs w:val="28"/>
        </w:rPr>
        <w:t>Вольфензон     С.</w:t>
      </w:r>
    </w:p>
    <w:p>
      <w:pPr>
        <w:pStyle w:val="style0"/>
        <w:shd w:fill="FFFFFF" w:val="clear"/>
        <w:spacing w:line="322" w:lineRule="exact"/>
        <w:ind w:firstLine="1694" w:left="14" w:right="5376"/>
      </w:pPr>
      <w:r>
        <w:rPr>
          <w:rFonts w:ascii="Times New Roman" w:cs="Times New Roman" w:eastAsia="Times New Roman" w:hAnsi="Times New Roman"/>
          <w:spacing w:val="-1"/>
          <w:sz w:val="28"/>
          <w:szCs w:val="28"/>
        </w:rPr>
        <w:t>Хоровод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   25) </w:t>
      </w:r>
      <w:r>
        <w:rPr>
          <w:rFonts w:ascii="Times New Roman" w:cs="Times New Roman" w:eastAsia="Times New Roman" w:hAnsi="Times New Roman"/>
          <w:i/>
          <w:iCs/>
          <w:sz w:val="28"/>
          <w:szCs w:val="28"/>
        </w:rPr>
        <w:t>Глиэр    Р.</w:t>
      </w:r>
    </w:p>
    <w:p>
      <w:pPr>
        <w:pStyle w:val="style0"/>
        <w:shd w:fill="FFFFFF" w:val="clear"/>
        <w:spacing w:line="322" w:lineRule="exact"/>
        <w:ind w:hanging="0" w:left="1709" w:right="0"/>
      </w:pPr>
      <w:r>
        <w:rPr>
          <w:rFonts w:ascii="Times New Roman" w:cs="Times New Roman" w:eastAsia="Times New Roman" w:hAnsi="Times New Roman"/>
          <w:sz w:val="28"/>
          <w:szCs w:val="28"/>
        </w:rPr>
        <w:t>Танец   на  площади   из   балета «Медный   всадник»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4)</w:t>
      </w:r>
    </w:p>
    <w:p>
      <w:pPr>
        <w:pStyle w:val="style0"/>
        <w:shd w:fill="FFFFFF" w:val="clear"/>
        <w:spacing w:line="322" w:lineRule="exact"/>
        <w:ind w:firstLine="1685" w:left="19" w:right="2304"/>
      </w:pPr>
      <w:r>
        <w:rPr>
          <w:rFonts w:ascii="Times New Roman" w:cs="Times New Roman" w:eastAsia="Times New Roman" w:hAnsi="Times New Roman"/>
          <w:sz w:val="28"/>
          <w:szCs w:val="28"/>
        </w:rPr>
        <w:t>Вальс из   балета  «Медный   всадник»(</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,3)  </w:t>
      </w:r>
      <w:r>
        <w:rPr>
          <w:rFonts w:ascii="Times New Roman" w:cs="Times New Roman" w:eastAsia="Times New Roman" w:hAnsi="Times New Roman"/>
          <w:i/>
          <w:iCs/>
          <w:spacing w:val="64"/>
          <w:sz w:val="28"/>
          <w:szCs w:val="28"/>
        </w:rPr>
        <w:t>Гнесина</w:t>
      </w:r>
      <w:r>
        <w:rPr>
          <w:rFonts w:ascii="Times New Roman" w:cs="Times New Roman" w:eastAsia="Times New Roman" w:hAnsi="Times New Roman"/>
          <w:i/>
          <w:iCs/>
          <w:sz w:val="28"/>
          <w:szCs w:val="28"/>
        </w:rPr>
        <w:t xml:space="preserve">   Е.</w:t>
      </w:r>
    </w:p>
    <w:p>
      <w:pPr>
        <w:pStyle w:val="style0"/>
        <w:shd w:fill="FFFFFF" w:val="clear"/>
        <w:spacing w:line="322" w:lineRule="exact"/>
        <w:ind w:firstLine="1680" w:left="24" w:right="0"/>
      </w:pPr>
      <w:r>
        <w:rPr>
          <w:rFonts w:ascii="Times New Roman" w:cs="Times New Roman" w:eastAsia="Times New Roman" w:hAnsi="Times New Roman"/>
          <w:sz w:val="28"/>
          <w:szCs w:val="28"/>
        </w:rPr>
        <w:t>Восемь  дуэтов  и  девять пьес  в  полифоническом   стиле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6) </w:t>
      </w:r>
      <w:r>
        <w:rPr>
          <w:rFonts w:ascii="Times New Roman" w:cs="Times New Roman" w:eastAsia="Times New Roman" w:hAnsi="Times New Roman"/>
          <w:i/>
          <w:iCs/>
          <w:sz w:val="28"/>
          <w:szCs w:val="28"/>
        </w:rPr>
        <w:t>Голубев   Е.</w:t>
      </w:r>
    </w:p>
    <w:p>
      <w:pPr>
        <w:pStyle w:val="style0"/>
        <w:shd w:fill="FFFFFF" w:val="clear"/>
        <w:spacing w:line="322" w:lineRule="exact"/>
        <w:ind w:firstLine="1685" w:left="24" w:right="5376"/>
      </w:pPr>
      <w:r>
        <w:rPr>
          <w:rFonts w:ascii="Times New Roman" w:cs="Times New Roman" w:eastAsia="Times New Roman" w:hAnsi="Times New Roman"/>
          <w:spacing w:val="-1"/>
          <w:sz w:val="28"/>
          <w:szCs w:val="28"/>
        </w:rPr>
        <w:t>Колыбельная(</w:t>
      </w:r>
      <w:r>
        <w:rPr>
          <w:rFonts w:ascii="Times New Roman" w:cs="Times New Roman" w:eastAsia="Times New Roman" w:hAnsi="Times New Roman"/>
          <w:spacing w:val="-1"/>
          <w:sz w:val="28"/>
          <w:szCs w:val="28"/>
          <w:lang w:val="en-US"/>
        </w:rPr>
        <w:t>I</w:t>
      </w:r>
      <w:r>
        <w:rPr>
          <w:rFonts w:ascii="Times New Roman" w:cs="Times New Roman" w:eastAsia="Times New Roman" w:hAnsi="Times New Roman"/>
          <w:spacing w:val="-1"/>
          <w:sz w:val="28"/>
          <w:szCs w:val="28"/>
        </w:rPr>
        <w:t>,29)Г</w:t>
      </w:r>
      <w:r>
        <w:rPr>
          <w:rFonts w:ascii="Times New Roman" w:cs="Times New Roman" w:eastAsia="Times New Roman" w:hAnsi="Times New Roman"/>
          <w:i/>
          <w:iCs/>
          <w:sz w:val="28"/>
          <w:szCs w:val="28"/>
        </w:rPr>
        <w:t>рачёв    М.</w:t>
      </w:r>
    </w:p>
    <w:p>
      <w:pPr>
        <w:pStyle w:val="style0"/>
        <w:shd w:fill="FFFFFF" w:val="clear"/>
        <w:spacing w:line="322" w:lineRule="exact"/>
        <w:ind w:firstLine="1709" w:left="0" w:right="6144"/>
      </w:pPr>
      <w:r>
        <w:rPr>
          <w:rFonts w:ascii="Times New Roman" w:cs="Times New Roman" w:eastAsia="Times New Roman" w:hAnsi="Times New Roman"/>
          <w:spacing w:val="-1"/>
          <w:sz w:val="28"/>
          <w:szCs w:val="28"/>
        </w:rPr>
        <w:t>Канон (</w:t>
      </w:r>
      <w:r>
        <w:rPr>
          <w:rFonts w:ascii="Times New Roman" w:cs="Times New Roman" w:eastAsia="Times New Roman" w:hAnsi="Times New Roman"/>
          <w:spacing w:val="-1"/>
          <w:sz w:val="28"/>
          <w:szCs w:val="28"/>
          <w:lang w:val="en-US"/>
        </w:rPr>
        <w:t>I</w:t>
      </w:r>
      <w:r>
        <w:rPr>
          <w:rFonts w:ascii="Times New Roman" w:cs="Times New Roman" w:eastAsia="Times New Roman" w:hAnsi="Times New Roman"/>
          <w:spacing w:val="-1"/>
          <w:sz w:val="28"/>
          <w:szCs w:val="28"/>
        </w:rPr>
        <w:t xml:space="preserve">,34)    </w:t>
      </w:r>
      <w:r>
        <w:rPr>
          <w:rFonts w:ascii="Times New Roman" w:cs="Times New Roman" w:eastAsia="Times New Roman" w:hAnsi="Times New Roman"/>
          <w:i/>
          <w:iCs/>
          <w:sz w:val="28"/>
          <w:szCs w:val="28"/>
        </w:rPr>
        <w:t xml:space="preserve">Д в </w:t>
      </w:r>
      <w:r>
        <w:rPr>
          <w:rFonts w:ascii="Times New Roman" w:cs="Times New Roman" w:eastAsia="Times New Roman" w:hAnsi="Times New Roman"/>
          <w:i/>
          <w:iCs/>
          <w:spacing w:val="63"/>
          <w:sz w:val="28"/>
          <w:szCs w:val="28"/>
        </w:rPr>
        <w:t>арионас</w:t>
      </w:r>
      <w:r>
        <w:rPr>
          <w:rFonts w:ascii="Times New Roman" w:cs="Times New Roman" w:eastAsia="Times New Roman" w:hAnsi="Times New Roman"/>
          <w:i/>
          <w:iCs/>
          <w:sz w:val="28"/>
          <w:szCs w:val="28"/>
        </w:rPr>
        <w:t xml:space="preserve">   Б.</w:t>
      </w:r>
    </w:p>
    <w:p>
      <w:pPr>
        <w:pStyle w:val="style0"/>
        <w:shd w:fill="FFFFFF" w:val="clear"/>
        <w:spacing w:line="322" w:lineRule="exact"/>
        <w:ind w:firstLine="1704" w:left="0" w:right="5376"/>
      </w:pPr>
      <w:r>
        <w:rPr>
          <w:rFonts w:ascii="Times New Roman" w:cs="Times New Roman" w:eastAsia="Times New Roman" w:hAnsi="Times New Roman"/>
          <w:sz w:val="28"/>
          <w:szCs w:val="28"/>
        </w:rPr>
        <w:t>Прелюдия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29) </w:t>
      </w:r>
      <w:r>
        <w:rPr>
          <w:rFonts w:ascii="Times New Roman" w:cs="Times New Roman" w:eastAsia="Times New Roman" w:hAnsi="Times New Roman"/>
          <w:i/>
          <w:iCs/>
          <w:sz w:val="28"/>
          <w:szCs w:val="28"/>
        </w:rPr>
        <w:t>Долженко   А.</w:t>
      </w:r>
    </w:p>
    <w:p>
      <w:pPr>
        <w:pStyle w:val="style0"/>
        <w:shd w:fill="FFFFFF" w:val="clear"/>
        <w:spacing w:line="322" w:lineRule="exact"/>
        <w:ind w:hanging="0" w:left="1714" w:right="0"/>
      </w:pPr>
      <w:r>
        <w:rPr>
          <w:rFonts w:ascii="Times New Roman" w:cs="Times New Roman" w:eastAsia="Times New Roman" w:hAnsi="Times New Roman"/>
          <w:sz w:val="28"/>
          <w:szCs w:val="28"/>
        </w:rPr>
        <w:t>Вальс - шутка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6)</w:t>
      </w:r>
    </w:p>
    <w:p>
      <w:pPr>
        <w:pStyle w:val="style0"/>
        <w:shd w:fill="FFFFFF" w:val="clear"/>
        <w:spacing w:line="322" w:lineRule="exact"/>
        <w:ind w:hanging="0" w:left="1714" w:right="0"/>
      </w:pPr>
      <w:r>
        <w:rPr>
          <w:rFonts w:ascii="Times New Roman" w:cs="Times New Roman" w:eastAsia="Times New Roman" w:hAnsi="Times New Roman"/>
          <w:sz w:val="28"/>
          <w:szCs w:val="28"/>
        </w:rPr>
        <w:t>Фуга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6)</w:t>
      </w:r>
    </w:p>
    <w:p>
      <w:pPr>
        <w:pStyle w:val="style0"/>
        <w:shd w:fill="FFFFFF" w:val="clear"/>
        <w:spacing w:line="322" w:lineRule="exact"/>
        <w:ind w:hanging="0" w:left="1714" w:right="0"/>
      </w:pPr>
      <w:r>
        <w:rPr>
          <w:rFonts w:ascii="Times New Roman" w:cs="Times New Roman" w:eastAsia="Times New Roman" w:hAnsi="Times New Roman"/>
          <w:sz w:val="28"/>
          <w:szCs w:val="28"/>
        </w:rPr>
        <w:t>Прелюдия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6)</w:t>
      </w:r>
    </w:p>
    <w:p>
      <w:pPr>
        <w:pStyle w:val="style0"/>
        <w:shd w:fill="FFFFFF" w:val="clear"/>
        <w:spacing w:line="322" w:lineRule="exact"/>
        <w:ind w:hanging="0" w:left="1709" w:right="0"/>
      </w:pPr>
      <w:r>
        <w:rPr>
          <w:rFonts w:ascii="Times New Roman" w:cs="Times New Roman" w:eastAsia="Times New Roman" w:hAnsi="Times New Roman"/>
          <w:sz w:val="28"/>
          <w:szCs w:val="28"/>
        </w:rPr>
        <w:t>Ария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6)</w:t>
      </w:r>
    </w:p>
    <w:p>
      <w:pPr>
        <w:pStyle w:val="style0"/>
        <w:shd w:fill="FFFFFF" w:val="clear"/>
        <w:spacing w:line="322" w:lineRule="exact"/>
        <w:ind w:firstLine="1709" w:left="5" w:right="5376"/>
      </w:pPr>
      <w:r>
        <w:rPr>
          <w:rFonts w:ascii="Times New Roman" w:cs="Times New Roman" w:eastAsia="Times New Roman" w:hAnsi="Times New Roman"/>
          <w:spacing w:val="-1"/>
          <w:sz w:val="28"/>
          <w:szCs w:val="28"/>
        </w:rPr>
        <w:t>Менуэт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    6) </w:t>
      </w:r>
      <w:r>
        <w:rPr>
          <w:rFonts w:ascii="Times New Roman" w:cs="Times New Roman" w:eastAsia="Times New Roman" w:hAnsi="Times New Roman"/>
          <w:i/>
          <w:iCs/>
          <w:sz w:val="28"/>
          <w:szCs w:val="28"/>
        </w:rPr>
        <w:t>Ду</w:t>
      </w:r>
      <w:r>
        <w:rPr>
          <w:rFonts w:ascii="Times New Roman" w:cs="Times New Roman" w:eastAsia="Times New Roman" w:hAnsi="Times New Roman"/>
          <w:i/>
          <w:iCs/>
          <w:spacing w:val="63"/>
          <w:sz w:val="28"/>
          <w:szCs w:val="28"/>
        </w:rPr>
        <w:t>наевский</w:t>
      </w:r>
      <w:r>
        <w:rPr>
          <w:rFonts w:ascii="Times New Roman" w:cs="Times New Roman" w:eastAsia="Times New Roman" w:hAnsi="Times New Roman"/>
          <w:i/>
          <w:iCs/>
          <w:sz w:val="28"/>
          <w:szCs w:val="28"/>
        </w:rPr>
        <w:t xml:space="preserve">    И.</w:t>
      </w:r>
    </w:p>
    <w:p>
      <w:pPr>
        <w:pStyle w:val="style0"/>
        <w:shd w:fill="FFFFFF" w:val="clear"/>
        <w:spacing w:line="322" w:lineRule="exact"/>
        <w:ind w:firstLine="1685" w:left="29" w:right="3840"/>
      </w:pPr>
      <w:r>
        <w:rPr>
          <w:rFonts w:ascii="Times New Roman" w:cs="Times New Roman" w:eastAsia="Times New Roman" w:hAnsi="Times New Roman"/>
          <w:sz w:val="28"/>
          <w:szCs w:val="28"/>
        </w:rPr>
        <w:t>Летите,   голуби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26)                        </w:t>
      </w:r>
      <w:r>
        <w:rPr>
          <w:rFonts w:ascii="Times New Roman" w:cs="Times New Roman" w:eastAsia="Times New Roman" w:hAnsi="Times New Roman"/>
          <w:i/>
          <w:iCs/>
          <w:sz w:val="28"/>
          <w:szCs w:val="28"/>
        </w:rPr>
        <w:t>Е в л ах о в   О.</w:t>
      </w:r>
    </w:p>
    <w:p>
      <w:pPr>
        <w:pStyle w:val="style0"/>
        <w:shd w:fill="FFFFFF" w:val="clear"/>
        <w:spacing w:line="322" w:lineRule="exact"/>
        <w:ind w:firstLine="1699" w:left="19" w:right="3840"/>
      </w:pPr>
      <w:r>
        <w:rPr>
          <w:rFonts w:ascii="Times New Roman" w:cs="Times New Roman" w:eastAsia="Times New Roman" w:hAnsi="Times New Roman"/>
          <w:sz w:val="28"/>
          <w:szCs w:val="28"/>
        </w:rPr>
        <w:t>Пионерская   пляска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25) </w:t>
      </w:r>
      <w:r>
        <w:rPr>
          <w:rFonts w:ascii="Times New Roman" w:cs="Times New Roman" w:eastAsia="Times New Roman" w:hAnsi="Times New Roman"/>
          <w:i/>
          <w:iCs/>
          <w:sz w:val="28"/>
          <w:szCs w:val="28"/>
        </w:rPr>
        <w:t>Жилин с кий   А.</w:t>
      </w:r>
    </w:p>
    <w:p>
      <w:pPr>
        <w:pStyle w:val="style0"/>
        <w:shd w:fill="FFFFFF" w:val="clear"/>
        <w:spacing w:line="322" w:lineRule="exact"/>
        <w:ind w:firstLine="1694" w:left="24" w:right="3072"/>
      </w:pPr>
      <w:r>
        <w:rPr>
          <w:rFonts w:ascii="Times New Roman" w:cs="Times New Roman" w:eastAsia="Times New Roman" w:hAnsi="Times New Roman"/>
          <w:sz w:val="28"/>
          <w:szCs w:val="28"/>
        </w:rPr>
        <w:t>Латышская   народная песня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 </w:t>
      </w:r>
      <w:r>
        <w:rPr>
          <w:rFonts w:ascii="Times New Roman" w:cs="Times New Roman" w:eastAsia="Times New Roman" w:hAnsi="Times New Roman"/>
          <w:i/>
          <w:iCs/>
          <w:sz w:val="28"/>
          <w:szCs w:val="28"/>
        </w:rPr>
        <w:t>Иорданский   М.</w:t>
      </w:r>
    </w:p>
    <w:p>
      <w:pPr>
        <w:pStyle w:val="style0"/>
        <w:shd w:fill="FFFFFF" w:val="clear"/>
        <w:spacing w:after="0" w:before="5" w:line="322" w:lineRule="exact"/>
        <w:ind w:firstLine="1690" w:left="24" w:right="3840"/>
        <w:contextualSpacing w:val="false"/>
      </w:pPr>
      <w:r>
        <w:rPr>
          <w:rFonts w:ascii="Times New Roman" w:cs="Times New Roman" w:eastAsia="Times New Roman" w:hAnsi="Times New Roman"/>
          <w:sz w:val="28"/>
          <w:szCs w:val="28"/>
        </w:rPr>
        <w:t>Песенка  про   чибиса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3) </w:t>
      </w:r>
      <w:r>
        <w:rPr>
          <w:rFonts w:ascii="Times New Roman" w:cs="Times New Roman" w:eastAsia="Times New Roman" w:hAnsi="Times New Roman"/>
          <w:i/>
          <w:iCs/>
          <w:spacing w:val="63"/>
          <w:sz w:val="28"/>
          <w:szCs w:val="28"/>
        </w:rPr>
        <w:t>Кабалевский</w:t>
      </w:r>
      <w:r>
        <w:rPr>
          <w:rFonts w:ascii="Times New Roman" w:cs="Times New Roman" w:eastAsia="Times New Roman" w:hAnsi="Times New Roman"/>
          <w:i/>
          <w:iCs/>
          <w:sz w:val="28"/>
          <w:szCs w:val="28"/>
        </w:rPr>
        <w:t xml:space="preserve">   Д.</w:t>
      </w:r>
    </w:p>
    <w:p>
      <w:pPr>
        <w:pStyle w:val="style0"/>
        <w:shd w:fill="FFFFFF" w:val="clear"/>
        <w:spacing w:line="322" w:lineRule="exact"/>
        <w:ind w:hanging="0" w:left="1790" w:right="0"/>
      </w:pPr>
      <w:r>
        <w:rPr>
          <w:rFonts w:ascii="Times New Roman" w:cs="Times New Roman" w:eastAsia="Times New Roman" w:hAnsi="Times New Roman"/>
          <w:sz w:val="28"/>
          <w:szCs w:val="28"/>
        </w:rPr>
        <w:t>Старинный  танец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25)</w:t>
      </w:r>
    </w:p>
    <w:p>
      <w:pPr>
        <w:pStyle w:val="style0"/>
        <w:shd w:fill="FFFFFF" w:val="clear"/>
        <w:spacing w:line="322" w:lineRule="exact"/>
        <w:ind w:hanging="0" w:left="1786" w:right="0"/>
      </w:pPr>
      <w:r>
        <w:rPr>
          <w:rFonts w:ascii="Times New Roman" w:cs="Times New Roman" w:eastAsia="Times New Roman" w:hAnsi="Times New Roman"/>
          <w:sz w:val="28"/>
          <w:szCs w:val="28"/>
        </w:rPr>
        <w:t>Клоуны    (Ш,    29)</w:t>
      </w:r>
    </w:p>
    <w:p>
      <w:pPr>
        <w:pStyle w:val="style0"/>
        <w:shd w:fill="FFFFFF" w:val="clear"/>
        <w:spacing w:line="322" w:lineRule="exact"/>
        <w:ind w:hanging="0" w:left="1790" w:right="0"/>
      </w:pPr>
      <w:r>
        <w:rPr>
          <w:rFonts w:ascii="Times New Roman" w:cs="Times New Roman" w:eastAsia="Times New Roman" w:hAnsi="Times New Roman"/>
          <w:sz w:val="28"/>
          <w:szCs w:val="28"/>
        </w:rPr>
        <w:t>Рондо - танец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32)</w:t>
      </w:r>
    </w:p>
    <w:p>
      <w:pPr>
        <w:pStyle w:val="style0"/>
        <w:shd w:fill="FFFFFF" w:val="clear"/>
        <w:spacing w:line="322" w:lineRule="exact"/>
        <w:ind w:hanging="0" w:left="1790" w:right="0"/>
      </w:pPr>
      <w:r>
        <w:rPr>
          <w:rFonts w:ascii="Times New Roman" w:cs="Times New Roman" w:eastAsia="Times New Roman" w:hAnsi="Times New Roman"/>
          <w:sz w:val="28"/>
          <w:szCs w:val="28"/>
        </w:rPr>
      </w:r>
    </w:p>
    <w:p>
      <w:pPr>
        <w:pStyle w:val="style0"/>
        <w:shd w:fill="FFFFFF" w:val="clear"/>
        <w:spacing w:line="322" w:lineRule="exact"/>
        <w:ind w:hanging="0" w:left="1790" w:right="0"/>
      </w:pPr>
      <w:r>
        <w:rPr>
          <w:rFonts w:ascii="Times New Roman" w:cs="Times New Roman" w:hAnsi="Times New Roman"/>
          <w:sz w:val="28"/>
        </w:rPr>
      </w:r>
    </w:p>
    <w:p>
      <w:pPr>
        <w:pStyle w:val="style0"/>
        <w:shd w:fill="FFFFFF" w:val="clear"/>
        <w:spacing w:line="317" w:lineRule="exact"/>
        <w:ind w:hanging="0" w:left="5" w:right="0"/>
      </w:pPr>
      <w:r>
        <w:rPr>
          <w:rFonts w:ascii="Times New Roman" w:cs="Times New Roman" w:eastAsia="Times New Roman" w:hAnsi="Times New Roman"/>
          <w:i/>
          <w:iCs/>
          <w:sz w:val="28"/>
          <w:szCs w:val="28"/>
        </w:rPr>
        <w:t>Квитко   К.</w:t>
      </w:r>
    </w:p>
    <w:p>
      <w:pPr>
        <w:pStyle w:val="style0"/>
        <w:shd w:fill="FFFFFF" w:val="clear"/>
        <w:spacing w:line="317" w:lineRule="exact"/>
        <w:ind w:firstLine="1680" w:left="0" w:right="2688"/>
      </w:pPr>
      <w:r>
        <w:rPr>
          <w:rFonts w:ascii="Times New Roman" w:cs="Times New Roman" w:eastAsia="Times New Roman" w:hAnsi="Times New Roman"/>
          <w:sz w:val="28"/>
          <w:szCs w:val="28"/>
        </w:rPr>
        <w:t>Украинская  народная   песня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,1)                            </w:t>
      </w:r>
      <w:r>
        <w:rPr>
          <w:rFonts w:ascii="Times New Roman" w:cs="Times New Roman" w:eastAsia="Times New Roman" w:hAnsi="Times New Roman"/>
          <w:i/>
          <w:iCs/>
          <w:sz w:val="28"/>
          <w:szCs w:val="28"/>
        </w:rPr>
        <w:t>Ком а р о в с к и й    А.</w:t>
      </w:r>
    </w:p>
    <w:p>
      <w:pPr>
        <w:pStyle w:val="style0"/>
        <w:shd w:fill="FFFFFF" w:val="clear"/>
        <w:spacing w:line="317" w:lineRule="exact"/>
        <w:ind w:hanging="0" w:left="1680" w:right="0"/>
      </w:pPr>
      <w:r>
        <w:rPr>
          <w:rFonts w:ascii="Times New Roman" w:cs="Times New Roman" w:eastAsia="Times New Roman" w:hAnsi="Times New Roman"/>
          <w:sz w:val="28"/>
          <w:szCs w:val="28"/>
        </w:rPr>
        <w:t>Песня  дружбы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11)</w:t>
      </w:r>
    </w:p>
    <w:p>
      <w:pPr>
        <w:pStyle w:val="style0"/>
        <w:shd w:fill="FFFFFF" w:val="clear"/>
        <w:spacing w:line="317" w:lineRule="exact"/>
        <w:ind w:hanging="0" w:left="1690" w:right="0"/>
      </w:pPr>
      <w:r>
        <w:rPr>
          <w:rFonts w:ascii="Times New Roman" w:cs="Times New Roman" w:eastAsia="Times New Roman" w:hAnsi="Times New Roman"/>
          <w:sz w:val="28"/>
          <w:szCs w:val="28"/>
        </w:rPr>
        <w:t>Зайчик   (И,   11)</w:t>
      </w:r>
    </w:p>
    <w:p>
      <w:pPr>
        <w:pStyle w:val="style0"/>
        <w:shd w:fill="FFFFFF" w:val="clear"/>
        <w:spacing w:line="317" w:lineRule="exact"/>
        <w:ind w:hanging="0" w:left="1685" w:right="0"/>
      </w:pPr>
      <w:r>
        <w:rPr>
          <w:rFonts w:ascii="Times New Roman" w:cs="Times New Roman" w:eastAsia="Times New Roman" w:hAnsi="Times New Roman"/>
          <w:sz w:val="28"/>
          <w:szCs w:val="28"/>
        </w:rPr>
        <w:t>Напев   (И,   11)</w:t>
      </w:r>
    </w:p>
    <w:p>
      <w:pPr>
        <w:pStyle w:val="style0"/>
        <w:shd w:fill="FFFFFF" w:val="clear"/>
        <w:spacing w:line="317" w:lineRule="exact"/>
        <w:ind w:hanging="0" w:left="1690" w:right="0"/>
      </w:pPr>
      <w:r>
        <w:rPr>
          <w:rFonts w:ascii="Times New Roman" w:cs="Times New Roman" w:eastAsia="Times New Roman" w:hAnsi="Times New Roman"/>
          <w:sz w:val="28"/>
          <w:szCs w:val="28"/>
        </w:rPr>
        <w:t>Со   вьюном  я  хожу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11)</w:t>
      </w:r>
    </w:p>
    <w:p>
      <w:pPr>
        <w:pStyle w:val="style0"/>
        <w:shd w:fill="FFFFFF" w:val="clear"/>
        <w:spacing w:line="317" w:lineRule="exact"/>
        <w:ind w:hanging="0" w:left="1690" w:right="0"/>
      </w:pPr>
      <w:r>
        <w:rPr>
          <w:rFonts w:ascii="Times New Roman" w:cs="Times New Roman" w:eastAsia="Times New Roman" w:hAnsi="Times New Roman"/>
          <w:sz w:val="28"/>
          <w:szCs w:val="28"/>
        </w:rPr>
        <w:t>Белорусская   народная песня «Почему бы мне не петь»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10)</w:t>
      </w:r>
    </w:p>
    <w:p>
      <w:pPr>
        <w:pStyle w:val="style0"/>
        <w:shd w:fill="FFFFFF" w:val="clear"/>
        <w:spacing w:line="317" w:lineRule="exact"/>
        <w:ind w:hanging="0" w:left="1685" w:right="0"/>
      </w:pPr>
      <w:r>
        <w:rPr>
          <w:rFonts w:ascii="Times New Roman" w:cs="Times New Roman" w:eastAsia="Times New Roman" w:hAnsi="Times New Roman"/>
          <w:sz w:val="28"/>
          <w:szCs w:val="28"/>
        </w:rPr>
        <w:t>Моравская  народная песня   «Во дворе  дубок»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10)</w:t>
      </w:r>
    </w:p>
    <w:p>
      <w:pPr>
        <w:pStyle w:val="style0"/>
        <w:shd w:fill="FFFFFF" w:val="clear"/>
        <w:spacing w:line="317" w:lineRule="exact"/>
        <w:ind w:hanging="0" w:left="1685" w:right="0"/>
      </w:pPr>
      <w:r>
        <w:rPr>
          <w:rFonts w:ascii="Times New Roman" w:cs="Times New Roman" w:eastAsia="Times New Roman" w:hAnsi="Times New Roman"/>
          <w:sz w:val="28"/>
          <w:szCs w:val="28"/>
        </w:rPr>
        <w:t>Чешская   народная   песня «Яничек»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10)</w:t>
      </w:r>
    </w:p>
    <w:p>
      <w:pPr>
        <w:pStyle w:val="style0"/>
        <w:shd w:fill="FFFFFF" w:val="clear"/>
        <w:spacing w:line="317" w:lineRule="exact"/>
        <w:ind w:hanging="0" w:left="1694" w:right="0"/>
      </w:pPr>
      <w:r>
        <w:rPr>
          <w:rFonts w:ascii="Times New Roman" w:cs="Times New Roman" w:eastAsia="Times New Roman" w:hAnsi="Times New Roman"/>
          <w:sz w:val="28"/>
          <w:szCs w:val="28"/>
        </w:rPr>
        <w:t>Шутка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10).</w:t>
      </w:r>
    </w:p>
    <w:p>
      <w:pPr>
        <w:pStyle w:val="style0"/>
        <w:shd w:fill="FFFFFF" w:val="clear"/>
        <w:spacing w:line="317" w:lineRule="exact"/>
        <w:ind w:hanging="0" w:left="1694" w:right="0"/>
      </w:pPr>
      <w:r>
        <w:rPr>
          <w:rFonts w:ascii="Times New Roman" w:cs="Times New Roman" w:eastAsia="Times New Roman" w:hAnsi="Times New Roman"/>
          <w:sz w:val="28"/>
          <w:szCs w:val="28"/>
        </w:rPr>
        <w:t>Украинская   народная   песня «Ой, вербо, вербо»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25)</w:t>
      </w:r>
    </w:p>
    <w:p>
      <w:pPr>
        <w:pStyle w:val="style0"/>
        <w:shd w:fill="FFFFFF" w:val="clear"/>
        <w:spacing w:after="0" w:before="5" w:line="317" w:lineRule="exact"/>
        <w:ind w:firstLine="1685" w:left="5" w:right="1613"/>
        <w:contextualSpacing w:val="false"/>
      </w:pPr>
      <w:r>
        <w:rPr>
          <w:rFonts w:ascii="Times New Roman" w:cs="Times New Roman" w:eastAsia="Times New Roman" w:hAnsi="Times New Roman"/>
          <w:sz w:val="28"/>
          <w:szCs w:val="28"/>
        </w:rPr>
        <w:t>Русская   народная песня «Неделька»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10)   </w:t>
      </w:r>
      <w:r>
        <w:rPr>
          <w:rFonts w:ascii="Times New Roman" w:cs="Times New Roman" w:eastAsia="Times New Roman" w:hAnsi="Times New Roman"/>
          <w:i/>
          <w:iCs/>
          <w:sz w:val="28"/>
          <w:szCs w:val="28"/>
        </w:rPr>
        <w:t>Компанеец   Г.</w:t>
      </w:r>
    </w:p>
    <w:p>
      <w:pPr>
        <w:pStyle w:val="style0"/>
        <w:shd w:fill="FFFFFF" w:val="clear"/>
        <w:spacing w:line="317" w:lineRule="exact"/>
        <w:ind w:hanging="0" w:left="1694" w:right="0"/>
      </w:pPr>
      <w:r>
        <w:rPr>
          <w:rFonts w:ascii="Times New Roman" w:cs="Times New Roman" w:eastAsia="Times New Roman" w:hAnsi="Times New Roman"/>
          <w:sz w:val="28"/>
          <w:szCs w:val="28"/>
        </w:rPr>
        <w:t>Украинский   народный  танец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1)</w:t>
      </w:r>
    </w:p>
    <w:p>
      <w:pPr>
        <w:pStyle w:val="style0"/>
        <w:shd w:fill="FFFFFF" w:val="clear"/>
        <w:spacing w:line="317" w:lineRule="exact"/>
        <w:ind w:hanging="0" w:left="1694" w:right="0"/>
      </w:pPr>
      <w:r>
        <w:rPr>
          <w:rFonts w:ascii="Times New Roman" w:cs="Times New Roman" w:eastAsia="Times New Roman" w:hAnsi="Times New Roman"/>
          <w:sz w:val="28"/>
          <w:szCs w:val="28"/>
        </w:rPr>
        <w:t>Колыбельная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17" w:lineRule="exact"/>
        <w:ind w:firstLine="1690" w:left="5" w:right="3763"/>
      </w:pPr>
      <w:r>
        <w:rPr>
          <w:rFonts w:ascii="Times New Roman" w:cs="Times New Roman" w:eastAsia="Times New Roman" w:hAnsi="Times New Roman"/>
          <w:sz w:val="28"/>
          <w:szCs w:val="28"/>
        </w:rPr>
        <w:t>Весёлая   прогулка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                        </w:t>
      </w:r>
      <w:r>
        <w:rPr>
          <w:rFonts w:ascii="Times New Roman" w:cs="Times New Roman" w:eastAsia="Times New Roman" w:hAnsi="Times New Roman"/>
          <w:i/>
          <w:iCs/>
          <w:sz w:val="28"/>
          <w:szCs w:val="28"/>
        </w:rPr>
        <w:t>Крейн   Ю.</w:t>
      </w:r>
    </w:p>
    <w:p>
      <w:pPr>
        <w:pStyle w:val="style0"/>
        <w:shd w:fill="FFFFFF" w:val="clear"/>
        <w:spacing w:line="317" w:lineRule="exact"/>
        <w:ind w:firstLine="1685" w:left="10" w:right="2150"/>
      </w:pPr>
      <w:r>
        <w:rPr>
          <w:rFonts w:ascii="Times New Roman" w:cs="Times New Roman" w:eastAsia="Times New Roman" w:hAnsi="Times New Roman"/>
          <w:sz w:val="28"/>
          <w:szCs w:val="28"/>
        </w:rPr>
        <w:t>Вариации  на  словацкую  тему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3) </w:t>
      </w:r>
      <w:r>
        <w:rPr>
          <w:rFonts w:ascii="Times New Roman" w:cs="Times New Roman" w:eastAsia="Times New Roman" w:hAnsi="Times New Roman"/>
          <w:i/>
          <w:iCs/>
          <w:sz w:val="28"/>
          <w:szCs w:val="28"/>
        </w:rPr>
        <w:t>Кривоносов    В.</w:t>
      </w:r>
    </w:p>
    <w:p>
      <w:pPr>
        <w:pStyle w:val="style0"/>
        <w:shd w:fill="FFFFFF" w:val="clear"/>
        <w:spacing w:line="317" w:lineRule="exact"/>
        <w:ind w:hanging="0" w:left="1699" w:right="0"/>
      </w:pPr>
      <w:r>
        <w:rPr>
          <w:rFonts w:ascii="Times New Roman" w:cs="Times New Roman" w:eastAsia="Times New Roman" w:hAnsi="Times New Roman"/>
          <w:sz w:val="28"/>
          <w:szCs w:val="28"/>
        </w:rPr>
        <w:t>Чувашская  народная  песня «Старший брат»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35)</w:t>
      </w:r>
    </w:p>
    <w:p>
      <w:pPr>
        <w:pStyle w:val="style0"/>
        <w:shd w:fill="FFFFFF" w:val="clear"/>
        <w:spacing w:line="317" w:lineRule="exact"/>
        <w:ind w:firstLine="1690" w:left="14" w:right="538"/>
      </w:pPr>
      <w:r>
        <w:rPr>
          <w:rFonts w:ascii="Times New Roman" w:cs="Times New Roman" w:eastAsia="Times New Roman" w:hAnsi="Times New Roman"/>
          <w:spacing w:val="-1"/>
          <w:sz w:val="28"/>
          <w:szCs w:val="28"/>
        </w:rPr>
        <w:t>Чувашская   народная   песня   «Молодёжная» (</w:t>
      </w:r>
      <w:r>
        <w:rPr>
          <w:rFonts w:ascii="Times New Roman" w:cs="Times New Roman" w:eastAsia="Times New Roman" w:hAnsi="Times New Roman"/>
          <w:spacing w:val="-1"/>
          <w:sz w:val="28"/>
          <w:szCs w:val="28"/>
          <w:lang w:val="en-US"/>
        </w:rPr>
        <w:t>II</w:t>
      </w:r>
      <w:r>
        <w:rPr>
          <w:rFonts w:ascii="Times New Roman" w:cs="Times New Roman" w:eastAsia="Times New Roman" w:hAnsi="Times New Roman"/>
          <w:spacing w:val="-1"/>
          <w:sz w:val="28"/>
          <w:szCs w:val="28"/>
        </w:rPr>
        <w:t xml:space="preserve">, 35) </w:t>
      </w:r>
      <w:r>
        <w:rPr>
          <w:rFonts w:ascii="Times New Roman" w:cs="Times New Roman" w:eastAsia="Times New Roman" w:hAnsi="Times New Roman"/>
          <w:i/>
          <w:iCs/>
          <w:sz w:val="28"/>
          <w:szCs w:val="28"/>
        </w:rPr>
        <w:t>Котляровский   В.</w:t>
      </w:r>
    </w:p>
    <w:p>
      <w:pPr>
        <w:pStyle w:val="style0"/>
        <w:shd w:fill="FFFFFF" w:val="clear"/>
        <w:spacing w:line="317" w:lineRule="exact"/>
        <w:ind w:firstLine="1762" w:left="14" w:right="4301"/>
      </w:pPr>
      <w:r>
        <w:rPr>
          <w:rFonts w:ascii="Times New Roman" w:cs="Times New Roman" w:eastAsia="Times New Roman" w:hAnsi="Times New Roman"/>
          <w:sz w:val="28"/>
          <w:szCs w:val="28"/>
        </w:rPr>
        <w:t>Сказочка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25) </w:t>
      </w:r>
      <w:r>
        <w:rPr>
          <w:rFonts w:ascii="Times New Roman" w:cs="Times New Roman" w:eastAsia="Times New Roman" w:hAnsi="Times New Roman"/>
          <w:i/>
          <w:iCs/>
          <w:sz w:val="28"/>
          <w:szCs w:val="28"/>
        </w:rPr>
        <w:t>Литинский    Г.</w:t>
      </w:r>
    </w:p>
    <w:p>
      <w:pPr>
        <w:pStyle w:val="style0"/>
        <w:shd w:fill="FFFFFF" w:val="clear"/>
        <w:spacing w:line="317" w:lineRule="exact"/>
        <w:ind w:firstLine="1752" w:left="24" w:right="3763"/>
      </w:pPr>
      <w:r>
        <w:rPr>
          <w:rFonts w:ascii="Times New Roman" w:cs="Times New Roman" w:eastAsia="Times New Roman" w:hAnsi="Times New Roman"/>
          <w:spacing w:val="-1"/>
          <w:sz w:val="28"/>
          <w:szCs w:val="28"/>
        </w:rPr>
        <w:t>Колыбельная    (</w:t>
      </w:r>
      <w:r>
        <w:rPr>
          <w:rFonts w:ascii="Times New Roman" w:cs="Times New Roman" w:eastAsia="Times New Roman" w:hAnsi="Times New Roman"/>
          <w:spacing w:val="-1"/>
          <w:sz w:val="28"/>
          <w:szCs w:val="28"/>
          <w:lang w:val="en-US"/>
        </w:rPr>
        <w:t>II</w:t>
      </w:r>
      <w:r>
        <w:rPr>
          <w:rFonts w:ascii="Times New Roman" w:cs="Times New Roman" w:eastAsia="Times New Roman" w:hAnsi="Times New Roman"/>
          <w:spacing w:val="-1"/>
          <w:sz w:val="28"/>
          <w:szCs w:val="28"/>
        </w:rPr>
        <w:t xml:space="preserve"> -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   1) </w:t>
      </w:r>
      <w:r>
        <w:rPr>
          <w:rFonts w:ascii="Times New Roman" w:cs="Times New Roman" w:eastAsia="Times New Roman" w:hAnsi="Times New Roman"/>
          <w:i/>
          <w:iCs/>
          <w:sz w:val="28"/>
          <w:szCs w:val="28"/>
        </w:rPr>
        <w:t>Магиденко   М.</w:t>
      </w:r>
    </w:p>
    <w:p>
      <w:pPr>
        <w:pStyle w:val="style0"/>
        <w:shd w:fill="FFFFFF" w:val="clear"/>
        <w:spacing w:after="0" w:before="5" w:line="317" w:lineRule="exact"/>
        <w:ind w:hanging="0" w:left="1776" w:right="0"/>
        <w:contextualSpacing w:val="false"/>
      </w:pPr>
      <w:r>
        <w:rPr>
          <w:rFonts w:ascii="Times New Roman" w:cs="Times New Roman" w:eastAsia="Times New Roman" w:hAnsi="Times New Roman"/>
          <w:sz w:val="28"/>
          <w:szCs w:val="28"/>
        </w:rPr>
        <w:t>Волынка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34)</w:t>
      </w:r>
    </w:p>
    <w:p>
      <w:pPr>
        <w:pStyle w:val="style0"/>
        <w:shd w:fill="FFFFFF" w:val="clear"/>
        <w:spacing w:after="0" w:before="5" w:line="317" w:lineRule="exact"/>
        <w:ind w:hanging="0" w:left="1776" w:right="0"/>
        <w:contextualSpacing w:val="false"/>
      </w:pPr>
      <w:r>
        <w:rPr>
          <w:rFonts w:ascii="Times New Roman" w:cs="Times New Roman" w:eastAsia="Times New Roman" w:hAnsi="Times New Roman"/>
          <w:sz w:val="28"/>
          <w:szCs w:val="28"/>
        </w:rPr>
        <w:t>Кукушка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34)</w:t>
      </w:r>
    </w:p>
    <w:p>
      <w:pPr>
        <w:pStyle w:val="style0"/>
        <w:shd w:fill="FFFFFF" w:val="clear"/>
        <w:spacing w:line="317" w:lineRule="exact"/>
        <w:ind w:hanging="0" w:left="1776" w:right="0"/>
      </w:pPr>
      <w:r>
        <w:rPr>
          <w:rFonts w:ascii="Times New Roman" w:cs="Times New Roman" w:eastAsia="Times New Roman" w:hAnsi="Times New Roman"/>
          <w:sz w:val="28"/>
          <w:szCs w:val="28"/>
        </w:rPr>
        <w:t>Комаринская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17" w:lineRule="exact"/>
        <w:ind w:firstLine="1742" w:left="34" w:right="3763"/>
      </w:pPr>
      <w:r>
        <w:rPr>
          <w:rFonts w:ascii="Times New Roman" w:cs="Times New Roman" w:eastAsia="Times New Roman" w:hAnsi="Times New Roman"/>
          <w:sz w:val="28"/>
          <w:szCs w:val="28"/>
        </w:rPr>
        <w:t>Игра  в  догонялки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29)                                                                                                                          </w:t>
      </w:r>
      <w:r>
        <w:rPr>
          <w:rFonts w:ascii="Times New Roman" w:cs="Times New Roman" w:eastAsia="Times New Roman" w:hAnsi="Times New Roman"/>
          <w:i/>
          <w:iCs/>
          <w:sz w:val="28"/>
          <w:szCs w:val="28"/>
        </w:rPr>
        <w:t>Мострас   К.</w:t>
      </w:r>
    </w:p>
    <w:p>
      <w:pPr>
        <w:pStyle w:val="style0"/>
        <w:shd w:fill="FFFFFF" w:val="clear"/>
        <w:spacing w:line="317" w:lineRule="exact"/>
        <w:ind w:firstLine="1747" w:left="29" w:right="4838"/>
      </w:pPr>
      <w:r>
        <w:rPr>
          <w:rFonts w:ascii="Times New Roman" w:cs="Times New Roman" w:eastAsia="Times New Roman" w:hAnsi="Times New Roman"/>
          <w:sz w:val="28"/>
          <w:szCs w:val="28"/>
        </w:rPr>
        <w:t>Хоровод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1) </w:t>
      </w:r>
      <w:r>
        <w:rPr>
          <w:rFonts w:ascii="Times New Roman" w:cs="Times New Roman" w:eastAsia="Times New Roman" w:hAnsi="Times New Roman"/>
          <w:i/>
          <w:iCs/>
          <w:sz w:val="28"/>
          <w:szCs w:val="28"/>
        </w:rPr>
        <w:t>Мясковский   Н.</w:t>
      </w:r>
    </w:p>
    <w:p>
      <w:pPr>
        <w:pStyle w:val="style0"/>
        <w:shd w:fill="FFFFFF" w:val="clear"/>
        <w:spacing w:line="317" w:lineRule="exact"/>
        <w:ind w:firstLine="1757" w:left="29" w:right="4301"/>
      </w:pPr>
      <w:r>
        <w:rPr>
          <w:rFonts w:ascii="Times New Roman" w:cs="Times New Roman" w:eastAsia="Times New Roman" w:hAnsi="Times New Roman"/>
          <w:sz w:val="28"/>
          <w:szCs w:val="28"/>
        </w:rPr>
        <w:t>Две   фуги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22)                    </w:t>
      </w:r>
      <w:r>
        <w:rPr>
          <w:rFonts w:ascii="Times New Roman" w:cs="Times New Roman" w:eastAsia="Times New Roman" w:hAnsi="Times New Roman"/>
          <w:i/>
          <w:iCs/>
          <w:sz w:val="28"/>
          <w:szCs w:val="28"/>
        </w:rPr>
        <w:t>Нагдян    С.</w:t>
      </w:r>
    </w:p>
    <w:p>
      <w:pPr>
        <w:pStyle w:val="style0"/>
        <w:shd w:fill="FFFFFF" w:val="clear"/>
        <w:spacing w:line="317" w:lineRule="exact"/>
        <w:ind w:firstLine="1757" w:left="29" w:right="3763"/>
      </w:pPr>
      <w:r>
        <w:rPr>
          <w:rFonts w:ascii="Times New Roman" w:cs="Times New Roman" w:eastAsia="Times New Roman" w:hAnsi="Times New Roman"/>
          <w:sz w:val="28"/>
          <w:szCs w:val="28"/>
        </w:rPr>
        <w:t>Пионерская   сюита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5)    </w:t>
      </w:r>
      <w:r>
        <w:rPr>
          <w:rFonts w:ascii="Times New Roman" w:cs="Times New Roman" w:eastAsia="Times New Roman" w:hAnsi="Times New Roman"/>
          <w:i/>
          <w:iCs/>
          <w:sz w:val="28"/>
          <w:szCs w:val="28"/>
        </w:rPr>
        <w:t>Налинский   Н.</w:t>
      </w:r>
    </w:p>
    <w:p>
      <w:pPr>
        <w:pStyle w:val="style0"/>
        <w:shd w:fill="FFFFFF" w:val="clear"/>
        <w:spacing w:line="317" w:lineRule="exact"/>
        <w:ind w:hanging="0" w:left="48" w:right="3763"/>
      </w:pPr>
      <w:r>
        <w:rPr>
          <w:rFonts w:ascii="Times New Roman" w:cs="Times New Roman" w:hAnsi="Times New Roman"/>
          <w:sz w:val="28"/>
          <w:szCs w:val="28"/>
        </w:rPr>
        <w:t xml:space="preserve">                        </w:t>
      </w:r>
      <w:r>
        <w:rPr>
          <w:rFonts w:ascii="Times New Roman" w:cs="Times New Roman" w:hAnsi="Times New Roman"/>
          <w:sz w:val="28"/>
          <w:szCs w:val="28"/>
        </w:rPr>
        <w:t xml:space="preserve">20 </w:t>
      </w:r>
      <w:r>
        <w:rPr>
          <w:rFonts w:ascii="Times New Roman" w:cs="Times New Roman" w:eastAsia="Times New Roman" w:hAnsi="Times New Roman"/>
          <w:sz w:val="28"/>
          <w:szCs w:val="28"/>
        </w:rPr>
        <w:t>лёгких  дуэтов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14)                 </w:t>
      </w:r>
      <w:r>
        <w:rPr>
          <w:rFonts w:ascii="Times New Roman" w:cs="Times New Roman" w:eastAsia="Times New Roman" w:hAnsi="Times New Roman"/>
          <w:i/>
          <w:iCs/>
          <w:sz w:val="28"/>
          <w:szCs w:val="28"/>
        </w:rPr>
        <w:t>Оганян   А.</w:t>
      </w:r>
    </w:p>
    <w:p>
      <w:pPr>
        <w:pStyle w:val="style0"/>
        <w:shd w:fill="FFFFFF" w:val="clear"/>
        <w:spacing w:line="317" w:lineRule="exact"/>
        <w:ind w:hanging="0" w:left="1795" w:right="0"/>
      </w:pPr>
      <w:r>
        <w:rPr>
          <w:rFonts w:ascii="Times New Roman" w:cs="Times New Roman" w:eastAsia="Times New Roman" w:hAnsi="Times New Roman"/>
          <w:sz w:val="28"/>
          <w:szCs w:val="28"/>
        </w:rPr>
        <w:t>Фугетта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19)</w:t>
      </w:r>
    </w:p>
    <w:p>
      <w:pPr>
        <w:pStyle w:val="style0"/>
        <w:shd w:fill="FFFFFF" w:val="clear"/>
        <w:spacing w:line="322" w:lineRule="exact"/>
      </w:pPr>
      <w:r>
        <w:rPr>
          <w:rFonts w:ascii="Times New Roman" w:cs="Times New Roman" w:eastAsia="Times New Roman" w:hAnsi="Times New Roman"/>
          <w:i/>
          <w:iCs/>
          <w:sz w:val="28"/>
          <w:szCs w:val="28"/>
        </w:rPr>
      </w:r>
    </w:p>
    <w:p>
      <w:pPr>
        <w:pStyle w:val="style0"/>
        <w:shd w:fill="FFFFFF" w:val="clear"/>
        <w:spacing w:line="322" w:lineRule="exact"/>
      </w:pPr>
      <w:r>
        <w:rPr>
          <w:rFonts w:ascii="Times New Roman" w:cs="Times New Roman" w:eastAsia="Times New Roman" w:hAnsi="Times New Roman"/>
          <w:i/>
          <w:iCs/>
          <w:sz w:val="28"/>
          <w:szCs w:val="28"/>
        </w:rPr>
        <w:t>Островский  А.</w:t>
      </w:r>
    </w:p>
    <w:p>
      <w:pPr>
        <w:pStyle w:val="style0"/>
        <w:shd w:fill="FFFFFF" w:val="clear"/>
        <w:spacing w:line="322" w:lineRule="exact"/>
        <w:ind w:firstLine="1819" w:left="14" w:right="3226"/>
      </w:pPr>
      <w:r>
        <w:rPr>
          <w:rFonts w:ascii="Times New Roman" w:cs="Times New Roman" w:eastAsia="Times New Roman" w:hAnsi="Times New Roman"/>
          <w:sz w:val="28"/>
          <w:szCs w:val="28"/>
        </w:rPr>
        <w:t>Спят усталые   игрушки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,35)    </w:t>
      </w:r>
      <w:r>
        <w:rPr>
          <w:rFonts w:ascii="Times New Roman" w:cs="Times New Roman" w:eastAsia="Times New Roman" w:hAnsi="Times New Roman"/>
          <w:i/>
          <w:iCs/>
          <w:sz w:val="28"/>
          <w:szCs w:val="28"/>
        </w:rPr>
        <w:t>Пахмутова   А.</w:t>
      </w:r>
    </w:p>
    <w:p>
      <w:pPr>
        <w:pStyle w:val="style0"/>
        <w:shd w:fill="FFFFFF" w:val="clear"/>
        <w:spacing w:line="322" w:lineRule="exact"/>
        <w:ind w:firstLine="1819" w:left="14" w:right="4838"/>
      </w:pPr>
      <w:r>
        <w:rPr>
          <w:rFonts w:ascii="Times New Roman" w:cs="Times New Roman" w:eastAsia="Times New Roman" w:hAnsi="Times New Roman"/>
          <w:sz w:val="28"/>
          <w:szCs w:val="28"/>
        </w:rPr>
        <w:t>Мелодия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4) </w:t>
      </w:r>
      <w:r>
        <w:rPr>
          <w:rFonts w:ascii="Times New Roman" w:cs="Times New Roman" w:eastAsia="Times New Roman" w:hAnsi="Times New Roman"/>
          <w:i/>
          <w:iCs/>
          <w:sz w:val="28"/>
          <w:szCs w:val="28"/>
        </w:rPr>
        <w:t>Прокофьев   С.</w:t>
      </w:r>
    </w:p>
    <w:p>
      <w:pPr>
        <w:pStyle w:val="style0"/>
        <w:shd w:fill="FFFFFF" w:val="clear"/>
        <w:spacing w:line="322" w:lineRule="exact"/>
        <w:ind w:hanging="0" w:left="1834" w:right="0"/>
        <w:jc w:val="both"/>
      </w:pPr>
      <w:r>
        <w:rPr>
          <w:rFonts w:ascii="Times New Roman" w:cs="Times New Roman" w:eastAsia="Times New Roman" w:hAnsi="Times New Roman"/>
          <w:sz w:val="28"/>
          <w:szCs w:val="28"/>
        </w:rPr>
        <w:t>Марш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20)</w:t>
      </w:r>
    </w:p>
    <w:p>
      <w:pPr>
        <w:pStyle w:val="style0"/>
        <w:shd w:fill="FFFFFF" w:val="clear"/>
        <w:spacing w:line="322" w:lineRule="exact"/>
        <w:ind w:hanging="0" w:left="1834" w:right="0"/>
        <w:jc w:val="both"/>
      </w:pPr>
      <w:r>
        <w:rPr>
          <w:rFonts w:ascii="Times New Roman" w:cs="Times New Roman" w:eastAsia="Times New Roman" w:hAnsi="Times New Roman"/>
          <w:sz w:val="28"/>
          <w:szCs w:val="28"/>
        </w:rPr>
        <w:t>Вальс   из оперы   «Война  и мир»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27)</w:t>
      </w:r>
    </w:p>
    <w:p>
      <w:pPr>
        <w:pStyle w:val="style0"/>
        <w:shd w:fill="FFFFFF" w:val="clear"/>
        <w:spacing w:line="322" w:lineRule="exact"/>
        <w:ind w:hanging="0" w:left="43" w:right="0"/>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Лебедь. Песня   из к/ф «Иван Грозный»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w:t>
      </w:r>
    </w:p>
    <w:p>
      <w:pPr>
        <w:pStyle w:val="style0"/>
        <w:shd w:fill="FFFFFF" w:val="clear"/>
        <w:spacing w:line="322" w:lineRule="exact"/>
        <w:ind w:hanging="0" w:left="1838" w:right="0"/>
        <w:jc w:val="both"/>
      </w:pPr>
      <w:r>
        <w:rPr>
          <w:rFonts w:ascii="Times New Roman" w:cs="Times New Roman" w:eastAsia="Times New Roman" w:hAnsi="Times New Roman"/>
          <w:sz w:val="28"/>
          <w:szCs w:val="28"/>
        </w:rPr>
        <w:t>Шествие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37)</w:t>
      </w:r>
    </w:p>
    <w:p>
      <w:pPr>
        <w:pStyle w:val="style0"/>
        <w:shd w:fill="FFFFFF" w:val="clear"/>
        <w:ind w:hanging="0" w:left="10" w:right="0"/>
      </w:pPr>
      <w:r>
        <w:rPr>
          <w:rFonts w:ascii="Times New Roman" w:cs="Times New Roman" w:eastAsia="Times New Roman" w:hAnsi="Times New Roman"/>
          <w:i/>
          <w:iCs/>
          <w:sz w:val="28"/>
          <w:szCs w:val="28"/>
        </w:rPr>
        <w:t>Пятс  Р.</w:t>
      </w:r>
    </w:p>
    <w:p>
      <w:pPr>
        <w:pStyle w:val="style0"/>
        <w:shd w:fill="FFFFFF" w:val="clear"/>
        <w:spacing w:line="322" w:lineRule="exact"/>
        <w:ind w:hanging="0" w:left="1843" w:right="4301"/>
      </w:pPr>
      <w:r>
        <w:rPr>
          <w:rFonts w:ascii="Times New Roman" w:cs="Times New Roman" w:eastAsia="Times New Roman" w:hAnsi="Times New Roman"/>
          <w:sz w:val="28"/>
          <w:szCs w:val="28"/>
        </w:rPr>
        <w:t>Грустная  песенка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35) Скерцино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35)</w:t>
      </w:r>
    </w:p>
    <w:p>
      <w:pPr>
        <w:pStyle w:val="style0"/>
        <w:shd w:fill="FFFFFF" w:val="clear"/>
        <w:ind w:hanging="0" w:left="19" w:right="0"/>
      </w:pPr>
      <w:r>
        <w:rPr>
          <w:rFonts w:ascii="Times New Roman" w:cs="Times New Roman" w:eastAsia="Times New Roman" w:hAnsi="Times New Roman"/>
          <w:i/>
          <w:iCs/>
          <w:spacing w:val="61"/>
          <w:sz w:val="28"/>
          <w:szCs w:val="28"/>
        </w:rPr>
        <w:t>Раков</w:t>
      </w: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pacing w:val="-2"/>
          <w:sz w:val="28"/>
          <w:szCs w:val="28"/>
        </w:rPr>
        <w:t>Н.</w:t>
      </w:r>
    </w:p>
    <w:p>
      <w:pPr>
        <w:pStyle w:val="style0"/>
        <w:shd w:fill="FFFFFF" w:val="clear"/>
        <w:spacing w:line="322" w:lineRule="exact"/>
        <w:ind w:hanging="0" w:left="1838" w:right="0"/>
      </w:pPr>
      <w:r>
        <w:rPr>
          <w:rFonts w:ascii="Times New Roman" w:cs="Times New Roman" w:eastAsia="Times New Roman" w:hAnsi="Times New Roman"/>
          <w:sz w:val="28"/>
          <w:szCs w:val="28"/>
        </w:rPr>
        <w:t>Новелла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w:t>
      </w:r>
    </w:p>
    <w:p>
      <w:pPr>
        <w:pStyle w:val="style0"/>
        <w:shd w:fill="FFFFFF" w:val="clear"/>
        <w:spacing w:line="322" w:lineRule="exact"/>
        <w:ind w:hanging="0" w:left="1843" w:right="0"/>
      </w:pPr>
      <w:r>
        <w:rPr>
          <w:rFonts w:ascii="Times New Roman" w:cs="Times New Roman" w:eastAsia="Times New Roman" w:hAnsi="Times New Roman"/>
          <w:sz w:val="28"/>
          <w:szCs w:val="28"/>
        </w:rPr>
        <w:t>Марш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28)</w:t>
      </w:r>
    </w:p>
    <w:p>
      <w:pPr>
        <w:pStyle w:val="style0"/>
        <w:shd w:fill="FFFFFF" w:val="clear"/>
        <w:spacing w:line="322" w:lineRule="exact"/>
        <w:ind w:hanging="0" w:left="1838" w:right="0"/>
      </w:pPr>
      <w:r>
        <w:rPr>
          <w:rFonts w:ascii="Times New Roman" w:cs="Times New Roman" w:eastAsia="Times New Roman" w:hAnsi="Times New Roman"/>
          <w:sz w:val="28"/>
          <w:szCs w:val="28"/>
        </w:rPr>
        <w:t>Баркарола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28)</w:t>
      </w:r>
    </w:p>
    <w:p>
      <w:pPr>
        <w:pStyle w:val="style0"/>
        <w:shd w:fill="FFFFFF" w:val="clear"/>
        <w:spacing w:line="322" w:lineRule="exact"/>
        <w:ind w:firstLine="1805" w:left="38" w:right="5376"/>
      </w:pPr>
      <w:r>
        <w:rPr>
          <w:rFonts w:ascii="Times New Roman" w:cs="Times New Roman" w:eastAsia="Times New Roman" w:hAnsi="Times New Roman"/>
          <w:sz w:val="28"/>
          <w:szCs w:val="28"/>
        </w:rPr>
        <w:t>Серенада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28) </w:t>
      </w:r>
      <w:r>
        <w:rPr>
          <w:rFonts w:ascii="Times New Roman" w:cs="Times New Roman" w:eastAsia="Times New Roman" w:hAnsi="Times New Roman"/>
          <w:i/>
          <w:iCs/>
          <w:spacing w:val="60"/>
          <w:sz w:val="28"/>
          <w:szCs w:val="28"/>
        </w:rPr>
        <w:t>Соловьёв</w:t>
      </w: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pacing w:val="73"/>
          <w:sz w:val="28"/>
          <w:szCs w:val="28"/>
        </w:rPr>
        <w:t>-Седой</w:t>
      </w:r>
      <w:r>
        <w:rPr>
          <w:rFonts w:ascii="Times New Roman" w:cs="Times New Roman" w:eastAsia="Times New Roman" w:hAnsi="Times New Roman"/>
          <w:i/>
          <w:iCs/>
          <w:sz w:val="28"/>
          <w:szCs w:val="28"/>
        </w:rPr>
        <w:t xml:space="preserve">   В.</w:t>
      </w:r>
    </w:p>
    <w:p>
      <w:pPr>
        <w:pStyle w:val="style0"/>
        <w:shd w:fill="FFFFFF" w:val="clear"/>
        <w:spacing w:line="322" w:lineRule="exact"/>
        <w:ind w:hanging="0" w:left="1838" w:right="0"/>
      </w:pPr>
      <w:r>
        <w:rPr>
          <w:rFonts w:ascii="Times New Roman" w:cs="Times New Roman" w:eastAsia="Times New Roman" w:hAnsi="Times New Roman"/>
          <w:sz w:val="28"/>
          <w:szCs w:val="28"/>
        </w:rPr>
        <w:t>Грустная   песенка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25)</w:t>
      </w:r>
    </w:p>
    <w:p>
      <w:pPr>
        <w:pStyle w:val="style0"/>
        <w:shd w:fill="FFFFFF" w:val="clear"/>
        <w:spacing w:line="322" w:lineRule="exact"/>
        <w:ind w:firstLine="1805" w:left="38" w:right="3763"/>
      </w:pPr>
      <w:r>
        <w:rPr>
          <w:rFonts w:ascii="Times New Roman" w:cs="Times New Roman" w:eastAsia="Times New Roman" w:hAnsi="Times New Roman"/>
          <w:sz w:val="28"/>
          <w:szCs w:val="28"/>
        </w:rPr>
        <w:t>Подмосковные   вечера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4) </w:t>
      </w:r>
      <w:r>
        <w:rPr>
          <w:rFonts w:ascii="Times New Roman" w:cs="Times New Roman" w:eastAsia="Times New Roman" w:hAnsi="Times New Roman"/>
          <w:i/>
          <w:iCs/>
          <w:sz w:val="28"/>
          <w:szCs w:val="28"/>
        </w:rPr>
        <w:t>Стецюк А.</w:t>
      </w:r>
    </w:p>
    <w:p>
      <w:pPr>
        <w:pStyle w:val="style0"/>
        <w:shd w:fill="FFFFFF" w:val="clear"/>
        <w:spacing w:line="322" w:lineRule="exact"/>
        <w:ind w:firstLine="1790" w:left="53" w:right="4838"/>
      </w:pPr>
      <w:r>
        <w:rPr>
          <w:rFonts w:ascii="Times New Roman" w:cs="Times New Roman" w:eastAsia="Times New Roman" w:hAnsi="Times New Roman"/>
          <w:sz w:val="28"/>
          <w:szCs w:val="28"/>
        </w:rPr>
        <w:t>Полька-шутка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33) Ус</w:t>
      </w:r>
      <w:r>
        <w:rPr>
          <w:rFonts w:ascii="Times New Roman" w:cs="Times New Roman" w:eastAsia="Times New Roman" w:hAnsi="Times New Roman"/>
          <w:i/>
          <w:iCs/>
          <w:sz w:val="28"/>
          <w:szCs w:val="28"/>
          <w:lang w:val="en-US"/>
        </w:rPr>
        <w:t>n</w:t>
      </w:r>
      <w:r>
        <w:rPr>
          <w:rFonts w:ascii="Times New Roman" w:cs="Times New Roman" w:eastAsia="Times New Roman" w:hAnsi="Times New Roman"/>
          <w:i/>
          <w:iCs/>
          <w:sz w:val="28"/>
          <w:szCs w:val="28"/>
        </w:rPr>
        <w:t>енский   В.</w:t>
      </w:r>
    </w:p>
    <w:p>
      <w:pPr>
        <w:pStyle w:val="style0"/>
        <w:shd w:fill="FFFFFF" w:val="clear"/>
        <w:spacing w:line="322" w:lineRule="exact"/>
        <w:ind w:firstLine="1843" w:left="0" w:right="5376"/>
      </w:pPr>
      <w:r>
        <w:rPr>
          <w:rFonts w:ascii="Times New Roman" w:cs="Times New Roman" w:eastAsia="Times New Roman" w:hAnsi="Times New Roman"/>
          <w:sz w:val="28"/>
          <w:szCs w:val="28"/>
        </w:rPr>
        <w:t>Две   пьесы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,2)  </w:t>
      </w:r>
      <w:r>
        <w:rPr>
          <w:rFonts w:ascii="Times New Roman" w:cs="Times New Roman" w:eastAsia="Times New Roman" w:hAnsi="Times New Roman"/>
          <w:i/>
          <w:iCs/>
          <w:sz w:val="28"/>
          <w:szCs w:val="28"/>
        </w:rPr>
        <w:t>Хачатурян   А.</w:t>
      </w:r>
    </w:p>
    <w:p>
      <w:pPr>
        <w:pStyle w:val="style0"/>
        <w:shd w:fill="FFFFFF" w:val="clear"/>
        <w:spacing w:line="322" w:lineRule="exact"/>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Танец  египетской  танцовщицы из балета «Спартак»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27)</w:t>
      </w:r>
    </w:p>
    <w:p>
      <w:pPr>
        <w:pStyle w:val="style0"/>
        <w:shd w:fill="FFFFFF" w:val="clear"/>
        <w:spacing w:line="322" w:lineRule="exact"/>
        <w:ind w:hanging="0" w:left="1843" w:right="0"/>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Андантино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7)</w:t>
      </w:r>
    </w:p>
    <w:p>
      <w:pPr>
        <w:pStyle w:val="style0"/>
        <w:shd w:fill="FFFFFF" w:val="clear"/>
        <w:spacing w:line="322" w:lineRule="exact"/>
        <w:ind w:hanging="0" w:left="1848" w:right="0"/>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Танец девушек из балета «Гаянэ»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4)</w:t>
      </w:r>
    </w:p>
    <w:p>
      <w:pPr>
        <w:pStyle w:val="style0"/>
        <w:shd w:fill="FFFFFF" w:val="clear"/>
        <w:spacing w:line="322" w:lineRule="exact"/>
        <w:ind w:firstLine="1829" w:left="10" w:right="2150"/>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Колыбельная  из балета «Гаянэ»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27)</w:t>
      </w:r>
      <w:r>
        <w:rPr>
          <w:rFonts w:ascii="Times New Roman" w:cs="Times New Roman" w:eastAsia="Times New Roman" w:hAnsi="Times New Roman"/>
          <w:i/>
          <w:iCs/>
          <w:sz w:val="28"/>
          <w:szCs w:val="28"/>
        </w:rPr>
        <w:t xml:space="preserve">     Хватов       Д.</w:t>
      </w:r>
    </w:p>
    <w:p>
      <w:pPr>
        <w:pStyle w:val="style0"/>
        <w:shd w:fill="FFFFFF" w:val="clear"/>
        <w:spacing w:line="322" w:lineRule="exact"/>
        <w:ind w:firstLine="1848" w:left="5" w:right="5914"/>
      </w:pPr>
      <w:r>
        <w:rPr>
          <w:rFonts w:ascii="Times New Roman" w:cs="Times New Roman" w:eastAsia="Times New Roman" w:hAnsi="Times New Roman"/>
          <w:spacing w:val="-2"/>
          <w:sz w:val="28"/>
          <w:szCs w:val="28"/>
        </w:rPr>
        <w:t>Инге   (</w:t>
      </w:r>
      <w:r>
        <w:rPr>
          <w:rFonts w:ascii="Times New Roman" w:cs="Times New Roman" w:eastAsia="Times New Roman" w:hAnsi="Times New Roman"/>
          <w:spacing w:val="-2"/>
          <w:sz w:val="28"/>
          <w:szCs w:val="28"/>
          <w:lang w:val="en-US"/>
        </w:rPr>
        <w:t>III</w:t>
      </w:r>
      <w:r>
        <w:rPr>
          <w:rFonts w:ascii="Times New Roman" w:cs="Times New Roman" w:eastAsia="Times New Roman" w:hAnsi="Times New Roman"/>
          <w:spacing w:val="-2"/>
          <w:sz w:val="28"/>
          <w:szCs w:val="28"/>
        </w:rPr>
        <w:t xml:space="preserve">,33)   </w:t>
      </w:r>
      <w:r>
        <w:rPr>
          <w:rFonts w:ascii="Times New Roman" w:cs="Times New Roman" w:eastAsia="Times New Roman" w:hAnsi="Times New Roman"/>
          <w:i/>
          <w:iCs/>
          <w:sz w:val="28"/>
          <w:szCs w:val="28"/>
        </w:rPr>
        <w:t>Хренник о в  Т.</w:t>
      </w:r>
    </w:p>
    <w:p>
      <w:pPr>
        <w:pStyle w:val="style0"/>
        <w:shd w:fill="FFFFFF" w:val="clear"/>
        <w:spacing w:line="322" w:lineRule="exact"/>
        <w:ind w:hanging="0" w:left="1848" w:right="0"/>
      </w:pPr>
      <w:r>
        <w:rPr>
          <w:rFonts w:ascii="Times New Roman" w:cs="Times New Roman" w:eastAsia="Times New Roman" w:hAnsi="Times New Roman"/>
          <w:sz w:val="28"/>
          <w:szCs w:val="28"/>
        </w:rPr>
        <w:t>Песня девушек из оперы «В бурю»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5)</w:t>
      </w:r>
    </w:p>
    <w:p>
      <w:pPr>
        <w:pStyle w:val="style0"/>
        <w:shd w:fill="FFFFFF" w:val="clear"/>
        <w:spacing w:line="322" w:lineRule="exact"/>
        <w:ind w:firstLine="1819" w:left="24" w:right="5914"/>
      </w:pPr>
      <w:r>
        <w:rPr>
          <w:rFonts w:ascii="Times New Roman" w:cs="Times New Roman" w:eastAsia="Times New Roman" w:hAnsi="Times New Roman"/>
          <w:spacing w:val="-1"/>
          <w:sz w:val="28"/>
          <w:szCs w:val="28"/>
        </w:rPr>
        <w:t>Вальс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,27)   </w:t>
      </w:r>
      <w:r>
        <w:rPr>
          <w:rFonts w:ascii="Times New Roman" w:cs="Times New Roman" w:eastAsia="Times New Roman" w:hAnsi="Times New Roman"/>
          <w:i/>
          <w:iCs/>
          <w:sz w:val="28"/>
          <w:szCs w:val="28"/>
        </w:rPr>
        <w:t>Шебалин  В.</w:t>
      </w:r>
    </w:p>
    <w:p>
      <w:pPr>
        <w:pStyle w:val="style0"/>
        <w:shd w:fill="FFFFFF" w:val="clear"/>
        <w:spacing w:line="322" w:lineRule="exact"/>
        <w:ind w:firstLine="1834" w:left="24" w:right="2150"/>
      </w:pPr>
      <w:r>
        <w:rPr>
          <w:rFonts w:ascii="Times New Roman" w:cs="Times New Roman" w:eastAsia="Times New Roman" w:hAnsi="Times New Roman"/>
          <w:sz w:val="28"/>
          <w:szCs w:val="28"/>
        </w:rPr>
        <w:t>Ориенталь   из танцевальной   сюиты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3) </w:t>
      </w:r>
      <w:r>
        <w:rPr>
          <w:rFonts w:ascii="Times New Roman" w:cs="Times New Roman" w:eastAsia="Times New Roman" w:hAnsi="Times New Roman"/>
          <w:i/>
          <w:iCs/>
          <w:sz w:val="28"/>
          <w:szCs w:val="28"/>
        </w:rPr>
        <w:t>Шер  В.</w:t>
      </w:r>
    </w:p>
    <w:p>
      <w:pPr>
        <w:pStyle w:val="style0"/>
        <w:shd w:fill="FFFFFF" w:val="clear"/>
        <w:spacing w:line="322" w:lineRule="exact"/>
        <w:ind w:hanging="0" w:left="1853" w:right="0"/>
      </w:pPr>
      <w:r>
        <w:rPr>
          <w:rFonts w:ascii="Times New Roman" w:cs="Times New Roman" w:eastAsia="Times New Roman" w:hAnsi="Times New Roman"/>
          <w:sz w:val="28"/>
          <w:szCs w:val="28"/>
        </w:rPr>
        <w:t>Утренняя прогулка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25)</w:t>
      </w:r>
    </w:p>
    <w:p>
      <w:pPr>
        <w:pStyle w:val="style0"/>
        <w:shd w:fill="FFFFFF" w:val="clear"/>
        <w:spacing w:line="322" w:lineRule="exact"/>
        <w:ind w:firstLine="1819" w:left="29" w:right="4301"/>
      </w:pPr>
      <w:r>
        <w:rPr>
          <w:rFonts w:ascii="Times New Roman" w:cs="Times New Roman" w:eastAsia="Times New Roman" w:hAnsi="Times New Roman"/>
          <w:sz w:val="28"/>
          <w:szCs w:val="28"/>
        </w:rPr>
        <w:t>Дуэты для  скрипки(</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,20)   </w:t>
      </w:r>
      <w:r>
        <w:rPr>
          <w:rFonts w:ascii="Times New Roman" w:cs="Times New Roman" w:eastAsia="Times New Roman" w:hAnsi="Times New Roman"/>
          <w:i/>
          <w:iCs/>
          <w:sz w:val="28"/>
          <w:szCs w:val="28"/>
        </w:rPr>
        <w:t>Шостакович Д.</w:t>
      </w:r>
    </w:p>
    <w:p>
      <w:pPr>
        <w:pStyle w:val="style0"/>
        <w:shd w:fill="FFFFFF" w:val="clear"/>
        <w:spacing w:after="0" w:before="5" w:line="322" w:lineRule="exact"/>
        <w:ind w:hanging="0" w:left="1843" w:right="0"/>
        <w:contextualSpacing w:val="false"/>
      </w:pPr>
      <w:r>
        <w:rPr>
          <w:rFonts w:ascii="Times New Roman" w:cs="Times New Roman" w:eastAsia="Times New Roman" w:hAnsi="Times New Roman"/>
          <w:sz w:val="28"/>
          <w:szCs w:val="28"/>
        </w:rPr>
        <w:t>Вальс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7)</w:t>
      </w:r>
    </w:p>
    <w:p>
      <w:pPr>
        <w:pStyle w:val="style0"/>
        <w:shd w:fill="FFFFFF" w:val="clear"/>
        <w:spacing w:line="322" w:lineRule="exact"/>
        <w:ind w:hanging="0" w:left="1848" w:right="0"/>
      </w:pPr>
      <w:r>
        <w:rPr>
          <w:rFonts w:ascii="Times New Roman" w:cs="Times New Roman" w:eastAsia="Times New Roman" w:hAnsi="Times New Roman"/>
          <w:sz w:val="28"/>
          <w:szCs w:val="28"/>
        </w:rPr>
        <w:t>Гавот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25)</w:t>
      </w:r>
    </w:p>
    <w:p>
      <w:pPr>
        <w:pStyle w:val="style0"/>
        <w:shd w:fill="FFFFFF" w:val="clear"/>
        <w:spacing w:line="322" w:lineRule="exact"/>
        <w:ind w:hanging="0" w:left="1848" w:right="0"/>
      </w:pPr>
      <w:r>
        <w:rPr>
          <w:rFonts w:ascii="Times New Roman" w:cs="Times New Roman" w:eastAsia="Times New Roman" w:hAnsi="Times New Roman"/>
          <w:sz w:val="28"/>
          <w:szCs w:val="28"/>
        </w:rPr>
        <w:t>Марш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5)</w:t>
      </w:r>
    </w:p>
    <w:p>
      <w:pPr>
        <w:pStyle w:val="style0"/>
        <w:shd w:fill="FFFFFF" w:val="clear"/>
        <w:spacing w:line="322" w:lineRule="exact"/>
        <w:ind w:hanging="0" w:left="1848" w:right="0"/>
      </w:pPr>
      <w:r>
        <w:rPr>
          <w:rFonts w:ascii="Times New Roman" w:cs="Times New Roman" w:eastAsia="Times New Roman" w:hAnsi="Times New Roman"/>
          <w:sz w:val="28"/>
          <w:szCs w:val="28"/>
        </w:rPr>
      </w:r>
    </w:p>
    <w:p>
      <w:pPr>
        <w:pStyle w:val="style0"/>
        <w:shd w:fill="FFFFFF" w:val="clear"/>
        <w:spacing w:line="322" w:lineRule="exact"/>
        <w:ind w:hanging="0" w:left="1848" w:right="0"/>
      </w:pPr>
      <w:r>
        <w:rPr>
          <w:rFonts w:ascii="Times New Roman" w:cs="Times New Roman" w:eastAsia="Times New Roman" w:hAnsi="Times New Roman"/>
          <w:sz w:val="28"/>
          <w:szCs w:val="28"/>
        </w:rPr>
      </w:r>
    </w:p>
    <w:p>
      <w:pPr>
        <w:pStyle w:val="style0"/>
        <w:shd w:fill="FFFFFF" w:val="clear"/>
        <w:spacing w:line="322" w:lineRule="exact"/>
        <w:ind w:hanging="0" w:left="1848" w:right="0"/>
      </w:pPr>
      <w:r>
        <w:rPr>
          <w:rFonts w:ascii="Times New Roman" w:cs="Times New Roman" w:eastAsia="Times New Roman" w:hAnsi="Times New Roman"/>
          <w:sz w:val="28"/>
          <w:szCs w:val="28"/>
        </w:rPr>
      </w:r>
    </w:p>
    <w:p>
      <w:pPr>
        <w:pStyle w:val="style0"/>
        <w:shd w:fill="FFFFFF" w:val="clear"/>
        <w:spacing w:line="322" w:lineRule="exact"/>
        <w:ind w:hanging="0" w:left="1848" w:right="0"/>
      </w:pPr>
      <w:r>
        <w:rPr>
          <w:rFonts w:ascii="Times New Roman" w:cs="Times New Roman" w:eastAsia="Times New Roman" w:hAnsi="Times New Roman"/>
          <w:sz w:val="28"/>
          <w:szCs w:val="28"/>
        </w:rPr>
      </w:r>
    </w:p>
    <w:p>
      <w:pPr>
        <w:pStyle w:val="style0"/>
        <w:shd w:fill="FFFFFF" w:val="clear"/>
        <w:spacing w:line="322" w:lineRule="exact"/>
        <w:ind w:hanging="0" w:left="1848" w:right="0"/>
      </w:pPr>
      <w:r>
        <w:rPr>
          <w:rFonts w:ascii="Times New Roman" w:cs="Times New Roman" w:eastAsia="Times New Roman" w:hAnsi="Times New Roman"/>
          <w:sz w:val="28"/>
          <w:szCs w:val="28"/>
        </w:rPr>
      </w:r>
    </w:p>
    <w:p>
      <w:pPr>
        <w:pStyle w:val="style0"/>
        <w:shd w:fill="FFFFFF" w:val="clear"/>
        <w:tabs>
          <w:tab w:leader="none" w:pos="2616" w:val="left"/>
          <w:tab w:leader="none" w:pos="4848" w:val="left"/>
          <w:tab w:leader="none" w:pos="7920" w:val="left"/>
        </w:tabs>
        <w:ind w:hanging="0" w:left="10" w:right="0"/>
      </w:pPr>
      <w:r>
        <w:rPr>
          <w:rFonts w:ascii="Times New Roman" w:cs="Times New Roman" w:eastAsia="Times New Roman" w:hAnsi="Times New Roman"/>
          <w:b/>
          <w:bCs/>
          <w:sz w:val="28"/>
          <w:szCs w:val="28"/>
        </w:rPr>
        <w:t xml:space="preserve">                        </w:t>
      </w:r>
      <w:r>
        <w:rPr>
          <w:rFonts w:ascii="Times New Roman" w:cs="Times New Roman" w:eastAsia="Times New Roman" w:hAnsi="Times New Roman"/>
          <w:b/>
          <w:bCs/>
          <w:i/>
          <w:sz w:val="28"/>
          <w:szCs w:val="28"/>
        </w:rPr>
        <w:t>3. Произведения  зарубежных  композиторов.</w:t>
        <w:tab/>
      </w:r>
    </w:p>
    <w:p>
      <w:pPr>
        <w:pStyle w:val="style0"/>
        <w:shd w:fill="FFFFFF" w:val="clear"/>
        <w:spacing w:after="0" w:before="629" w:line="322" w:lineRule="exact"/>
        <w:contextualSpacing w:val="false"/>
      </w:pPr>
      <w:r>
        <w:rPr>
          <w:rFonts w:ascii="Times New Roman" w:cs="Times New Roman" w:eastAsia="Times New Roman" w:hAnsi="Times New Roman"/>
          <w:i/>
          <w:iCs/>
          <w:sz w:val="28"/>
          <w:szCs w:val="28"/>
        </w:rPr>
        <w:t>Барток Б.</w:t>
      </w:r>
    </w:p>
    <w:p>
      <w:pPr>
        <w:pStyle w:val="style0"/>
        <w:shd w:fill="FFFFFF" w:val="clear"/>
        <w:spacing w:line="322" w:lineRule="exact"/>
        <w:ind w:firstLine="1680" w:left="5" w:right="1613"/>
      </w:pPr>
      <w:r>
        <w:rPr>
          <w:rFonts w:ascii="Times New Roman" w:cs="Times New Roman" w:eastAsia="Times New Roman" w:hAnsi="Times New Roman"/>
          <w:sz w:val="28"/>
          <w:szCs w:val="28"/>
        </w:rPr>
        <w:t>Танец  на  венгерские   народные мотивы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                   </w:t>
      </w:r>
      <w:r>
        <w:rPr>
          <w:rFonts w:ascii="Times New Roman" w:cs="Times New Roman" w:eastAsia="Times New Roman" w:hAnsi="Times New Roman"/>
          <w:i/>
          <w:iCs/>
          <w:sz w:val="28"/>
          <w:szCs w:val="28"/>
        </w:rPr>
        <w:t>Бах И. С.</w:t>
      </w:r>
    </w:p>
    <w:p>
      <w:pPr>
        <w:pStyle w:val="style0"/>
        <w:shd w:fill="FFFFFF" w:val="clear"/>
        <w:spacing w:line="322" w:lineRule="exact"/>
        <w:ind w:hanging="0" w:left="1690" w:right="0"/>
      </w:pPr>
      <w:r>
        <w:rPr>
          <w:rFonts w:ascii="Times New Roman" w:cs="Times New Roman" w:eastAsia="Times New Roman" w:hAnsi="Times New Roman"/>
          <w:sz w:val="28"/>
          <w:szCs w:val="28"/>
        </w:rPr>
        <w:t>Сарабанда  из сюиты    си  минор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hanging="0" w:left="1685" w:right="0"/>
      </w:pPr>
      <w:r>
        <w:rPr>
          <w:rFonts w:ascii="Times New Roman" w:cs="Times New Roman" w:eastAsia="Times New Roman" w:hAnsi="Times New Roman"/>
          <w:sz w:val="28"/>
          <w:szCs w:val="28"/>
        </w:rPr>
        <w:t>Канон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19)</w:t>
      </w:r>
    </w:p>
    <w:p>
      <w:pPr>
        <w:pStyle w:val="style0"/>
        <w:shd w:fill="FFFFFF" w:val="clear"/>
        <w:spacing w:line="322" w:lineRule="exact"/>
        <w:ind w:hanging="0" w:left="1685" w:right="0"/>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26)</w:t>
      </w:r>
    </w:p>
    <w:p>
      <w:pPr>
        <w:pStyle w:val="style0"/>
        <w:shd w:fill="FFFFFF" w:val="clear"/>
        <w:spacing w:line="322" w:lineRule="exact"/>
        <w:ind w:hanging="0" w:left="1690" w:right="0"/>
      </w:pPr>
      <w:r>
        <w:rPr>
          <w:rFonts w:ascii="Times New Roman" w:cs="Times New Roman" w:eastAsia="Times New Roman" w:hAnsi="Times New Roman"/>
          <w:sz w:val="28"/>
          <w:szCs w:val="28"/>
        </w:rPr>
        <w:t>Песня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29)</w:t>
      </w:r>
    </w:p>
    <w:p>
      <w:pPr>
        <w:pStyle w:val="style0"/>
        <w:shd w:fill="FFFFFF" w:val="clear"/>
        <w:spacing w:line="322" w:lineRule="exact"/>
        <w:ind w:hanging="0" w:left="1690" w:right="0"/>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7)</w:t>
      </w:r>
    </w:p>
    <w:p>
      <w:pPr>
        <w:pStyle w:val="style0"/>
        <w:shd w:fill="FFFFFF" w:val="clear"/>
        <w:spacing w:line="322" w:lineRule="exact"/>
        <w:ind w:hanging="0" w:left="1694" w:right="0"/>
      </w:pPr>
      <w:r>
        <w:rPr>
          <w:rFonts w:ascii="Times New Roman" w:cs="Times New Roman" w:eastAsia="Times New Roman" w:hAnsi="Times New Roman"/>
          <w:sz w:val="28"/>
          <w:szCs w:val="28"/>
        </w:rPr>
        <w:t>Бурре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firstLine="1690" w:left="10" w:right="5914"/>
      </w:pPr>
      <w:r>
        <w:rPr>
          <w:rFonts w:ascii="Times New Roman" w:cs="Times New Roman" w:eastAsia="Times New Roman" w:hAnsi="Times New Roman"/>
          <w:sz w:val="28"/>
          <w:szCs w:val="28"/>
        </w:rPr>
        <w:t>Сарабанда(</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w:t>
      </w:r>
      <w:r>
        <w:rPr>
          <w:rFonts w:ascii="Times New Roman" w:cs="Times New Roman" w:eastAsia="Times New Roman" w:hAnsi="Times New Roman"/>
          <w:i/>
          <w:sz w:val="28"/>
          <w:szCs w:val="28"/>
        </w:rPr>
        <w:t>Б</w:t>
      </w:r>
      <w:r>
        <w:rPr>
          <w:rFonts w:ascii="Times New Roman" w:cs="Times New Roman" w:eastAsia="Times New Roman" w:hAnsi="Times New Roman"/>
          <w:i/>
          <w:iCs/>
          <w:sz w:val="28"/>
          <w:szCs w:val="28"/>
        </w:rPr>
        <w:t xml:space="preserve"> ах В. Ф.</w:t>
      </w:r>
    </w:p>
    <w:p>
      <w:pPr>
        <w:pStyle w:val="style0"/>
        <w:shd w:fill="FFFFFF" w:val="clear"/>
        <w:spacing w:line="322" w:lineRule="exact"/>
        <w:ind w:hanging="0" w:left="1694" w:right="0"/>
      </w:pPr>
      <w:r>
        <w:rPr>
          <w:rFonts w:ascii="Times New Roman" w:cs="Times New Roman" w:eastAsia="Times New Roman" w:hAnsi="Times New Roman"/>
          <w:sz w:val="28"/>
          <w:szCs w:val="28"/>
        </w:rPr>
        <w:t>Жалоба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4)</w:t>
      </w:r>
    </w:p>
    <w:p>
      <w:pPr>
        <w:pStyle w:val="style0"/>
        <w:shd w:fill="FFFFFF" w:val="clear"/>
        <w:spacing w:line="322" w:lineRule="exact"/>
        <w:ind w:firstLine="1680" w:left="14" w:right="5914"/>
      </w:pPr>
      <w:r>
        <w:rPr>
          <w:rFonts w:ascii="Times New Roman" w:cs="Times New Roman" w:eastAsia="Times New Roman" w:hAnsi="Times New Roman"/>
          <w:spacing w:val="-2"/>
          <w:sz w:val="28"/>
          <w:szCs w:val="28"/>
        </w:rPr>
        <w:t>Менуэт   (</w:t>
      </w:r>
      <w:r>
        <w:rPr>
          <w:rFonts w:ascii="Times New Roman" w:cs="Times New Roman" w:eastAsia="Times New Roman" w:hAnsi="Times New Roman"/>
          <w:spacing w:val="-2"/>
          <w:sz w:val="28"/>
          <w:szCs w:val="28"/>
          <w:lang w:val="en-US"/>
        </w:rPr>
        <w:t>II</w:t>
      </w:r>
      <w:r>
        <w:rPr>
          <w:rFonts w:ascii="Times New Roman" w:cs="Times New Roman" w:eastAsia="Times New Roman" w:hAnsi="Times New Roman"/>
          <w:spacing w:val="-2"/>
          <w:sz w:val="28"/>
          <w:szCs w:val="28"/>
        </w:rPr>
        <w:t xml:space="preserve">, 1) </w:t>
      </w:r>
      <w:r>
        <w:rPr>
          <w:rFonts w:ascii="Times New Roman" w:cs="Times New Roman" w:eastAsia="Times New Roman" w:hAnsi="Times New Roman"/>
          <w:i/>
          <w:iCs/>
          <w:sz w:val="28"/>
          <w:szCs w:val="28"/>
        </w:rPr>
        <w:t>Бетховен   Л.</w:t>
      </w:r>
    </w:p>
    <w:p>
      <w:pPr>
        <w:pStyle w:val="style0"/>
        <w:shd w:fill="FFFFFF" w:val="clear"/>
        <w:spacing w:line="322" w:lineRule="exact"/>
        <w:ind w:hanging="0" w:left="1699" w:right="0"/>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26)</w:t>
      </w:r>
    </w:p>
    <w:p>
      <w:pPr>
        <w:pStyle w:val="style0"/>
        <w:shd w:fill="FFFFFF" w:val="clear"/>
        <w:spacing w:line="322" w:lineRule="exact"/>
        <w:ind w:firstLine="1690" w:left="14" w:right="4838"/>
      </w:pPr>
      <w:r>
        <w:rPr>
          <w:rFonts w:ascii="Times New Roman" w:cs="Times New Roman" w:eastAsia="Times New Roman" w:hAnsi="Times New Roman"/>
          <w:sz w:val="28"/>
          <w:szCs w:val="28"/>
        </w:rPr>
        <w:t>Деревенские анцы(</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,9) </w:t>
      </w:r>
      <w:r>
        <w:rPr>
          <w:rFonts w:ascii="Times New Roman" w:cs="Times New Roman" w:eastAsia="Times New Roman" w:hAnsi="Times New Roman"/>
          <w:i/>
          <w:iCs/>
          <w:sz w:val="28"/>
          <w:szCs w:val="28"/>
        </w:rPr>
        <w:t>Бизе Ж.</w:t>
      </w:r>
    </w:p>
    <w:p>
      <w:pPr>
        <w:pStyle w:val="style0"/>
        <w:shd w:fill="FFFFFF" w:val="clear"/>
        <w:spacing w:line="322" w:lineRule="exact"/>
        <w:ind w:firstLine="1690" w:left="19" w:right="3763"/>
      </w:pPr>
      <w:r>
        <w:rPr>
          <w:rFonts w:ascii="Times New Roman" w:cs="Times New Roman" w:eastAsia="Times New Roman" w:hAnsi="Times New Roman"/>
          <w:sz w:val="28"/>
          <w:szCs w:val="28"/>
        </w:rPr>
        <w:t>Деревянные  лошадки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4) </w:t>
      </w:r>
      <w:r>
        <w:rPr>
          <w:rFonts w:ascii="Times New Roman" w:cs="Times New Roman" w:eastAsia="Times New Roman" w:hAnsi="Times New Roman"/>
          <w:i/>
          <w:iCs/>
          <w:sz w:val="28"/>
          <w:szCs w:val="28"/>
        </w:rPr>
        <w:t>Блоу Д.-Ж.</w:t>
      </w:r>
    </w:p>
    <w:p>
      <w:pPr>
        <w:pStyle w:val="style0"/>
        <w:shd w:fill="FFFFFF" w:val="clear"/>
        <w:spacing w:line="322" w:lineRule="exact"/>
        <w:ind w:firstLine="1690" w:left="14" w:right="5914"/>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29) </w:t>
      </w:r>
      <w:r>
        <w:rPr>
          <w:rFonts w:ascii="Times New Roman" w:cs="Times New Roman" w:eastAsia="Times New Roman" w:hAnsi="Times New Roman"/>
          <w:i/>
          <w:iCs/>
          <w:sz w:val="28"/>
          <w:szCs w:val="28"/>
        </w:rPr>
        <w:t>Баркерини  Л.</w:t>
      </w:r>
    </w:p>
    <w:p>
      <w:pPr>
        <w:pStyle w:val="style0"/>
        <w:shd w:fill="FFFFFF" w:val="clear"/>
        <w:spacing w:line="322" w:lineRule="exact"/>
        <w:ind w:hanging="0" w:left="1709" w:right="0"/>
      </w:pPr>
      <w:r>
        <w:rPr>
          <w:rFonts w:ascii="Times New Roman" w:cs="Times New Roman" w:eastAsia="Times New Roman" w:hAnsi="Times New Roman"/>
          <w:sz w:val="28"/>
          <w:szCs w:val="28"/>
        </w:rPr>
        <w:t>Ларгетто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firstLine="1680" w:left="19" w:right="5376"/>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22) </w:t>
      </w:r>
      <w:r>
        <w:rPr>
          <w:rFonts w:ascii="Times New Roman" w:cs="Times New Roman" w:eastAsia="Times New Roman" w:hAnsi="Times New Roman"/>
          <w:i/>
          <w:iCs/>
          <w:sz w:val="28"/>
          <w:szCs w:val="28"/>
        </w:rPr>
        <w:t>Брам с   И.</w:t>
      </w:r>
    </w:p>
    <w:p>
      <w:pPr>
        <w:pStyle w:val="style0"/>
        <w:shd w:fill="FFFFFF" w:val="clear"/>
        <w:spacing w:line="322" w:lineRule="exact"/>
        <w:ind w:firstLine="1685" w:left="24" w:right="5376"/>
      </w:pPr>
      <w:r>
        <w:rPr>
          <w:rFonts w:ascii="Times New Roman" w:cs="Times New Roman" w:eastAsia="Times New Roman" w:hAnsi="Times New Roman"/>
          <w:sz w:val="28"/>
          <w:szCs w:val="28"/>
        </w:rPr>
        <w:t>Колыбельная(</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,3)</w:t>
      </w:r>
      <w:r>
        <w:rPr>
          <w:rFonts w:ascii="Times New Roman" w:cs="Times New Roman" w:eastAsia="Times New Roman" w:hAnsi="Times New Roman"/>
          <w:i/>
          <w:iCs/>
          <w:sz w:val="28"/>
          <w:szCs w:val="28"/>
        </w:rPr>
        <w:t>Вебер  К.</w:t>
      </w:r>
    </w:p>
    <w:p>
      <w:pPr>
        <w:pStyle w:val="style0"/>
        <w:shd w:fill="FFFFFF" w:val="clear"/>
        <w:spacing w:line="322" w:lineRule="exact"/>
        <w:ind w:firstLine="1690" w:left="24" w:right="4301"/>
      </w:pPr>
      <w:r>
        <w:rPr>
          <w:rFonts w:ascii="Times New Roman" w:cs="Times New Roman" w:eastAsia="Times New Roman" w:hAnsi="Times New Roman"/>
          <w:sz w:val="28"/>
          <w:szCs w:val="28"/>
        </w:rPr>
        <w:t>Хор охотников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firstLine="1690" w:left="24" w:right="4301"/>
      </w:pPr>
      <w:r>
        <w:rPr>
          <w:rFonts w:ascii="Times New Roman" w:cs="Times New Roman" w:eastAsia="Times New Roman" w:hAnsi="Times New Roman"/>
          <w:sz w:val="28"/>
          <w:szCs w:val="28"/>
        </w:rPr>
        <w:t xml:space="preserve">                                                           </w:t>
      </w:r>
      <w:r>
        <w:rPr>
          <w:rFonts w:ascii="Times New Roman" w:cs="Times New Roman" w:eastAsia="Times New Roman" w:hAnsi="Times New Roman"/>
          <w:i/>
          <w:sz w:val="28"/>
          <w:szCs w:val="28"/>
        </w:rPr>
        <w:t>Га</w:t>
      </w:r>
      <w:r>
        <w:rPr>
          <w:rFonts w:ascii="Times New Roman" w:cs="Times New Roman" w:eastAsia="Times New Roman" w:hAnsi="Times New Roman"/>
          <w:i/>
          <w:iCs/>
          <w:sz w:val="28"/>
          <w:szCs w:val="28"/>
        </w:rPr>
        <w:t>йдн  И.</w:t>
      </w:r>
    </w:p>
    <w:p>
      <w:pPr>
        <w:pStyle w:val="style0"/>
        <w:shd w:fill="FFFFFF" w:val="clear"/>
        <w:spacing w:line="322" w:lineRule="exact"/>
        <w:ind w:hanging="0" w:left="1718" w:right="0"/>
      </w:pPr>
      <w:r>
        <w:rPr>
          <w:rFonts w:ascii="Times New Roman" w:cs="Times New Roman" w:eastAsia="Times New Roman" w:hAnsi="Times New Roman"/>
          <w:sz w:val="28"/>
          <w:szCs w:val="28"/>
        </w:rPr>
        <w:t>Сочинение 99,     № 1     Рондо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hanging="0" w:left="1709" w:right="0"/>
      </w:pPr>
      <w:r>
        <w:rPr>
          <w:rFonts w:ascii="Times New Roman" w:cs="Times New Roman" w:eastAsia="Times New Roman" w:hAnsi="Times New Roman"/>
          <w:sz w:val="28"/>
          <w:szCs w:val="28"/>
        </w:rPr>
        <w:t>Романс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23)</w:t>
      </w:r>
    </w:p>
    <w:p>
      <w:pPr>
        <w:pStyle w:val="style0"/>
        <w:shd w:fill="FFFFFF" w:val="clear"/>
        <w:spacing w:line="322" w:lineRule="exact"/>
        <w:ind w:hanging="0" w:left="1718" w:right="0"/>
      </w:pPr>
      <w:r>
        <w:rPr>
          <w:rFonts w:ascii="Times New Roman" w:cs="Times New Roman" w:eastAsia="Times New Roman" w:hAnsi="Times New Roman"/>
          <w:sz w:val="28"/>
          <w:szCs w:val="28"/>
        </w:rPr>
        <w:t>Сочинение   102.     Адажио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hanging="0" w:left="1714" w:right="0"/>
      </w:pPr>
      <w:r>
        <w:rPr>
          <w:rFonts w:ascii="Times New Roman" w:cs="Times New Roman" w:eastAsia="Times New Roman" w:hAnsi="Times New Roman"/>
          <w:sz w:val="28"/>
          <w:szCs w:val="28"/>
        </w:rPr>
        <w:t>Сочинение 99.     Менуэт     (И,   19)</w:t>
      </w:r>
    </w:p>
    <w:p>
      <w:pPr>
        <w:pStyle w:val="style0"/>
        <w:shd w:fill="FFFFFF" w:val="clear"/>
        <w:spacing w:line="322" w:lineRule="exact"/>
        <w:ind w:hanging="0" w:left="1718" w:right="0"/>
      </w:pPr>
      <w:r>
        <w:rPr>
          <w:rFonts w:ascii="Times New Roman" w:cs="Times New Roman" w:eastAsia="Times New Roman" w:hAnsi="Times New Roman"/>
          <w:sz w:val="28"/>
          <w:szCs w:val="28"/>
        </w:rPr>
        <w:t>Песня   победы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5)</w:t>
      </w:r>
    </w:p>
    <w:p>
      <w:pPr>
        <w:pStyle w:val="style0"/>
        <w:shd w:fill="FFFFFF" w:val="clear"/>
        <w:spacing w:line="322" w:lineRule="exact"/>
        <w:ind w:hanging="0" w:left="1714" w:right="0"/>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30)</w:t>
      </w:r>
    </w:p>
    <w:p>
      <w:pPr>
        <w:pStyle w:val="style0"/>
        <w:shd w:fill="FFFFFF" w:val="clear"/>
        <w:spacing w:line="322" w:lineRule="exact"/>
        <w:ind w:hanging="0" w:left="1718" w:right="0"/>
      </w:pPr>
      <w:r>
        <w:rPr>
          <w:rFonts w:ascii="Times New Roman" w:cs="Times New Roman" w:eastAsia="Times New Roman" w:hAnsi="Times New Roman"/>
          <w:sz w:val="28"/>
          <w:szCs w:val="28"/>
        </w:rPr>
        <w:t>Гавот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26)</w:t>
      </w:r>
    </w:p>
    <w:p>
      <w:pPr>
        <w:pStyle w:val="style0"/>
        <w:shd w:fill="FFFFFF" w:val="clear"/>
        <w:spacing w:line="322" w:lineRule="exact"/>
        <w:ind w:hanging="0" w:left="19" w:right="0"/>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Бурре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30)</w:t>
      </w:r>
      <w:r>
        <w:rPr>
          <w:rFonts w:ascii="Times New Roman" w:cs="Times New Roman" w:eastAsia="Times New Roman" w:hAnsi="Times New Roman"/>
          <w:i/>
          <w:iCs/>
          <w:sz w:val="28"/>
          <w:szCs w:val="28"/>
        </w:rPr>
        <w:t xml:space="preserve">                                                                                                        Глюк </w:t>
      </w:r>
      <w:r>
        <w:rPr>
          <w:rFonts w:ascii="Times New Roman" w:cs="Times New Roman" w:eastAsia="Times New Roman" w:hAnsi="Times New Roman"/>
          <w:i/>
          <w:iCs/>
          <w:sz w:val="28"/>
          <w:szCs w:val="28"/>
          <w:lang w:val="en-US"/>
        </w:rPr>
        <w:t>X</w:t>
      </w:r>
      <w:r>
        <w:rPr>
          <w:rFonts w:ascii="Times New Roman" w:cs="Times New Roman" w:eastAsia="Times New Roman" w:hAnsi="Times New Roman"/>
          <w:i/>
          <w:iCs/>
          <w:sz w:val="28"/>
          <w:szCs w:val="28"/>
        </w:rPr>
        <w:t>.</w:t>
      </w:r>
    </w:p>
    <w:p>
      <w:pPr>
        <w:pStyle w:val="style0"/>
        <w:shd w:fill="FFFFFF" w:val="clear"/>
        <w:spacing w:line="322" w:lineRule="exact"/>
        <w:ind w:hanging="0" w:left="1699" w:right="0"/>
      </w:pPr>
      <w:r>
        <w:rPr>
          <w:rFonts w:ascii="Times New Roman" w:cs="Times New Roman" w:eastAsia="Times New Roman" w:hAnsi="Times New Roman"/>
          <w:sz w:val="28"/>
          <w:szCs w:val="28"/>
        </w:rPr>
        <w:t>Отрывок из оперы «Орфей и   Эвридика»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firstLine="1694" w:left="10" w:right="4838"/>
      </w:pPr>
      <w:r>
        <w:rPr>
          <w:rFonts w:ascii="Times New Roman" w:cs="Times New Roman" w:eastAsia="Times New Roman" w:hAnsi="Times New Roman"/>
          <w:sz w:val="28"/>
          <w:szCs w:val="28"/>
        </w:rPr>
        <w:t>Ария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29)                         </w:t>
      </w:r>
      <w:r>
        <w:rPr>
          <w:rFonts w:ascii="Times New Roman" w:cs="Times New Roman" w:eastAsia="Times New Roman" w:hAnsi="Times New Roman"/>
          <w:i/>
          <w:iCs/>
          <w:sz w:val="28"/>
          <w:szCs w:val="28"/>
        </w:rPr>
        <w:t>Гретри  А.</w:t>
      </w:r>
    </w:p>
    <w:p>
      <w:pPr>
        <w:pStyle w:val="style0"/>
        <w:shd w:fill="FFFFFF" w:val="clear"/>
        <w:spacing w:line="322" w:lineRule="exact"/>
        <w:ind w:firstLine="1694" w:left="10" w:right="2688"/>
      </w:pPr>
      <w:r>
        <w:rPr>
          <w:rFonts w:ascii="Times New Roman" w:cs="Times New Roman" w:eastAsia="Times New Roman" w:hAnsi="Times New Roman"/>
          <w:sz w:val="28"/>
          <w:szCs w:val="28"/>
        </w:rPr>
        <w:t>Балетные   сцены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26)                                </w:t>
      </w:r>
      <w:r>
        <w:rPr>
          <w:rFonts w:ascii="Times New Roman" w:cs="Times New Roman" w:eastAsia="Times New Roman" w:hAnsi="Times New Roman"/>
          <w:i/>
          <w:iCs/>
          <w:sz w:val="28"/>
          <w:szCs w:val="28"/>
        </w:rPr>
        <w:t>Григ   Э.</w:t>
      </w:r>
    </w:p>
    <w:p>
      <w:pPr>
        <w:pStyle w:val="style0"/>
        <w:shd w:fill="FFFFFF" w:val="clear"/>
        <w:spacing w:line="322" w:lineRule="exact"/>
        <w:ind w:firstLine="1704" w:left="0" w:right="2688"/>
      </w:pPr>
      <w:r>
        <w:rPr>
          <w:rFonts w:ascii="Times New Roman" w:cs="Times New Roman" w:eastAsia="Times New Roman" w:hAnsi="Times New Roman"/>
          <w:sz w:val="28"/>
          <w:szCs w:val="28"/>
        </w:rPr>
        <w:t>Весёлая   крестьяночка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9)                                     </w:t>
      </w:r>
      <w:r>
        <w:rPr>
          <w:rFonts w:ascii="Times New Roman" w:cs="Times New Roman" w:eastAsia="Times New Roman" w:hAnsi="Times New Roman"/>
          <w:i/>
          <w:iCs/>
          <w:sz w:val="28"/>
          <w:szCs w:val="28"/>
        </w:rPr>
        <w:t>Давид   Ф.</w:t>
      </w:r>
    </w:p>
    <w:p>
      <w:pPr>
        <w:pStyle w:val="style0"/>
        <w:shd w:fill="FFFFFF" w:val="clear"/>
        <w:spacing w:line="322" w:lineRule="exact"/>
        <w:ind w:firstLine="1714" w:left="0" w:right="3226"/>
      </w:pPr>
      <w:r>
        <w:rPr>
          <w:rFonts w:ascii="Times New Roman" w:cs="Times New Roman" w:eastAsia="Times New Roman" w:hAnsi="Times New Roman"/>
          <w:sz w:val="28"/>
          <w:szCs w:val="28"/>
        </w:rPr>
        <w:t>Этюд  ми минор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19) </w:t>
      </w:r>
      <w:r>
        <w:rPr>
          <w:rFonts w:ascii="Times New Roman" w:cs="Times New Roman" w:eastAsia="Times New Roman" w:hAnsi="Times New Roman"/>
          <w:i/>
          <w:iCs/>
          <w:sz w:val="28"/>
          <w:szCs w:val="28"/>
        </w:rPr>
        <w:t>Дж</w:t>
      </w:r>
      <w:r>
        <w:rPr>
          <w:rFonts w:ascii="Times New Roman" w:cs="Times New Roman" w:eastAsia="Times New Roman" w:hAnsi="Times New Roman"/>
          <w:i/>
          <w:iCs/>
          <w:spacing w:val="64"/>
          <w:sz w:val="28"/>
          <w:szCs w:val="28"/>
        </w:rPr>
        <w:t>еминиани</w:t>
      </w:r>
      <w:r>
        <w:rPr>
          <w:rFonts w:ascii="Times New Roman" w:cs="Times New Roman" w:eastAsia="Times New Roman" w:hAnsi="Times New Roman"/>
          <w:i/>
          <w:iCs/>
          <w:sz w:val="28"/>
          <w:szCs w:val="28"/>
        </w:rPr>
        <w:t xml:space="preserve">   Ф.</w:t>
      </w:r>
    </w:p>
    <w:p>
      <w:pPr>
        <w:pStyle w:val="style0"/>
        <w:shd w:fill="FFFFFF" w:val="clear"/>
        <w:spacing w:line="322" w:lineRule="exact"/>
        <w:ind w:hanging="0" w:left="1714" w:right="0"/>
      </w:pPr>
      <w:r>
        <w:rPr>
          <w:rFonts w:ascii="Times New Roman" w:cs="Times New Roman" w:eastAsia="Times New Roman" w:hAnsi="Times New Roman"/>
          <w:sz w:val="28"/>
          <w:szCs w:val="28"/>
        </w:rPr>
        <w:t>Аллегретто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22)</w:t>
      </w:r>
    </w:p>
    <w:p>
      <w:pPr>
        <w:pStyle w:val="style0"/>
        <w:shd w:fill="FFFFFF" w:val="clear"/>
        <w:spacing w:line="322" w:lineRule="exact"/>
        <w:ind w:firstLine="1675" w:left="34" w:right="4301"/>
      </w:pPr>
      <w:r>
        <w:rPr>
          <w:rFonts w:ascii="Times New Roman" w:cs="Times New Roman" w:eastAsia="Times New Roman" w:hAnsi="Times New Roman"/>
          <w:spacing w:val="-2"/>
          <w:sz w:val="28"/>
          <w:szCs w:val="28"/>
        </w:rPr>
        <w:t>Адажио   (</w:t>
      </w:r>
      <w:r>
        <w:rPr>
          <w:rFonts w:ascii="Times New Roman" w:cs="Times New Roman" w:eastAsia="Times New Roman" w:hAnsi="Times New Roman"/>
          <w:spacing w:val="-2"/>
          <w:sz w:val="28"/>
          <w:szCs w:val="28"/>
          <w:lang w:val="en-US"/>
        </w:rPr>
        <w:t>III</w:t>
      </w:r>
      <w:r>
        <w:rPr>
          <w:rFonts w:ascii="Times New Roman" w:cs="Times New Roman" w:eastAsia="Times New Roman" w:hAnsi="Times New Roman"/>
          <w:spacing w:val="-2"/>
          <w:sz w:val="28"/>
          <w:szCs w:val="28"/>
        </w:rPr>
        <w:t xml:space="preserve">,   19)                        </w:t>
      </w:r>
      <w:r>
        <w:rPr>
          <w:rFonts w:ascii="Times New Roman" w:cs="Times New Roman" w:eastAsia="Times New Roman" w:hAnsi="Times New Roman"/>
          <w:i/>
          <w:iCs/>
          <w:sz w:val="28"/>
          <w:szCs w:val="28"/>
        </w:rPr>
        <w:t>Корелли  А.</w:t>
      </w:r>
    </w:p>
    <w:p>
      <w:pPr>
        <w:pStyle w:val="style0"/>
        <w:shd w:fill="FFFFFF" w:val="clear"/>
        <w:spacing w:line="322" w:lineRule="exact"/>
        <w:ind w:firstLine="1680" w:left="34" w:right="4301"/>
      </w:pPr>
      <w:r>
        <w:rPr>
          <w:rFonts w:ascii="Times New Roman" w:cs="Times New Roman" w:eastAsia="Times New Roman" w:hAnsi="Times New Roman"/>
          <w:sz w:val="28"/>
          <w:szCs w:val="28"/>
        </w:rPr>
        <w:t>Сарабанда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15)                 </w:t>
      </w:r>
      <w:r>
        <w:rPr>
          <w:rFonts w:ascii="Times New Roman" w:cs="Times New Roman" w:eastAsia="Times New Roman" w:hAnsi="Times New Roman"/>
          <w:i/>
          <w:iCs/>
          <w:sz w:val="28"/>
          <w:szCs w:val="28"/>
        </w:rPr>
        <w:t>Коррет   М.</w:t>
      </w:r>
    </w:p>
    <w:p>
      <w:pPr>
        <w:pStyle w:val="style0"/>
        <w:shd w:fill="FFFFFF" w:val="clear"/>
        <w:spacing w:line="322" w:lineRule="exact"/>
        <w:ind w:firstLine="1685" w:left="24" w:right="4838"/>
      </w:pPr>
      <w:r>
        <w:rPr>
          <w:rFonts w:ascii="Times New Roman" w:cs="Times New Roman" w:eastAsia="Times New Roman" w:hAnsi="Times New Roman"/>
          <w:spacing w:val="-1"/>
          <w:sz w:val="28"/>
          <w:szCs w:val="28"/>
        </w:rPr>
        <w:t>Менуэт   (</w:t>
      </w:r>
      <w:r>
        <w:rPr>
          <w:rFonts w:ascii="Times New Roman" w:cs="Times New Roman" w:eastAsia="Times New Roman" w:hAnsi="Times New Roman"/>
          <w:spacing w:val="-1"/>
          <w:sz w:val="28"/>
          <w:szCs w:val="28"/>
          <w:lang w:val="en-US"/>
        </w:rPr>
        <w:t>I</w:t>
      </w:r>
      <w:r>
        <w:rPr>
          <w:rFonts w:ascii="Times New Roman" w:cs="Times New Roman" w:eastAsia="Times New Roman" w:hAnsi="Times New Roman"/>
          <w:spacing w:val="-1"/>
          <w:sz w:val="28"/>
          <w:szCs w:val="28"/>
        </w:rPr>
        <w:t xml:space="preserve">, 29)                              </w:t>
      </w:r>
      <w:r>
        <w:rPr>
          <w:rFonts w:ascii="Times New Roman" w:cs="Times New Roman" w:eastAsia="Times New Roman" w:hAnsi="Times New Roman"/>
          <w:i/>
          <w:iCs/>
          <w:sz w:val="28"/>
          <w:szCs w:val="28"/>
        </w:rPr>
        <w:t>Кунц  К.</w:t>
      </w:r>
    </w:p>
    <w:p>
      <w:pPr>
        <w:pStyle w:val="style0"/>
        <w:shd w:fill="FFFFFF" w:val="clear"/>
        <w:spacing w:line="322" w:lineRule="exact"/>
        <w:ind w:firstLine="1680" w:left="29" w:right="4838"/>
      </w:pPr>
      <w:r>
        <w:rPr>
          <w:rFonts w:ascii="Times New Roman" w:cs="Times New Roman" w:eastAsia="Times New Roman" w:hAnsi="Times New Roman"/>
          <w:sz w:val="28"/>
          <w:szCs w:val="28"/>
        </w:rPr>
        <w:t>Канон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                       </w:t>
      </w:r>
      <w:r>
        <w:rPr>
          <w:rFonts w:ascii="Times New Roman" w:cs="Times New Roman" w:eastAsia="Times New Roman" w:hAnsi="Times New Roman"/>
          <w:i/>
          <w:iCs/>
          <w:sz w:val="28"/>
          <w:szCs w:val="28"/>
        </w:rPr>
        <w:t>Куперен   Ф.</w:t>
      </w:r>
    </w:p>
    <w:p>
      <w:pPr>
        <w:pStyle w:val="style0"/>
        <w:shd w:fill="FFFFFF" w:val="clear"/>
        <w:spacing w:line="322" w:lineRule="exact"/>
        <w:ind w:firstLine="1690" w:left="29" w:right="4838"/>
      </w:pPr>
      <w:r>
        <w:rPr>
          <w:rFonts w:ascii="Times New Roman" w:cs="Times New Roman" w:eastAsia="Times New Roman" w:hAnsi="Times New Roman"/>
          <w:spacing w:val="-2"/>
          <w:sz w:val="28"/>
          <w:szCs w:val="28"/>
        </w:rPr>
        <w:t>Танец   (</w:t>
      </w:r>
      <w:r>
        <w:rPr>
          <w:rFonts w:ascii="Times New Roman" w:cs="Times New Roman" w:eastAsia="Times New Roman" w:hAnsi="Times New Roman"/>
          <w:spacing w:val="-2"/>
          <w:sz w:val="28"/>
          <w:szCs w:val="28"/>
          <w:lang w:val="en-US"/>
        </w:rPr>
        <w:t>II</w:t>
      </w:r>
      <w:r>
        <w:rPr>
          <w:rFonts w:ascii="Times New Roman" w:cs="Times New Roman" w:eastAsia="Times New Roman" w:hAnsi="Times New Roman"/>
          <w:spacing w:val="-2"/>
          <w:sz w:val="28"/>
          <w:szCs w:val="28"/>
        </w:rPr>
        <w:t xml:space="preserve">,   9)                     </w:t>
      </w:r>
      <w:r>
        <w:rPr>
          <w:rFonts w:ascii="Times New Roman" w:cs="Times New Roman" w:eastAsia="Times New Roman" w:hAnsi="Times New Roman"/>
          <w:i/>
          <w:iCs/>
          <w:sz w:val="28"/>
          <w:szCs w:val="28"/>
        </w:rPr>
        <w:t>Ланг е    О.</w:t>
      </w:r>
    </w:p>
    <w:p>
      <w:pPr>
        <w:pStyle w:val="style0"/>
        <w:shd w:fill="FFFFFF" w:val="clear"/>
        <w:spacing w:line="322" w:lineRule="exact"/>
        <w:ind w:firstLine="1694" w:left="24" w:right="3226"/>
      </w:pPr>
      <w:r>
        <w:rPr>
          <w:rFonts w:ascii="Times New Roman" w:cs="Times New Roman" w:eastAsia="Times New Roman" w:hAnsi="Times New Roman"/>
          <w:spacing w:val="-1"/>
          <w:sz w:val="28"/>
          <w:szCs w:val="28"/>
        </w:rPr>
        <w:t>Аллегро   модерато   (</w:t>
      </w:r>
      <w:r>
        <w:rPr>
          <w:rFonts w:ascii="Times New Roman" w:cs="Times New Roman" w:eastAsia="Times New Roman" w:hAnsi="Times New Roman"/>
          <w:spacing w:val="-1"/>
          <w:sz w:val="28"/>
          <w:szCs w:val="28"/>
          <w:lang w:val="en-US"/>
        </w:rPr>
        <w:t>III</w:t>
      </w:r>
      <w:r>
        <w:rPr>
          <w:rFonts w:ascii="Times New Roman" w:cs="Times New Roman" w:eastAsia="Times New Roman" w:hAnsi="Times New Roman"/>
          <w:spacing w:val="-1"/>
          <w:sz w:val="28"/>
          <w:szCs w:val="28"/>
        </w:rPr>
        <w:t xml:space="preserve">, 19)                      </w:t>
      </w:r>
      <w:r>
        <w:rPr>
          <w:rFonts w:ascii="Times New Roman" w:cs="Times New Roman" w:eastAsia="Times New Roman" w:hAnsi="Times New Roman"/>
          <w:i/>
          <w:iCs/>
          <w:sz w:val="28"/>
          <w:szCs w:val="28"/>
        </w:rPr>
        <w:t>Луиджини  Г.</w:t>
      </w:r>
    </w:p>
    <w:p>
      <w:pPr>
        <w:pStyle w:val="style0"/>
        <w:shd w:fill="FFFFFF" w:val="clear"/>
        <w:spacing w:line="322" w:lineRule="exact"/>
        <w:ind w:firstLine="1685" w:left="29" w:right="3226"/>
      </w:pPr>
      <w:r>
        <w:rPr>
          <w:rFonts w:ascii="Times New Roman" w:cs="Times New Roman" w:eastAsia="Times New Roman" w:hAnsi="Times New Roman"/>
          <w:sz w:val="28"/>
          <w:szCs w:val="28"/>
        </w:rPr>
        <w:t>Египетский  танец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12)                            </w:t>
      </w:r>
      <w:r>
        <w:rPr>
          <w:rFonts w:ascii="Times New Roman" w:cs="Times New Roman" w:eastAsia="Times New Roman" w:hAnsi="Times New Roman"/>
          <w:i/>
          <w:iCs/>
          <w:sz w:val="28"/>
          <w:szCs w:val="28"/>
        </w:rPr>
        <w:t>Люлли   Ж.</w:t>
      </w:r>
    </w:p>
    <w:p>
      <w:pPr>
        <w:pStyle w:val="style0"/>
        <w:shd w:fill="FFFFFF" w:val="clear"/>
        <w:spacing w:line="322" w:lineRule="exact"/>
        <w:ind w:firstLine="1675" w:left="43" w:right="4838"/>
      </w:pPr>
      <w:r>
        <w:rPr>
          <w:rFonts w:ascii="Times New Roman" w:cs="Times New Roman" w:eastAsia="Times New Roman" w:hAnsi="Times New Roman"/>
          <w:spacing w:val="-2"/>
          <w:sz w:val="28"/>
          <w:szCs w:val="28"/>
        </w:rPr>
        <w:t>Менуэт   (</w:t>
      </w:r>
      <w:r>
        <w:rPr>
          <w:rFonts w:ascii="Times New Roman" w:cs="Times New Roman" w:eastAsia="Times New Roman" w:hAnsi="Times New Roman"/>
          <w:spacing w:val="-2"/>
          <w:sz w:val="28"/>
          <w:szCs w:val="28"/>
          <w:lang w:val="en-US"/>
        </w:rPr>
        <w:t>II</w:t>
      </w:r>
      <w:r>
        <w:rPr>
          <w:rFonts w:ascii="Times New Roman" w:cs="Times New Roman" w:eastAsia="Times New Roman" w:hAnsi="Times New Roman"/>
          <w:spacing w:val="-2"/>
          <w:sz w:val="28"/>
          <w:szCs w:val="28"/>
        </w:rPr>
        <w:t xml:space="preserve">, 21)                          </w:t>
      </w:r>
      <w:r>
        <w:rPr>
          <w:rFonts w:ascii="Times New Roman" w:cs="Times New Roman" w:eastAsia="Times New Roman" w:hAnsi="Times New Roman"/>
          <w:i/>
          <w:iCs/>
          <w:sz w:val="28"/>
          <w:szCs w:val="28"/>
        </w:rPr>
        <w:t>Мазас    Ф.</w:t>
      </w:r>
    </w:p>
    <w:p>
      <w:pPr>
        <w:pStyle w:val="style0"/>
        <w:shd w:fill="FFFFFF" w:val="clear"/>
        <w:spacing w:line="322" w:lineRule="exact"/>
        <w:ind w:firstLine="1690" w:left="38" w:right="538"/>
      </w:pPr>
      <w:r>
        <w:rPr>
          <w:rFonts w:ascii="Times New Roman" w:cs="Times New Roman" w:eastAsia="Times New Roman" w:hAnsi="Times New Roman"/>
          <w:sz w:val="28"/>
          <w:szCs w:val="28"/>
        </w:rPr>
        <w:t>Сочинение   38.   Маленькие дуэты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13)                                 </w:t>
      </w:r>
      <w:r>
        <w:rPr>
          <w:rFonts w:ascii="Times New Roman" w:cs="Times New Roman" w:eastAsia="Times New Roman" w:hAnsi="Times New Roman"/>
          <w:i/>
          <w:iCs/>
          <w:sz w:val="28"/>
          <w:szCs w:val="28"/>
        </w:rPr>
        <w:t>Моцарт  В.</w:t>
      </w:r>
    </w:p>
    <w:p>
      <w:pPr>
        <w:pStyle w:val="style0"/>
        <w:shd w:fill="FFFFFF" w:val="clear"/>
        <w:spacing w:line="322" w:lineRule="exact"/>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Колокольчики   из оперы «Волшебная   флейта»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5)</w:t>
      </w:r>
    </w:p>
    <w:p>
      <w:pPr>
        <w:pStyle w:val="style0"/>
        <w:shd w:fill="FFFFFF" w:val="clear"/>
        <w:spacing w:line="322" w:lineRule="exact"/>
        <w:ind w:hanging="0" w:left="1723" w:right="0"/>
        <w:jc w:val="both"/>
      </w:pPr>
      <w:r>
        <w:rPr>
          <w:rFonts w:ascii="Times New Roman" w:cs="Times New Roman" w:eastAsia="Times New Roman" w:hAnsi="Times New Roman"/>
          <w:sz w:val="28"/>
          <w:szCs w:val="28"/>
        </w:rPr>
        <w:t>Менуэт  Ре   мажор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hanging="0" w:left="1728" w:right="0"/>
        <w:jc w:val="both"/>
      </w:pPr>
      <w:r>
        <w:rPr>
          <w:rFonts w:ascii="Times New Roman" w:cs="Times New Roman" w:eastAsia="Times New Roman" w:hAnsi="Times New Roman"/>
          <w:sz w:val="28"/>
          <w:szCs w:val="28"/>
        </w:rPr>
        <w:t>Сочинение   70.   Менуэт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19)</w:t>
      </w:r>
    </w:p>
    <w:p>
      <w:pPr>
        <w:pStyle w:val="style0"/>
        <w:shd w:fill="FFFFFF" w:val="clear"/>
        <w:spacing w:line="322" w:lineRule="exact"/>
        <w:ind w:hanging="0" w:left="1728" w:right="0"/>
        <w:jc w:val="both"/>
      </w:pPr>
      <w:r>
        <w:rPr>
          <w:rFonts w:ascii="Times New Roman" w:cs="Times New Roman" w:eastAsia="Times New Roman" w:hAnsi="Times New Roman"/>
          <w:sz w:val="28"/>
          <w:szCs w:val="28"/>
        </w:rPr>
        <w:t>Аллегро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hanging="0" w:left="1728" w:right="0"/>
      </w:pPr>
      <w:r>
        <w:rPr>
          <w:rFonts w:ascii="Times New Roman" w:cs="Times New Roman" w:eastAsia="Times New Roman" w:hAnsi="Times New Roman"/>
          <w:sz w:val="28"/>
          <w:szCs w:val="28"/>
        </w:rPr>
        <w:t>Детская  пьеса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29)</w:t>
      </w:r>
    </w:p>
    <w:p>
      <w:pPr>
        <w:pStyle w:val="style0"/>
        <w:shd w:fill="FFFFFF" w:val="clear"/>
        <w:spacing w:line="322" w:lineRule="exact"/>
        <w:ind w:firstLine="1675" w:left="48" w:right="4301"/>
      </w:pPr>
      <w:r>
        <w:rPr>
          <w:rFonts w:ascii="Times New Roman" w:cs="Times New Roman" w:eastAsia="Times New Roman" w:hAnsi="Times New Roman"/>
          <w:spacing w:val="-1"/>
          <w:sz w:val="28"/>
          <w:szCs w:val="28"/>
        </w:rPr>
        <w:t>Андантино   (</w:t>
      </w:r>
      <w:r>
        <w:rPr>
          <w:rFonts w:ascii="Times New Roman" w:cs="Times New Roman" w:eastAsia="Times New Roman" w:hAnsi="Times New Roman"/>
          <w:spacing w:val="-1"/>
          <w:sz w:val="28"/>
          <w:szCs w:val="28"/>
          <w:lang w:val="en-US"/>
        </w:rPr>
        <w:t>I</w:t>
      </w:r>
      <w:r>
        <w:rPr>
          <w:rFonts w:ascii="Times New Roman" w:cs="Times New Roman" w:eastAsia="Times New Roman" w:hAnsi="Times New Roman"/>
          <w:spacing w:val="-1"/>
          <w:sz w:val="28"/>
          <w:szCs w:val="28"/>
        </w:rPr>
        <w:t xml:space="preserve">,    7)                       </w:t>
      </w:r>
      <w:r>
        <w:rPr>
          <w:rFonts w:ascii="Times New Roman" w:cs="Times New Roman" w:eastAsia="Times New Roman" w:hAnsi="Times New Roman"/>
          <w:i/>
          <w:iCs/>
          <w:sz w:val="28"/>
          <w:szCs w:val="28"/>
        </w:rPr>
        <w:t>Н</w:t>
      </w:r>
      <w:r>
        <w:rPr>
          <w:rFonts w:ascii="Times New Roman" w:cs="Times New Roman" w:eastAsia="Times New Roman" w:hAnsi="Times New Roman"/>
          <w:i/>
          <w:iCs/>
          <w:spacing w:val="56"/>
          <w:sz w:val="28"/>
          <w:szCs w:val="28"/>
        </w:rPr>
        <w:t>еедлы</w:t>
      </w:r>
      <w:r>
        <w:rPr>
          <w:rFonts w:ascii="Times New Roman" w:cs="Times New Roman" w:eastAsia="Times New Roman" w:hAnsi="Times New Roman"/>
          <w:i/>
          <w:iCs/>
          <w:sz w:val="28"/>
          <w:szCs w:val="28"/>
        </w:rPr>
        <w:t xml:space="preserve">    В.</w:t>
      </w:r>
    </w:p>
    <w:p>
      <w:pPr>
        <w:pStyle w:val="style0"/>
        <w:shd w:fill="FFFFFF" w:val="clear"/>
        <w:spacing w:line="322" w:lineRule="exact"/>
        <w:ind w:firstLine="1666" w:left="62" w:right="538"/>
      </w:pPr>
      <w:r>
        <w:rPr>
          <w:rFonts w:ascii="Times New Roman" w:cs="Times New Roman" w:eastAsia="Times New Roman" w:hAnsi="Times New Roman"/>
          <w:sz w:val="28"/>
          <w:szCs w:val="28"/>
        </w:rPr>
        <w:t>Чешский народный  танец  «Обкрочак»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9)                                 </w:t>
      </w:r>
      <w:r>
        <w:rPr>
          <w:rFonts w:ascii="Times New Roman" w:cs="Times New Roman" w:eastAsia="Times New Roman" w:hAnsi="Times New Roman"/>
          <w:i/>
          <w:iCs/>
          <w:sz w:val="28"/>
          <w:szCs w:val="28"/>
        </w:rPr>
        <w:t>Обер Л.</w:t>
      </w:r>
    </w:p>
    <w:p>
      <w:pPr>
        <w:pStyle w:val="style0"/>
        <w:shd w:fill="FFFFFF" w:val="clear"/>
        <w:spacing w:line="322" w:lineRule="exact"/>
        <w:ind w:firstLine="1666" w:left="62" w:right="4301"/>
      </w:pPr>
      <w:r>
        <w:rPr>
          <w:rFonts w:ascii="Times New Roman" w:cs="Times New Roman" w:eastAsia="Times New Roman" w:hAnsi="Times New Roman"/>
          <w:sz w:val="28"/>
          <w:szCs w:val="28"/>
        </w:rPr>
        <w:t>Тамбурин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21)      </w:t>
      </w:r>
      <w:r>
        <w:rPr>
          <w:rFonts w:ascii="Times New Roman" w:cs="Times New Roman" w:eastAsia="Times New Roman" w:hAnsi="Times New Roman"/>
          <w:i/>
          <w:iCs/>
          <w:sz w:val="28"/>
          <w:szCs w:val="28"/>
        </w:rPr>
        <w:t>О</w:t>
      </w:r>
      <w:r>
        <w:rPr>
          <w:rFonts w:ascii="Times New Roman" w:cs="Times New Roman" w:eastAsia="Times New Roman" w:hAnsi="Times New Roman"/>
          <w:i/>
          <w:iCs/>
          <w:spacing w:val="65"/>
          <w:sz w:val="28"/>
          <w:szCs w:val="28"/>
        </w:rPr>
        <w:t>гинский</w:t>
      </w:r>
      <w:r>
        <w:rPr>
          <w:rFonts w:ascii="Times New Roman" w:cs="Times New Roman" w:eastAsia="Times New Roman" w:hAnsi="Times New Roman"/>
          <w:i/>
          <w:iCs/>
          <w:sz w:val="28"/>
          <w:szCs w:val="28"/>
        </w:rPr>
        <w:t xml:space="preserve">  М.</w:t>
      </w:r>
    </w:p>
    <w:p>
      <w:pPr>
        <w:pStyle w:val="style0"/>
        <w:shd w:fill="FFFFFF" w:val="clear"/>
        <w:spacing w:line="322" w:lineRule="exact"/>
        <w:ind w:firstLine="1661" w:left="67" w:right="4301"/>
      </w:pPr>
      <w:r>
        <w:rPr>
          <w:rFonts w:ascii="Times New Roman" w:cs="Times New Roman" w:eastAsia="Times New Roman" w:hAnsi="Times New Roman"/>
          <w:sz w:val="28"/>
          <w:szCs w:val="28"/>
        </w:rPr>
        <w:t>Полонез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19) </w:t>
      </w:r>
      <w:r>
        <w:rPr>
          <w:rFonts w:ascii="Times New Roman" w:cs="Times New Roman" w:eastAsia="Times New Roman" w:hAnsi="Times New Roman"/>
          <w:i/>
          <w:iCs/>
          <w:sz w:val="28"/>
          <w:szCs w:val="28"/>
        </w:rPr>
        <w:t xml:space="preserve">Оки   </w:t>
      </w:r>
      <w:r>
        <w:rPr>
          <w:rFonts w:ascii="Times New Roman" w:cs="Times New Roman" w:eastAsia="Times New Roman" w:hAnsi="Times New Roman"/>
          <w:i/>
          <w:iCs/>
          <w:sz w:val="28"/>
          <w:szCs w:val="28"/>
          <w:lang w:val="en-US"/>
        </w:rPr>
        <w:t>X</w:t>
      </w:r>
      <w:r>
        <w:rPr>
          <w:rFonts w:ascii="Times New Roman" w:cs="Times New Roman" w:eastAsia="Times New Roman" w:hAnsi="Times New Roman"/>
          <w:i/>
          <w:iCs/>
          <w:sz w:val="28"/>
          <w:szCs w:val="28"/>
        </w:rPr>
        <w:t>.</w:t>
      </w:r>
    </w:p>
    <w:p>
      <w:pPr>
        <w:pStyle w:val="style0"/>
        <w:shd w:fill="FFFFFF" w:val="clear"/>
        <w:spacing w:line="322" w:lineRule="exact"/>
        <w:ind w:hanging="0" w:left="1728" w:right="0"/>
      </w:pPr>
      <w:r>
        <w:rPr>
          <w:rFonts w:ascii="Times New Roman" w:cs="Times New Roman" w:eastAsia="Times New Roman" w:hAnsi="Times New Roman"/>
          <w:sz w:val="28"/>
          <w:szCs w:val="28"/>
        </w:rPr>
        <w:t>Холм  из цветущих  бутонов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32)</w:t>
      </w:r>
    </w:p>
    <w:p>
      <w:pPr>
        <w:pStyle w:val="style0"/>
        <w:shd w:fill="FFFFFF" w:val="clear"/>
        <w:spacing w:line="317" w:lineRule="exact"/>
        <w:ind w:hanging="0" w:left="5" w:right="0"/>
      </w:pPr>
      <w:r>
        <w:rPr>
          <w:rFonts w:ascii="Times New Roman" w:cs="Times New Roman" w:eastAsia="Times New Roman" w:hAnsi="Times New Roman"/>
          <w:i/>
          <w:iCs/>
          <w:sz w:val="28"/>
          <w:szCs w:val="28"/>
        </w:rPr>
        <w:t>Плейель   И.</w:t>
      </w:r>
    </w:p>
    <w:p>
      <w:pPr>
        <w:pStyle w:val="style0"/>
        <w:shd w:fill="FFFFFF" w:val="clear"/>
        <w:spacing w:line="317" w:lineRule="exact"/>
        <w:ind w:firstLine="1680" w:left="5" w:right="538"/>
      </w:pPr>
      <w:r>
        <w:rPr>
          <w:rFonts w:ascii="Times New Roman" w:cs="Times New Roman" w:eastAsia="Times New Roman" w:hAnsi="Times New Roman"/>
          <w:sz w:val="28"/>
          <w:szCs w:val="28"/>
        </w:rPr>
        <w:t>Сочинение   8.   Дуэты для двух скрипок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24)                         </w:t>
      </w:r>
      <w:r>
        <w:rPr>
          <w:rFonts w:ascii="Times New Roman" w:cs="Times New Roman" w:eastAsia="Times New Roman" w:hAnsi="Times New Roman"/>
          <w:i/>
          <w:iCs/>
          <w:sz w:val="28"/>
          <w:szCs w:val="28"/>
        </w:rPr>
        <w:t>Рамо Ж.</w:t>
      </w:r>
    </w:p>
    <w:p>
      <w:pPr>
        <w:pStyle w:val="style0"/>
        <w:shd w:fill="FFFFFF" w:val="clear"/>
        <w:spacing w:line="317" w:lineRule="exact"/>
        <w:ind w:hanging="0" w:left="1690" w:right="0"/>
      </w:pPr>
      <w:r>
        <w:rPr>
          <w:rFonts w:ascii="Times New Roman" w:cs="Times New Roman" w:eastAsia="Times New Roman" w:hAnsi="Times New Roman"/>
          <w:sz w:val="28"/>
          <w:szCs w:val="28"/>
        </w:rPr>
        <w:t>Тамбурин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w:t>
      </w:r>
    </w:p>
    <w:p>
      <w:pPr>
        <w:pStyle w:val="style0"/>
        <w:shd w:fill="FFFFFF" w:val="clear"/>
        <w:spacing w:after="0" w:before="5" w:line="317" w:lineRule="exact"/>
        <w:ind w:firstLine="1666" w:left="19" w:right="5376"/>
        <w:contextualSpacing w:val="false"/>
      </w:pPr>
      <w:r>
        <w:rPr>
          <w:rFonts w:ascii="Times New Roman" w:cs="Times New Roman" w:eastAsia="Times New Roman" w:hAnsi="Times New Roman"/>
          <w:sz w:val="28"/>
          <w:szCs w:val="28"/>
        </w:rPr>
        <w:t>Рондо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36)      </w:t>
      </w:r>
      <w:r>
        <w:rPr>
          <w:rFonts w:ascii="Times New Roman" w:cs="Times New Roman" w:eastAsia="Times New Roman" w:hAnsi="Times New Roman"/>
          <w:i/>
          <w:iCs/>
          <w:sz w:val="28"/>
          <w:szCs w:val="28"/>
        </w:rPr>
        <w:t>Сметана   Б.</w:t>
      </w:r>
    </w:p>
    <w:p>
      <w:pPr>
        <w:pStyle w:val="style0"/>
        <w:shd w:fill="FFFFFF" w:val="clear"/>
        <w:spacing w:after="0" w:before="5" w:line="317" w:lineRule="exact"/>
        <w:ind w:hanging="0" w:left="115" w:right="0"/>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Хор   из оперы   «Проданная   невеста»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5)</w:t>
      </w:r>
    </w:p>
    <w:p>
      <w:pPr>
        <w:pStyle w:val="style0"/>
        <w:shd w:fill="FFFFFF" w:val="clear"/>
        <w:spacing w:after="0" w:before="5" w:line="317" w:lineRule="exact"/>
        <w:ind w:firstLine="1651" w:left="34" w:right="4838"/>
        <w:contextualSpacing w:val="false"/>
        <w:jc w:val="both"/>
      </w:pPr>
      <w:r>
        <w:rPr>
          <w:rFonts w:ascii="Times New Roman" w:cs="Times New Roman" w:eastAsia="Times New Roman" w:hAnsi="Times New Roman"/>
          <w:sz w:val="28"/>
          <w:szCs w:val="28"/>
        </w:rPr>
        <w:t>Полька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,30)                     </w:t>
      </w:r>
      <w:r>
        <w:rPr>
          <w:rFonts w:ascii="Times New Roman" w:cs="Times New Roman" w:eastAsia="Times New Roman" w:hAnsi="Times New Roman"/>
          <w:i/>
          <w:iCs/>
          <w:sz w:val="28"/>
          <w:szCs w:val="28"/>
        </w:rPr>
        <w:t>Телеман  Г.</w:t>
      </w:r>
    </w:p>
    <w:p>
      <w:pPr>
        <w:pStyle w:val="style0"/>
        <w:shd w:fill="FFFFFF" w:val="clear"/>
        <w:spacing w:after="0" w:before="5" w:line="317" w:lineRule="exact"/>
        <w:ind w:firstLine="1675" w:left="10" w:right="5376"/>
        <w:contextualSpacing w:val="false"/>
      </w:pPr>
      <w:r>
        <w:rPr>
          <w:rFonts w:ascii="Times New Roman" w:cs="Times New Roman" w:eastAsia="Times New Roman" w:hAnsi="Times New Roman"/>
          <w:sz w:val="28"/>
          <w:szCs w:val="28"/>
        </w:rPr>
        <w:t>Менуэт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29)                   </w:t>
      </w:r>
      <w:r>
        <w:rPr>
          <w:rFonts w:ascii="Times New Roman" w:cs="Times New Roman" w:eastAsia="Times New Roman" w:hAnsi="Times New Roman"/>
          <w:i/>
          <w:iCs/>
          <w:sz w:val="28"/>
          <w:szCs w:val="28"/>
        </w:rPr>
        <w:t>Шубер т    Ф.</w:t>
      </w:r>
    </w:p>
    <w:p>
      <w:pPr>
        <w:pStyle w:val="style0"/>
        <w:shd w:fill="FFFFFF" w:val="clear"/>
        <w:spacing w:line="317" w:lineRule="exact"/>
        <w:ind w:hanging="0" w:left="62" w:right="0"/>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Балетная   музыка  из «Розамунды»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30)</w:t>
      </w:r>
    </w:p>
    <w:p>
      <w:pPr>
        <w:pStyle w:val="style0"/>
        <w:shd w:fill="FFFFFF" w:val="clear"/>
        <w:spacing w:line="317" w:lineRule="exact"/>
        <w:ind w:firstLine="1685" w:left="10" w:right="2688"/>
        <w:jc w:val="both"/>
      </w:pPr>
      <w:r>
        <w:rPr>
          <w:rFonts w:ascii="Times New Roman" w:cs="Times New Roman" w:eastAsia="Times New Roman" w:hAnsi="Times New Roman"/>
          <w:sz w:val="28"/>
          <w:szCs w:val="28"/>
        </w:rPr>
        <w:t>Музыкальный   момент  (</w:t>
      </w:r>
      <w:r>
        <w:rPr>
          <w:rFonts w:ascii="Times New Roman" w:cs="Times New Roman" w:eastAsia="Times New Roman" w:hAnsi="Times New Roman"/>
          <w:sz w:val="28"/>
          <w:szCs w:val="28"/>
          <w:lang w:val="en-US"/>
        </w:rPr>
        <w:t>III</w:t>
      </w:r>
      <w:r>
        <w:rPr>
          <w:rFonts w:ascii="Times New Roman" w:cs="Times New Roman" w:eastAsia="Times New Roman" w:hAnsi="Times New Roman"/>
          <w:sz w:val="28"/>
          <w:szCs w:val="28"/>
        </w:rPr>
        <w:t xml:space="preserve">, 30)                </w:t>
      </w:r>
      <w:r>
        <w:rPr>
          <w:rFonts w:ascii="Times New Roman" w:cs="Times New Roman" w:eastAsia="Times New Roman" w:hAnsi="Times New Roman"/>
          <w:i/>
          <w:iCs/>
          <w:sz w:val="28"/>
          <w:szCs w:val="28"/>
        </w:rPr>
        <w:t>Шуман   Р.</w:t>
      </w:r>
    </w:p>
    <w:p>
      <w:pPr>
        <w:pStyle w:val="style0"/>
        <w:shd w:fill="FFFFFF" w:val="clear"/>
        <w:spacing w:line="317" w:lineRule="exact"/>
        <w:ind w:firstLine="1699" w:left="0" w:right="5376"/>
      </w:pPr>
      <w:r>
        <w:rPr>
          <w:rFonts w:ascii="Times New Roman" w:cs="Times New Roman" w:eastAsia="Times New Roman" w:hAnsi="Times New Roman"/>
          <w:sz w:val="28"/>
          <w:szCs w:val="28"/>
        </w:rPr>
        <w:t>Песня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xml:space="preserve">,   7)                   </w:t>
      </w:r>
      <w:r>
        <w:rPr>
          <w:rFonts w:ascii="Times New Roman" w:cs="Times New Roman" w:eastAsia="Times New Roman" w:hAnsi="Times New Roman"/>
          <w:i/>
          <w:iCs/>
          <w:sz w:val="28"/>
          <w:szCs w:val="28"/>
        </w:rPr>
        <w:t>Яначек   Л.</w:t>
      </w:r>
    </w:p>
    <w:p>
      <w:pPr>
        <w:pStyle w:val="style0"/>
        <w:shd w:fill="FFFFFF" w:val="clear"/>
        <w:spacing w:line="317" w:lineRule="exact"/>
        <w:ind w:hanging="0" w:left="1699" w:right="0"/>
      </w:pPr>
      <w:r>
        <w:rPr>
          <w:rFonts w:ascii="Times New Roman" w:cs="Times New Roman" w:eastAsia="Times New Roman" w:hAnsi="Times New Roman"/>
          <w:sz w:val="28"/>
          <w:szCs w:val="28"/>
        </w:rPr>
        <w:t>Моравский народный  танец «За высоким  тыном»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9)</w:t>
      </w:r>
    </w:p>
    <w:p>
      <w:pPr>
        <w:pStyle w:val="style0"/>
        <w:shd w:fill="FFFFFF" w:val="clear"/>
        <w:spacing w:line="317" w:lineRule="exact"/>
        <w:ind w:hanging="0" w:left="1699" w:right="0"/>
      </w:pPr>
      <w:r>
        <w:rPr>
          <w:rFonts w:ascii="Times New Roman" w:cs="Times New Roman" w:eastAsia="Times New Roman" w:hAnsi="Times New Roman"/>
          <w:sz w:val="28"/>
          <w:szCs w:val="28"/>
        </w:rPr>
      </w:r>
    </w:p>
    <w:p>
      <w:pPr>
        <w:pStyle w:val="style0"/>
        <w:shd w:fill="FFFFFF" w:val="clear"/>
        <w:spacing w:line="317" w:lineRule="exact"/>
        <w:ind w:hanging="0" w:left="1699" w:right="0"/>
      </w:pPr>
      <w:r>
        <w:rPr>
          <w:rFonts w:ascii="Times New Roman" w:cs="Times New Roman" w:eastAsia="Times New Roman" w:hAnsi="Times New Roman"/>
          <w:sz w:val="28"/>
          <w:szCs w:val="28"/>
        </w:rPr>
      </w:r>
    </w:p>
    <w:p>
      <w:pPr>
        <w:pStyle w:val="style0"/>
        <w:shd w:fill="FFFFFF" w:val="clear"/>
        <w:spacing w:line="317" w:lineRule="exact"/>
        <w:ind w:hanging="0" w:left="1699" w:right="0"/>
      </w:pPr>
      <w:r>
        <w:rPr>
          <w:rFonts w:ascii="Times New Roman" w:cs="Times New Roman" w:eastAsia="Times New Roman" w:hAnsi="Times New Roman"/>
          <w:sz w:val="28"/>
          <w:szCs w:val="28"/>
        </w:rPr>
      </w:r>
    </w:p>
    <w:p>
      <w:pPr>
        <w:pStyle w:val="style0"/>
        <w:shd w:fill="FFFFFF" w:val="clear"/>
        <w:spacing w:line="317" w:lineRule="exact"/>
        <w:ind w:hanging="0" w:left="1699" w:right="0"/>
      </w:pPr>
      <w:r>
        <w:rPr>
          <w:rFonts w:ascii="Times New Roman" w:cs="Times New Roman" w:eastAsia="Times New Roman" w:hAnsi="Times New Roman"/>
          <w:b/>
          <w:bCs/>
          <w:i/>
          <w:sz w:val="28"/>
          <w:szCs w:val="28"/>
        </w:rPr>
        <w:t>4.    Обработки народных песен.</w:t>
      </w:r>
    </w:p>
    <w:p>
      <w:pPr>
        <w:pStyle w:val="style0"/>
        <w:shd w:fill="FFFFFF" w:val="clear"/>
        <w:spacing w:line="317" w:lineRule="exact"/>
        <w:ind w:hanging="0" w:left="1699" w:right="0"/>
      </w:pPr>
      <w:r>
        <w:rPr>
          <w:rFonts w:ascii="Times New Roman" w:cs="Times New Roman" w:eastAsia="Times New Roman" w:hAnsi="Times New Roman"/>
          <w:b/>
          <w:bCs/>
          <w:sz w:val="28"/>
          <w:szCs w:val="28"/>
        </w:rPr>
      </w:r>
    </w:p>
    <w:p>
      <w:pPr>
        <w:pStyle w:val="style0"/>
        <w:shd w:fill="FFFFFF" w:val="clear"/>
        <w:spacing w:line="317" w:lineRule="exact"/>
        <w:ind w:hanging="0" w:left="1699" w:right="0"/>
      </w:pPr>
      <w:r>
        <w:rPr>
          <w:rFonts w:ascii="Times New Roman" w:cs="Times New Roman" w:eastAsia="Times New Roman" w:hAnsi="Times New Roman"/>
          <w:i/>
          <w:iCs/>
          <w:spacing w:val="65"/>
          <w:sz w:val="28"/>
          <w:szCs w:val="28"/>
        </w:rPr>
        <w:t>Русские</w:t>
      </w: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pacing w:val="63"/>
          <w:sz w:val="28"/>
          <w:szCs w:val="28"/>
        </w:rPr>
        <w:t>народные</w:t>
      </w: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pacing w:val="47"/>
          <w:sz w:val="28"/>
          <w:szCs w:val="28"/>
        </w:rPr>
        <w:t>песни:</w:t>
      </w:r>
    </w:p>
    <w:p>
      <w:pPr>
        <w:pStyle w:val="style0"/>
        <w:shd w:fill="FFFFFF" w:val="clear"/>
        <w:spacing w:after="0" w:before="307" w:line="326" w:lineRule="exact"/>
        <w:ind w:hanging="0" w:left="1718" w:right="1613"/>
        <w:contextualSpacing w:val="false"/>
      </w:pPr>
      <w:r>
        <w:rPr>
          <w:rFonts w:ascii="Times New Roman" w:cs="Times New Roman" w:eastAsia="Times New Roman" w:hAnsi="Times New Roman"/>
          <w:sz w:val="28"/>
          <w:szCs w:val="28"/>
        </w:rPr>
        <w:t>«Ходила  младёшенька по борочку»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9)                «Соловьем залётным»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25)</w:t>
      </w:r>
    </w:p>
    <w:p>
      <w:pPr>
        <w:pStyle w:val="style0"/>
        <w:shd w:fill="FFFFFF" w:val="clear"/>
        <w:spacing w:after="0" w:before="322"/>
        <w:ind w:hanging="0" w:left="62" w:right="0"/>
        <w:contextualSpacing w:val="false"/>
      </w:pP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z w:val="28"/>
          <w:szCs w:val="28"/>
        </w:rPr>
        <w:t>Украинские  народные песни:</w:t>
      </w:r>
    </w:p>
    <w:p>
      <w:pPr>
        <w:pStyle w:val="style0"/>
        <w:shd w:fill="FFFFFF" w:val="clear"/>
        <w:spacing w:after="0" w:before="317" w:line="322" w:lineRule="exact"/>
        <w:ind w:hanging="0" w:left="1718" w:right="4301"/>
        <w:contextualSpacing w:val="false"/>
      </w:pPr>
      <w:r>
        <w:rPr>
          <w:rFonts w:ascii="Times New Roman" w:cs="Times New Roman" w:eastAsia="Times New Roman" w:hAnsi="Times New Roman"/>
          <w:sz w:val="28"/>
          <w:szCs w:val="28"/>
        </w:rPr>
        <w:t>«Журавель»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34)               «Плясовая»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34)</w:t>
      </w:r>
    </w:p>
    <w:p>
      <w:pPr>
        <w:pStyle w:val="style0"/>
        <w:shd w:fill="FFFFFF" w:val="clear"/>
        <w:spacing w:after="0" w:before="312"/>
        <w:ind w:hanging="0" w:left="34" w:right="0"/>
        <w:contextualSpacing w:val="false"/>
      </w:pP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z w:val="28"/>
          <w:szCs w:val="28"/>
        </w:rPr>
        <w:t xml:space="preserve">Белорусские  </w:t>
      </w:r>
      <w:r>
        <w:rPr>
          <w:rFonts w:ascii="Times New Roman" w:cs="Times New Roman" w:eastAsia="Times New Roman" w:hAnsi="Times New Roman"/>
          <w:i/>
          <w:iCs/>
          <w:spacing w:val="61"/>
          <w:sz w:val="28"/>
          <w:szCs w:val="28"/>
        </w:rPr>
        <w:t>народные</w:t>
      </w:r>
      <w:r>
        <w:rPr>
          <w:rFonts w:ascii="Times New Roman" w:cs="Times New Roman" w:eastAsia="Times New Roman" w:hAnsi="Times New Roman"/>
          <w:i/>
          <w:iCs/>
          <w:sz w:val="28"/>
          <w:szCs w:val="28"/>
        </w:rPr>
        <w:t xml:space="preserve">   </w:t>
      </w:r>
      <w:r>
        <w:rPr>
          <w:rFonts w:ascii="Times New Roman" w:cs="Times New Roman" w:eastAsia="Times New Roman" w:hAnsi="Times New Roman"/>
          <w:i/>
          <w:iCs/>
          <w:spacing w:val="60"/>
          <w:sz w:val="28"/>
          <w:szCs w:val="28"/>
        </w:rPr>
        <w:t>песни</w:t>
      </w:r>
      <w:r>
        <w:rPr>
          <w:rFonts w:ascii="Times New Roman" w:cs="Times New Roman" w:eastAsia="Times New Roman" w:hAnsi="Times New Roman"/>
          <w:i/>
          <w:iCs/>
          <w:sz w:val="28"/>
          <w:szCs w:val="28"/>
        </w:rPr>
        <w:t xml:space="preserve">   и   танцы:</w:t>
      </w:r>
    </w:p>
    <w:p>
      <w:pPr>
        <w:pStyle w:val="style0"/>
        <w:shd w:fill="FFFFFF" w:val="clear"/>
        <w:spacing w:after="0" w:before="317" w:line="322" w:lineRule="exact"/>
        <w:ind w:hanging="72" w:left="1790" w:right="2688"/>
        <w:contextualSpacing w:val="false"/>
      </w:pPr>
      <w:r>
        <w:rPr>
          <w:rFonts w:ascii="Times New Roman" w:cs="Times New Roman" w:eastAsia="Times New Roman" w:hAnsi="Times New Roman"/>
          <w:sz w:val="28"/>
          <w:szCs w:val="28"/>
        </w:rPr>
        <w:t>«Как родник  ключевой»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9)                     Тульяк  (</w:t>
      </w:r>
      <w:r>
        <w:rPr>
          <w:rFonts w:ascii="Times New Roman" w:cs="Times New Roman" w:eastAsia="Times New Roman" w:hAnsi="Times New Roman"/>
          <w:sz w:val="28"/>
          <w:szCs w:val="28"/>
          <w:lang w:val="en-US"/>
        </w:rPr>
        <w:t>I</w:t>
      </w:r>
      <w:r>
        <w:rPr>
          <w:rFonts w:ascii="Times New Roman" w:cs="Times New Roman" w:eastAsia="Times New Roman" w:hAnsi="Times New Roman"/>
          <w:sz w:val="28"/>
          <w:szCs w:val="28"/>
        </w:rPr>
        <w:t>,   9) Танец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1)</w:t>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b/>
          <w:sz w:val="28"/>
        </w:rPr>
      </w:r>
    </w:p>
    <w:p>
      <w:pPr>
        <w:pStyle w:val="style0"/>
        <w:jc w:val="both"/>
      </w:pPr>
      <w:r>
        <w:rPr>
          <w:rFonts w:ascii="Times New Roman" w:cs="Times New Roman" w:hAnsi="Times New Roman"/>
          <w:sz w:val="28"/>
        </w:rPr>
      </w:r>
    </w:p>
    <w:p>
      <w:pPr>
        <w:pStyle w:val="style34"/>
        <w:shd w:fill="FFFFFF" w:val="clear"/>
        <w:spacing w:after="0" w:before="0" w:line="480" w:lineRule="exact"/>
        <w:ind w:hanging="0" w:left="0" w:right="20"/>
        <w:contextualSpacing w:val="false"/>
        <w:jc w:val="both"/>
      </w:pPr>
      <w:r>
        <w:rPr>
          <w:sz w:val="28"/>
        </w:rPr>
      </w:r>
    </w:p>
    <w:p>
      <w:pPr>
        <w:pStyle w:val="style34"/>
        <w:shd w:fill="FFFFFF" w:val="clear"/>
        <w:spacing w:after="0" w:before="0" w:line="480" w:lineRule="exact"/>
        <w:ind w:hanging="0" w:left="0" w:right="20"/>
        <w:contextualSpacing w:val="false"/>
        <w:jc w:val="both"/>
      </w:pPr>
      <w:r>
        <w:rPr>
          <w:sz w:val="28"/>
        </w:rPr>
      </w:r>
    </w:p>
    <w:p>
      <w:pPr>
        <w:pStyle w:val="style34"/>
        <w:shd w:fill="FFFFFF" w:val="clear"/>
        <w:spacing w:after="0" w:before="0" w:line="480" w:lineRule="exact"/>
        <w:ind w:hanging="0" w:left="0" w:right="20"/>
        <w:contextualSpacing w:val="false"/>
        <w:jc w:val="both"/>
      </w:pPr>
      <w:r>
        <w:rPr>
          <w:sz w:val="28"/>
        </w:rPr>
      </w:r>
    </w:p>
    <w:p>
      <w:pPr>
        <w:pStyle w:val="style34"/>
        <w:shd w:fill="FFFFFF" w:val="clear"/>
        <w:spacing w:after="0" w:before="0" w:line="480" w:lineRule="exact"/>
        <w:ind w:hanging="0" w:left="0" w:right="20"/>
        <w:contextualSpacing w:val="false"/>
        <w:jc w:val="both"/>
      </w:pPr>
      <w:r>
        <w:rPr>
          <w:sz w:val="28"/>
        </w:rPr>
      </w:r>
    </w:p>
    <w:p>
      <w:pPr>
        <w:pStyle w:val="style34"/>
        <w:shd w:fill="FFFFFF" w:val="clear"/>
        <w:spacing w:after="0" w:before="0" w:line="480" w:lineRule="exact"/>
        <w:ind w:hanging="0" w:left="0" w:right="20"/>
        <w:contextualSpacing w:val="false"/>
        <w:jc w:val="both"/>
      </w:pPr>
      <w:r>
        <w:rPr>
          <w:b/>
          <w:sz w:val="28"/>
        </w:rPr>
        <w:t xml:space="preserve">               </w:t>
      </w:r>
    </w:p>
    <w:p>
      <w:pPr>
        <w:pStyle w:val="style34"/>
        <w:shd w:fill="FFFFFF" w:val="clear"/>
        <w:spacing w:after="0" w:before="0" w:line="480" w:lineRule="exact"/>
        <w:ind w:hanging="0" w:left="0" w:right="20"/>
        <w:contextualSpacing w:val="false"/>
        <w:jc w:val="both"/>
      </w:pPr>
      <w:r>
        <w:rPr>
          <w:b/>
          <w:sz w:val="28"/>
        </w:rPr>
      </w:r>
    </w:p>
    <w:p>
      <w:pPr>
        <w:pStyle w:val="style34"/>
        <w:shd w:fill="FFFFFF" w:val="clear"/>
        <w:spacing w:after="0" w:before="0" w:line="480" w:lineRule="exact"/>
        <w:ind w:hanging="0" w:left="0" w:right="20"/>
        <w:contextualSpacing w:val="false"/>
      </w:pPr>
      <w:r>
        <w:rPr>
          <w:b/>
          <w:sz w:val="28"/>
          <w:lang w:val="en-US"/>
        </w:rPr>
        <w:t>III</w:t>
      </w:r>
      <w:r>
        <w:rPr>
          <w:b/>
          <w:sz w:val="28"/>
        </w:rPr>
        <w:t>.ТРЕБОВАНИЯ  К  УРОВНЮ  ПОДГОТОВКИ</w:t>
      </w:r>
    </w:p>
    <w:p>
      <w:pPr>
        <w:pStyle w:val="style34"/>
        <w:shd w:fill="FFFFFF" w:val="clear"/>
        <w:spacing w:after="0" w:before="0" w:line="480" w:lineRule="exact"/>
        <w:ind w:firstLine="660" w:left="20" w:right="20"/>
        <w:contextualSpacing w:val="false"/>
      </w:pPr>
      <w:r>
        <w:rPr>
          <w:b/>
          <w:sz w:val="28"/>
        </w:rPr>
        <w:t>ОБУЧАЮЩИХСЯ</w:t>
      </w:r>
    </w:p>
    <w:p>
      <w:pPr>
        <w:pStyle w:val="style34"/>
        <w:shd w:fill="FFFFFF" w:val="clear"/>
        <w:spacing w:after="0" w:before="0" w:line="480" w:lineRule="exact"/>
        <w:ind w:firstLine="660" w:left="20" w:right="20"/>
        <w:contextualSpacing w:val="false"/>
        <w:jc w:val="both"/>
      </w:pPr>
      <w:r>
        <w:rPr>
          <w:sz w:val="28"/>
        </w:rPr>
        <w:t>За время обучения у обучающихся должен быть сформирован комплекс умений и навыков, необходимых для совместного музицирования, а именно:</w:t>
      </w:r>
    </w:p>
    <w:p>
      <w:pPr>
        <w:pStyle w:val="style34"/>
        <w:numPr>
          <w:ilvl w:val="0"/>
          <w:numId w:val="2"/>
        </w:numPr>
        <w:shd w:fill="FFFFFF" w:val="clear"/>
        <w:tabs>
          <w:tab w:leader="none" w:pos="1019" w:val="left"/>
        </w:tabs>
        <w:spacing w:after="0" w:before="0" w:line="480" w:lineRule="exact"/>
        <w:ind w:hanging="360" w:left="20" w:right="20"/>
        <w:contextualSpacing w:val="false"/>
        <w:jc w:val="both"/>
      </w:pPr>
      <w:r>
        <w:rPr>
          <w:sz w:val="28"/>
        </w:rPr>
        <w:t>исполнение партии в коллективе в соответствии с замыслом композитора и требованиями педагога; чтение нот с листа;</w:t>
      </w:r>
    </w:p>
    <w:p>
      <w:pPr>
        <w:pStyle w:val="style34"/>
        <w:numPr>
          <w:ilvl w:val="0"/>
          <w:numId w:val="2"/>
        </w:numPr>
        <w:shd w:fill="FFFFFF" w:val="clear"/>
        <w:tabs>
          <w:tab w:leader="none" w:pos="1019" w:val="left"/>
        </w:tabs>
        <w:spacing w:after="0" w:before="0" w:line="480" w:lineRule="exact"/>
        <w:ind w:hanging="360" w:left="20" w:right="20"/>
        <w:contextualSpacing w:val="false"/>
        <w:jc w:val="both"/>
      </w:pPr>
      <w:r>
        <w:rPr>
          <w:sz w:val="28"/>
        </w:rPr>
        <w:t>понимание музыки, исполняемой ансамблем в целом и отдельными группами; умение слышать тему, подголоски, сопровождение;</w:t>
      </w:r>
    </w:p>
    <w:p>
      <w:pPr>
        <w:pStyle w:val="style34"/>
        <w:shd w:fill="FFFFFF" w:val="clear"/>
        <w:spacing w:after="0" w:before="0" w:line="480" w:lineRule="exact"/>
        <w:ind w:firstLine="540" w:left="20" w:right="20"/>
        <w:contextualSpacing w:val="false"/>
        <w:jc w:val="both"/>
      </w:pPr>
      <w:r>
        <w:rPr>
          <w:sz w:val="28"/>
        </w:rPr>
        <w:t xml:space="preserve">  </w:t>
      </w:r>
      <w:r>
        <w:rPr>
          <w:sz w:val="28"/>
        </w:rPr>
        <w:t>-   умение грамотно проанализировать исполняемое произведение.</w:t>
      </w:r>
    </w:p>
    <w:p>
      <w:pPr>
        <w:pStyle w:val="style34"/>
        <w:shd w:fill="FFFFFF" w:val="clear"/>
        <w:spacing w:after="0" w:before="0" w:line="480" w:lineRule="exact"/>
        <w:ind w:hanging="20" w:left="20" w:right="20"/>
        <w:contextualSpacing w:val="false"/>
        <w:jc w:val="both"/>
      </w:pPr>
      <w:r>
        <w:rPr>
          <w:sz w:val="28"/>
        </w:rPr>
        <w:t xml:space="preserve">        </w:t>
      </w:r>
      <w:r>
        <w:rPr>
          <w:sz w:val="28"/>
        </w:rPr>
        <w:t>Знания и умения, полученные обучающимися в ансамбле,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профессиональных учебных заведений.</w:t>
      </w:r>
    </w:p>
    <w:p>
      <w:pPr>
        <w:pStyle w:val="style34"/>
        <w:shd w:fill="FFFFFF" w:val="clear"/>
        <w:spacing w:after="0" w:before="0" w:line="480" w:lineRule="exact"/>
        <w:ind w:hanging="20" w:left="20" w:right="20"/>
        <w:contextualSpacing w:val="false"/>
        <w:jc w:val="both"/>
      </w:pPr>
      <w:r>
        <w:rPr>
          <w:sz w:val="28"/>
        </w:rPr>
      </w:r>
    </w:p>
    <w:p>
      <w:pPr>
        <w:pStyle w:val="style34"/>
        <w:shd w:fill="FFFFFF" w:val="clear"/>
        <w:spacing w:after="0" w:before="0" w:line="480" w:lineRule="exact"/>
        <w:ind w:firstLine="700" w:left="20" w:right="20"/>
        <w:contextualSpacing w:val="false"/>
        <w:jc w:val="both"/>
      </w:pPr>
      <w:r>
        <w:rPr>
          <w:b/>
          <w:sz w:val="28"/>
          <w:lang w:val="en-US"/>
        </w:rPr>
        <w:t>IV</w:t>
      </w:r>
      <w:r>
        <w:rPr>
          <w:b/>
          <w:sz w:val="28"/>
        </w:rPr>
        <w:t>.ФОРМЫ И МЕТОДЫ КОНТРОЛЯ. СИСТЕМА ОЦЕНОК</w:t>
      </w:r>
    </w:p>
    <w:p>
      <w:pPr>
        <w:pStyle w:val="style34"/>
        <w:numPr>
          <w:ilvl w:val="0"/>
          <w:numId w:val="7"/>
        </w:numPr>
        <w:shd w:fill="FFFFFF" w:val="clear"/>
        <w:spacing w:after="0" w:before="0" w:line="480" w:lineRule="exact"/>
        <w:ind w:hanging="760" w:left="0" w:right="20"/>
        <w:contextualSpacing w:val="false"/>
        <w:jc w:val="both"/>
      </w:pPr>
      <w:r>
        <w:rPr>
          <w:b/>
          <w:i/>
          <w:sz w:val="28"/>
        </w:rPr>
        <w:t>Аттестация: цели, виды, форма, содержание.</w:t>
      </w:r>
    </w:p>
    <w:p>
      <w:pPr>
        <w:pStyle w:val="style34"/>
        <w:shd w:fill="FFFFFF" w:val="clear"/>
        <w:spacing w:after="0" w:before="0" w:line="480" w:lineRule="exact"/>
        <w:ind w:hanging="0" w:left="720" w:right="20"/>
        <w:contextualSpacing w:val="false"/>
        <w:jc w:val="both"/>
      </w:pPr>
      <w:r>
        <w:rPr>
          <w:sz w:val="28"/>
        </w:rPr>
        <w:t>Программа предусматривает текущий контроль, промежуточную аттестацию. Форму и время проведения промежуточной аттестации по предмету «Ансамбль» образовательное учреждение устанавливает самостоятельно.</w:t>
      </w:r>
    </w:p>
    <w:p>
      <w:pPr>
        <w:pStyle w:val="style34"/>
        <w:shd w:fill="FFFFFF" w:val="clear"/>
        <w:spacing w:after="0" w:before="0" w:line="480" w:lineRule="exact"/>
        <w:ind w:firstLine="700" w:left="20" w:right="20"/>
        <w:contextualSpacing w:val="false"/>
        <w:jc w:val="both"/>
      </w:pPr>
      <w:r>
        <w:rPr>
          <w:sz w:val="28"/>
        </w:rPr>
        <w:t xml:space="preserve">Формой промежуточной аттестации является контрольный урок  (в конце каждого полугодия). Также при выведении оценки учитывается общее развитие ученика, его активность и успехи в освоении навыков ансамблевой игры, соблюдение дисциплины.     Выступления обучающегося в течение учебного года (открытые концерты, творческие встречи, отчетные концерты школы) могут приравниваться к контрольному уроку. По завершению изучения предмета «Ансамбль» проводится промежуточная аттестация в конце 8 класса, которая заносится в свидетельство об окончании образовательного учреждения.  </w:t>
      </w:r>
    </w:p>
    <w:p>
      <w:pPr>
        <w:pStyle w:val="style34"/>
        <w:shd w:fill="FFFFFF" w:val="clear"/>
        <w:spacing w:after="0" w:before="0" w:line="480" w:lineRule="exact"/>
        <w:ind w:firstLine="700" w:left="20" w:right="20"/>
        <w:contextualSpacing w:val="false"/>
        <w:jc w:val="both"/>
      </w:pPr>
      <w:r>
        <w:rPr>
          <w:sz w:val="28"/>
        </w:rPr>
      </w:r>
    </w:p>
    <w:p>
      <w:pPr>
        <w:pStyle w:val="style34"/>
        <w:shd w:fill="FFFFFF" w:val="clear"/>
        <w:spacing w:after="0" w:before="0" w:line="480" w:lineRule="exact"/>
        <w:ind w:firstLine="700" w:left="20" w:right="20"/>
        <w:contextualSpacing w:val="false"/>
        <w:jc w:val="both"/>
      </w:pPr>
      <w:r>
        <w:rPr>
          <w:b/>
          <w:i/>
          <w:sz w:val="28"/>
        </w:rPr>
        <w:t>2.Критерии оценок.</w:t>
      </w:r>
    </w:p>
    <w:p>
      <w:pPr>
        <w:pStyle w:val="style34"/>
        <w:shd w:fill="FFFFFF" w:val="clear"/>
        <w:spacing w:after="0" w:before="0" w:line="480" w:lineRule="exact"/>
        <w:ind w:firstLine="700" w:left="20" w:right="20"/>
        <w:contextualSpacing w:val="false"/>
        <w:jc w:val="both"/>
      </w:pPr>
      <w:r>
        <w:rPr>
          <w:sz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pPr>
        <w:pStyle w:val="style34"/>
        <w:shd w:fill="FFFFFF" w:val="clear"/>
        <w:spacing w:after="0" w:before="0" w:line="480" w:lineRule="exact"/>
        <w:ind w:firstLine="700" w:left="20" w:right="20"/>
        <w:contextualSpacing w:val="false"/>
        <w:jc w:val="both"/>
      </w:pPr>
      <w:r>
        <w:rPr>
          <w:i/>
          <w:sz w:val="28"/>
        </w:rPr>
        <w:t>Критерии оценки качества исполнения</w:t>
      </w:r>
    </w:p>
    <w:p>
      <w:pPr>
        <w:pStyle w:val="style34"/>
        <w:shd w:fill="FFFFFF" w:val="clear"/>
        <w:spacing w:after="0" w:before="0" w:line="480" w:lineRule="exact"/>
        <w:ind w:firstLine="700" w:left="20" w:right="20"/>
        <w:contextualSpacing w:val="false"/>
        <w:jc w:val="both"/>
      </w:pPr>
      <w:r>
        <w:rPr>
          <w:sz w:val="28"/>
        </w:rPr>
        <w:t>По итогам исполнения программы на контрольном уроке, зачете, академическом прослушивании выставляется оценка по пятибалльной системе.</w:t>
      </w:r>
    </w:p>
    <w:p>
      <w:pPr>
        <w:pStyle w:val="style34"/>
        <w:shd w:fill="FFFFFF" w:val="clear"/>
        <w:spacing w:after="0" w:before="0" w:line="480" w:lineRule="exact"/>
        <w:ind w:firstLine="700" w:left="20" w:right="20"/>
        <w:contextualSpacing w:val="false"/>
        <w:jc w:val="both"/>
      </w:pPr>
      <w:r>
        <w:rPr>
          <w:sz w:val="28"/>
        </w:rPr>
      </w:r>
    </w:p>
    <w:p>
      <w:pPr>
        <w:pStyle w:val="style34"/>
        <w:shd w:fill="FFFFFF" w:val="clear"/>
        <w:spacing w:after="0" w:before="0" w:line="480" w:lineRule="exact"/>
        <w:ind w:firstLine="700" w:left="20" w:right="20"/>
        <w:contextualSpacing w:val="false"/>
        <w:jc w:val="both"/>
      </w:pPr>
      <w:r>
        <w:rPr>
          <w:sz w:val="28"/>
        </w:rPr>
      </w:r>
    </w:p>
    <w:tbl>
      <w:tblPr>
        <w:jc w:val="left"/>
        <w:tblInd w:type="dxa" w:w="-88"/>
        <w:tblBorders>
          <w:top w:color="00000A" w:space="0" w:sz="4" w:val="single"/>
          <w:left w:color="00000A" w:space="0" w:sz="4" w:val="single"/>
          <w:bottom w:color="00000A" w:space="0" w:sz="4" w:val="single"/>
          <w:right w:color="00000A" w:space="0" w:sz="4" w:val="single"/>
        </w:tblBorders>
      </w:tblPr>
      <w:tblGrid>
        <w:gridCol w:w="3489"/>
        <w:gridCol w:w="5954"/>
      </w:tblGrid>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 xml:space="preserve">           </w:t>
            </w:r>
            <w:r>
              <w:rPr>
                <w:sz w:val="28"/>
              </w:rPr>
              <w:t>Оценка</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Критерии оценивания выступления</w:t>
            </w:r>
          </w:p>
        </w:tc>
      </w:tr>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5 («отлично»)</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left"/>
            </w:pPr>
            <w:r>
              <w:rPr>
                <w:sz w:val="28"/>
              </w:rPr>
              <w:t>Технически качественное и художественно осмысленное исполнение, отвечающее всем требованиям на данном этапе обучения.</w:t>
            </w:r>
          </w:p>
        </w:tc>
      </w:tr>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4 («хорошо»)</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Оценка отражает грамотное исполнение с небольшими недочетами (как в техническом плане, так и в художественном смысле).</w:t>
            </w:r>
          </w:p>
        </w:tc>
      </w:tr>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3 («удовлетворительно»)</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2 (неудовлетворительно»)</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Комплекс серьезных недостатков, невыученный текст, отсутствие домашней работы, а также плохая посещаемость аудиторных занятий.</w:t>
            </w:r>
          </w:p>
        </w:tc>
      </w:tr>
      <w:tr>
        <w:trPr>
          <w:cantSplit w:val="false"/>
        </w:trPr>
        <w:tc>
          <w:tcPr>
            <w:tcW w:type="dxa" w:w="34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«зачет» (без отметки)</w:t>
            </w:r>
          </w:p>
        </w:tc>
        <w:tc>
          <w:tcPr>
            <w:tcW w:type="dxa" w:w="59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4"/>
              <w:shd w:fill="FFFFFF" w:val="clear"/>
              <w:spacing w:after="0" w:before="0" w:line="100" w:lineRule="atLeast"/>
              <w:ind w:hanging="0" w:left="0" w:right="20"/>
              <w:contextualSpacing w:val="false"/>
              <w:jc w:val="both"/>
            </w:pPr>
            <w:r>
              <w:rPr>
                <w:sz w:val="28"/>
              </w:rPr>
              <w:t>Отражает достаточный уровень подготовки и исполнения на данном этапе обучения.</w:t>
            </w:r>
          </w:p>
        </w:tc>
      </w:tr>
    </w:tbl>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100" w:lineRule="atLeast"/>
        <w:ind w:firstLine="700" w:left="20" w:right="20"/>
        <w:contextualSpacing w:val="false"/>
        <w:jc w:val="both"/>
      </w:pPr>
      <w:r>
        <w:rPr>
          <w:sz w:val="28"/>
        </w:rPr>
        <w:t>Согласно ФГТ, данная программа оценки качества исполнения является основной. В зависимости от сложившихся традиций учебного заведения и с учетом целесообразности оценка качества исполнения может быть дополнена системой «+» и «-» , что дает возможность более конкретно и точно оценить выступление обучающегося.</w:t>
      </w:r>
    </w:p>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100" w:lineRule="atLeast"/>
        <w:ind w:firstLine="700" w:left="20" w:right="20"/>
        <w:contextualSpacing w:val="false"/>
        <w:jc w:val="both"/>
      </w:pPr>
      <w:r>
        <w:rPr>
          <w:sz w:val="28"/>
        </w:rPr>
      </w:r>
    </w:p>
    <w:p>
      <w:pPr>
        <w:pStyle w:val="style34"/>
        <w:shd w:fill="FFFFFF" w:val="clear"/>
        <w:spacing w:after="0" w:before="0" w:line="480" w:lineRule="exact"/>
        <w:ind w:firstLine="700" w:left="20" w:right="20"/>
        <w:contextualSpacing w:val="false"/>
        <w:jc w:val="both"/>
      </w:pPr>
      <w:r>
        <w:rPr>
          <w:b/>
          <w:sz w:val="28"/>
          <w:lang w:val="en-US"/>
        </w:rPr>
        <w:t>V</w:t>
      </w:r>
      <w:r>
        <w:rPr>
          <w:b/>
          <w:sz w:val="28"/>
        </w:rPr>
        <w:t>.МЕТОДИЧЕСКИЕ ОБЕСПЕЧЕНИЕ УЧЕБНОГО ПРОЦЕССА</w:t>
      </w:r>
    </w:p>
    <w:p>
      <w:pPr>
        <w:pStyle w:val="style34"/>
        <w:shd w:fill="FFFFFF" w:val="clear"/>
        <w:spacing w:after="0" w:before="0" w:line="480" w:lineRule="exact"/>
        <w:ind w:firstLine="700" w:left="20" w:right="20"/>
        <w:contextualSpacing w:val="false"/>
        <w:jc w:val="both"/>
      </w:pPr>
      <w:r>
        <w:rPr>
          <w:b/>
          <w:i/>
          <w:sz w:val="28"/>
        </w:rPr>
        <w:t>1. Методические рекомендации педагогическим работникам</w:t>
      </w:r>
    </w:p>
    <w:p>
      <w:pPr>
        <w:pStyle w:val="style34"/>
        <w:shd w:fill="FFFFFF" w:val="clear"/>
        <w:spacing w:after="0" w:before="0" w:line="480" w:lineRule="exact"/>
        <w:ind w:firstLine="700" w:left="20" w:right="20"/>
        <w:contextualSpacing w:val="false"/>
        <w:jc w:val="both"/>
      </w:pPr>
      <w:r>
        <w:rPr>
          <w:sz w:val="28"/>
        </w:rPr>
        <w:t>Работа руководителя ансамбля распределяется по следующим этапам: изучение произведений по партитуре и подготовка к работе в ансамбле (в частности подготовка партий), проведение учебных занятий, а также репетиций и концертов.</w:t>
      </w:r>
    </w:p>
    <w:p>
      <w:pPr>
        <w:pStyle w:val="style34"/>
        <w:shd w:fill="FFFFFF" w:val="clear"/>
        <w:spacing w:after="0" w:before="0" w:line="480" w:lineRule="exact"/>
        <w:ind w:firstLine="700" w:left="20" w:right="20"/>
        <w:contextualSpacing w:val="false"/>
        <w:jc w:val="both"/>
      </w:pPr>
      <w:r>
        <w:rPr>
          <w:sz w:val="28"/>
        </w:rPr>
        <w:t>Работа ансамбля в течение учебного года ведется по заранее намеченному плану. В плане указывается репертуар для изучения на текущий год, определяется примерное количество выступлений ансамбля. При этом учитываются возможности обучающихся, подготовленность к занятиям в ансамбле учащихся разных классов. Неоправданное завышение программы препятствует прочному усвоению учащимися навыков ансамблевой игры, ведет к перегрузке и снижает интерес к занятиям.</w:t>
      </w:r>
    </w:p>
    <w:p>
      <w:pPr>
        <w:pStyle w:val="style34"/>
        <w:shd w:fill="FFFFFF" w:val="clear"/>
        <w:spacing w:after="0" w:before="0" w:line="480" w:lineRule="exact"/>
        <w:ind w:firstLine="700" w:left="20" w:right="20"/>
        <w:contextualSpacing w:val="false"/>
        <w:jc w:val="both"/>
      </w:pPr>
      <w:r>
        <w:rPr>
          <w:sz w:val="28"/>
        </w:rPr>
        <w:t>В репертуар ансамбля необходимо включать произведения русской, современной и зарубежной музыкальной литературы различных жанров и форм. Большое воспитательное значение имеет работа над полифонией (обработка народных песен, оригинальные сочинения полифонического склада). Репертуарный список не является исчерпывающим. Руководитель ансамбля может по своему усмотрению пополнять его новыми, вновь издаваемыми сочинениями, соответствующими музыкально - исполнительским возможностям учащихся. В ансамбле необходимо участие пианиста-концертмейстера. Фортепиано уплотняет звучность ансамбля, создает интонационно чистую основу произ</w:t>
        <w:t>ведения, помогая обучающимся в овладении интонацией.</w:t>
      </w:r>
    </w:p>
    <w:p>
      <w:pPr>
        <w:pStyle w:val="style34"/>
        <w:shd w:fill="FFFFFF" w:val="clear"/>
        <w:spacing w:after="0" w:before="0" w:line="480" w:lineRule="exact"/>
        <w:ind w:hanging="0" w:left="0" w:right="0"/>
        <w:contextualSpacing w:val="false"/>
        <w:jc w:val="both"/>
      </w:pPr>
      <w:r>
        <w:rPr>
          <w:sz w:val="28"/>
        </w:rPr>
        <w:t xml:space="preserve">          </w:t>
      </w:r>
      <w:r>
        <w:rPr>
          <w:sz w:val="28"/>
        </w:rPr>
        <w:t>В течение года руководитель ансамбля должен подготовить с коллективом 2-4 разнохарактерных произведений, которые рекомендуется исполнять в различных концертах. В целях более продуктивной работы и подготовки большего количества произведений целесообразна организация разучивания партий с помощью педагогов инструментального класса.</w:t>
      </w:r>
    </w:p>
    <w:p>
      <w:pPr>
        <w:pStyle w:val="style34"/>
        <w:shd w:fill="FFFFFF" w:val="clear"/>
        <w:spacing w:after="0" w:before="0" w:line="480" w:lineRule="exact"/>
        <w:ind w:hanging="0" w:left="0" w:right="0"/>
        <w:contextualSpacing w:val="false"/>
        <w:jc w:val="both"/>
      </w:pPr>
      <w:r>
        <w:rPr>
          <w:sz w:val="28"/>
        </w:rPr>
      </w:r>
    </w:p>
    <w:p>
      <w:pPr>
        <w:pStyle w:val="style34"/>
        <w:shd w:fill="FFFFFF" w:val="clear"/>
        <w:spacing w:after="0" w:before="0" w:line="480" w:lineRule="exact"/>
        <w:ind w:hanging="0" w:left="0" w:right="0"/>
        <w:contextualSpacing w:val="false"/>
        <w:jc w:val="both"/>
      </w:pPr>
      <w:r>
        <w:rPr>
          <w:b/>
          <w:i/>
          <w:sz w:val="28"/>
        </w:rPr>
        <w:t xml:space="preserve">            </w:t>
      </w:r>
      <w:r>
        <w:rPr>
          <w:b/>
          <w:i/>
          <w:sz w:val="28"/>
        </w:rPr>
        <w:t>2.Рекомендации по организации самостоятельной работы обучающихся</w:t>
      </w:r>
    </w:p>
    <w:p>
      <w:pPr>
        <w:pStyle w:val="style34"/>
        <w:shd w:fill="FFFFFF" w:val="clear"/>
        <w:spacing w:after="0" w:before="0" w:line="480" w:lineRule="exact"/>
        <w:ind w:hanging="0" w:left="0" w:right="0"/>
        <w:contextualSpacing w:val="false"/>
        <w:jc w:val="both"/>
      </w:pPr>
      <w:r>
        <w:rPr>
          <w:sz w:val="28"/>
        </w:rPr>
        <w:t xml:space="preserve">            </w:t>
      </w:r>
      <w:r>
        <w:rPr>
          <w:sz w:val="28"/>
        </w:rPr>
        <w:t xml:space="preserve">С учетом того, что образовательная программа «Скрипка» содержит одновременно два предмета, связанные с исполнительством на скрипке </w:t>
      </w:r>
    </w:p>
    <w:p>
      <w:pPr>
        <w:pStyle w:val="style34"/>
        <w:shd w:fill="FFFFFF" w:val="clear"/>
        <w:spacing w:after="0" w:before="0" w:line="480" w:lineRule="exact"/>
        <w:ind w:hanging="0" w:left="0" w:right="0"/>
        <w:contextualSpacing w:val="false"/>
        <w:jc w:val="both"/>
      </w:pPr>
      <w:r>
        <w:rPr>
          <w:sz w:val="28"/>
        </w:rPr>
        <w:t>(«Специальность» и «Ансамбль»), обучающийся должен разумно распределить время своих домашних занятий. Обучающийся должен тщательно выучить свою партию, обращая внимание не только на нотный текст, но и на все авторские указания, после чего следует переходить к репетициям в ансамбле. Следует отмечать в нотах ключевые моменты, важные для достижения наибольшей синхронности звучания, а также звукового баланса между исполнителями. Важно работать над чистой интонацией, общими штрихами и динамикой.</w:t>
      </w:r>
    </w:p>
    <w:p>
      <w:pPr>
        <w:pStyle w:val="style34"/>
        <w:shd w:fill="FFFFFF" w:val="clear"/>
        <w:spacing w:after="0" w:before="0" w:line="480" w:lineRule="exact"/>
        <w:ind w:hanging="0" w:left="0" w:right="0"/>
        <w:contextualSpacing w:val="false"/>
        <w:jc w:val="both"/>
      </w:pPr>
      <w:r>
        <w:rPr>
          <w:sz w:val="28"/>
        </w:rPr>
      </w:r>
    </w:p>
    <w:p>
      <w:pPr>
        <w:pStyle w:val="style34"/>
        <w:shd w:fill="FFFFFF" w:val="clear"/>
        <w:spacing w:after="0" w:before="0" w:line="480" w:lineRule="exact"/>
        <w:ind w:hanging="0" w:left="0" w:right="0"/>
        <w:contextualSpacing w:val="false"/>
        <w:jc w:val="left"/>
      </w:pPr>
      <w:r>
        <w:rPr>
          <w:b/>
          <w:sz w:val="28"/>
        </w:rPr>
        <w:t xml:space="preserve">                   </w:t>
      </w:r>
      <w:r>
        <w:rPr>
          <w:b/>
          <w:sz w:val="28"/>
          <w:lang w:val="en-US"/>
        </w:rPr>
        <w:t>VI</w:t>
      </w:r>
      <w:r>
        <w:rPr>
          <w:b/>
          <w:sz w:val="28"/>
        </w:rPr>
        <w:t>. СПИСКИ  РЕКОМЕНДУЕМОЙ  ЛИТЕРАТУРЫ</w:t>
      </w:r>
    </w:p>
    <w:p>
      <w:pPr>
        <w:pStyle w:val="style34"/>
        <w:shd w:fill="FFFFFF" w:val="clear"/>
        <w:spacing w:after="0" w:before="0" w:line="480" w:lineRule="exact"/>
        <w:ind w:hanging="0" w:left="0" w:right="0"/>
        <w:contextualSpacing w:val="false"/>
        <w:jc w:val="left"/>
      </w:pPr>
      <w:r>
        <w:rPr>
          <w:b/>
          <w:sz w:val="28"/>
        </w:rPr>
        <w:t xml:space="preserve">                         </w:t>
      </w:r>
      <w:r>
        <w:rPr>
          <w:b/>
          <w:i/>
          <w:sz w:val="28"/>
        </w:rPr>
        <w:t>1.Список рекомендуемой нотной литературы</w:t>
      </w:r>
    </w:p>
    <w:p>
      <w:pPr>
        <w:pStyle w:val="style0"/>
        <w:widowControl w:val="false"/>
        <w:numPr>
          <w:ilvl w:val="0"/>
          <w:numId w:val="4"/>
        </w:numPr>
        <w:shd w:fill="FFFFFF" w:val="clear"/>
        <w:tabs>
          <w:tab w:leader="none" w:pos="341" w:val="left"/>
        </w:tabs>
        <w:spacing w:after="0" w:before="605" w:line="307" w:lineRule="exact"/>
        <w:ind w:hanging="341" w:left="341" w:right="0"/>
        <w:contextualSpacing w:val="false"/>
        <w:jc w:val="both"/>
      </w:pPr>
      <w:r>
        <w:rPr>
          <w:rFonts w:ascii="Times New Roman" w:cs="Times New Roman" w:eastAsia="Times New Roman" w:hAnsi="Times New Roman"/>
          <w:sz w:val="28"/>
          <w:szCs w:val="28"/>
        </w:rPr>
        <w:t xml:space="preserve">Ансамбли  для </w:t>
      </w:r>
      <w:r>
        <w:rPr>
          <w:rFonts w:ascii="Times New Roman" w:cs="Times New Roman" w:eastAsia="Times New Roman" w:hAnsi="Times New Roman"/>
          <w:spacing w:val="61"/>
          <w:sz w:val="28"/>
          <w:szCs w:val="28"/>
        </w:rPr>
        <w:t>двух</w:t>
      </w:r>
      <w:r>
        <w:rPr>
          <w:rFonts w:ascii="Times New Roman" w:cs="Times New Roman" w:eastAsia="Times New Roman" w:hAnsi="Times New Roman"/>
          <w:sz w:val="28"/>
          <w:szCs w:val="28"/>
        </w:rPr>
        <w:t xml:space="preserve"> скрипок. Ш - </w:t>
      </w:r>
      <w:r>
        <w:rPr>
          <w:rFonts w:ascii="Times New Roman" w:cs="Times New Roman" w:eastAsia="Times New Roman" w:hAnsi="Times New Roman"/>
          <w:sz w:val="28"/>
          <w:szCs w:val="28"/>
          <w:lang w:val="en-US"/>
        </w:rPr>
        <w:t>IV</w:t>
      </w:r>
      <w:r>
        <w:rPr>
          <w:rFonts w:ascii="Times New Roman" w:cs="Times New Roman" w:eastAsia="Times New Roman" w:hAnsi="Times New Roman"/>
          <w:sz w:val="28"/>
          <w:szCs w:val="28"/>
        </w:rPr>
        <w:t xml:space="preserve"> классы ДМШ, выпуск 1.    Ред. Готсдинер  А.    Л., 1963.</w:t>
      </w:r>
    </w:p>
    <w:p>
      <w:pPr>
        <w:pStyle w:val="style0"/>
        <w:widowControl w:val="false"/>
        <w:numPr>
          <w:ilvl w:val="0"/>
          <w:numId w:val="4"/>
        </w:numPr>
        <w:shd w:fill="FFFFFF" w:val="clear"/>
        <w:tabs>
          <w:tab w:leader="none" w:pos="682" w:val="left"/>
        </w:tabs>
        <w:spacing w:line="307" w:lineRule="exact"/>
        <w:ind w:hanging="341" w:left="341" w:right="62"/>
        <w:jc w:val="both"/>
      </w:pPr>
      <w:r>
        <w:rPr>
          <w:rFonts w:ascii="Times New Roman" w:cs="Times New Roman" w:eastAsia="Times New Roman" w:hAnsi="Times New Roman"/>
          <w:sz w:val="28"/>
          <w:szCs w:val="28"/>
        </w:rPr>
        <w:t xml:space="preserve">Библиотека юного скрипача. </w:t>
      </w:r>
      <w:r>
        <w:rPr>
          <w:rFonts w:ascii="Times New Roman" w:cs="Times New Roman" w:eastAsia="Times New Roman" w:hAnsi="Times New Roman"/>
          <w:sz w:val="28"/>
          <w:szCs w:val="28"/>
          <w:lang w:val="en-US"/>
        </w:rPr>
        <w:t>V</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xml:space="preserve"> классы ДМШ. Скрипичные    ансамбли,   выпуск 2.    Раков Н. Пять  пьес.    М., I960.</w:t>
      </w:r>
    </w:p>
    <w:p>
      <w:pPr>
        <w:pStyle w:val="style0"/>
        <w:widowControl w:val="false"/>
        <w:numPr>
          <w:ilvl w:val="0"/>
          <w:numId w:val="4"/>
        </w:numPr>
        <w:shd w:fill="FFFFFF" w:val="clear"/>
        <w:tabs>
          <w:tab w:leader="none" w:pos="682" w:val="left"/>
        </w:tabs>
        <w:spacing w:line="307" w:lineRule="exact"/>
        <w:ind w:hanging="341" w:left="341" w:right="106"/>
        <w:jc w:val="both"/>
      </w:pPr>
      <w:r>
        <w:rPr>
          <w:rFonts w:ascii="Times New Roman" w:cs="Times New Roman" w:eastAsia="Times New Roman" w:hAnsi="Times New Roman"/>
          <w:spacing w:val="55"/>
          <w:sz w:val="28"/>
          <w:szCs w:val="28"/>
        </w:rPr>
        <w:t>Библиотека</w:t>
      </w:r>
      <w:r>
        <w:rPr>
          <w:rFonts w:ascii="Times New Roman" w:cs="Times New Roman" w:eastAsia="Times New Roman" w:hAnsi="Times New Roman"/>
          <w:sz w:val="28"/>
          <w:szCs w:val="28"/>
        </w:rPr>
        <w:t xml:space="preserve"> юного скрипача, Ш-</w:t>
      </w:r>
      <w:r>
        <w:rPr>
          <w:rFonts w:ascii="Times New Roman" w:cs="Times New Roman" w:eastAsia="Times New Roman" w:hAnsi="Times New Roman"/>
          <w:sz w:val="28"/>
          <w:szCs w:val="28"/>
          <w:lang w:val="en-US"/>
        </w:rPr>
        <w:t>IV</w:t>
      </w:r>
      <w:r>
        <w:rPr>
          <w:rFonts w:ascii="Times New Roman" w:cs="Times New Roman" w:eastAsia="Times New Roman" w:hAnsi="Times New Roman"/>
          <w:sz w:val="28"/>
          <w:szCs w:val="28"/>
        </w:rPr>
        <w:t xml:space="preserve"> классы ДМШ. Серия пьес советских композиторов. Под ред. Фортунатова К. Выпуск 1. М, 1960.</w:t>
      </w:r>
    </w:p>
    <w:p>
      <w:pPr>
        <w:pStyle w:val="style0"/>
        <w:widowControl w:val="false"/>
        <w:numPr>
          <w:ilvl w:val="0"/>
          <w:numId w:val="4"/>
        </w:numPr>
        <w:shd w:fill="FFFFFF" w:val="clear"/>
        <w:tabs>
          <w:tab w:leader="none" w:pos="682" w:val="left"/>
        </w:tabs>
        <w:spacing w:line="307" w:lineRule="exact"/>
        <w:ind w:hanging="341" w:left="341" w:right="53"/>
        <w:jc w:val="both"/>
      </w:pPr>
      <w:r>
        <w:rPr>
          <w:rFonts w:ascii="Times New Roman" w:cs="Times New Roman" w:eastAsia="Times New Roman" w:hAnsi="Times New Roman"/>
          <w:spacing w:val="56"/>
          <w:sz w:val="28"/>
          <w:szCs w:val="28"/>
        </w:rPr>
        <w:t>Библиотека</w:t>
      </w:r>
      <w:r>
        <w:rPr>
          <w:rFonts w:ascii="Times New Roman" w:cs="Times New Roman" w:eastAsia="Times New Roman" w:hAnsi="Times New Roman"/>
          <w:sz w:val="28"/>
          <w:szCs w:val="28"/>
        </w:rPr>
        <w:t xml:space="preserve"> </w:t>
      </w:r>
      <w:r>
        <w:rPr>
          <w:rFonts w:ascii="Times New Roman" w:cs="Times New Roman" w:eastAsia="Times New Roman" w:hAnsi="Times New Roman"/>
          <w:spacing w:val="52"/>
          <w:sz w:val="28"/>
          <w:szCs w:val="28"/>
        </w:rPr>
        <w:t>юного</w:t>
      </w:r>
      <w:r>
        <w:rPr>
          <w:rFonts w:ascii="Times New Roman" w:cs="Times New Roman" w:eastAsia="Times New Roman" w:hAnsi="Times New Roman"/>
          <w:sz w:val="28"/>
          <w:szCs w:val="28"/>
        </w:rPr>
        <w:t xml:space="preserve"> скрипача, </w:t>
      </w:r>
      <w:r>
        <w:rPr>
          <w:rFonts w:ascii="Times New Roman" w:cs="Times New Roman" w:eastAsia="Times New Roman" w:hAnsi="Times New Roman"/>
          <w:sz w:val="28"/>
          <w:szCs w:val="28"/>
          <w:lang w:val="en-US"/>
        </w:rPr>
        <w:t>V</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VII</w:t>
      </w:r>
      <w:r>
        <w:rPr>
          <w:rFonts w:ascii="Times New Roman" w:cs="Times New Roman" w:eastAsia="Times New Roman" w:hAnsi="Times New Roman"/>
          <w:sz w:val="28"/>
          <w:szCs w:val="28"/>
        </w:rPr>
        <w:t xml:space="preserve"> классы ДМШ. Серия пьес советских композиторов. Под ред. Фортунатова К. Скрипичные ансамбли   </w:t>
      </w:r>
      <w:r>
        <w:rPr>
          <w:rFonts w:ascii="Times New Roman" w:cs="Times New Roman" w:eastAsia="Times New Roman" w:hAnsi="Times New Roman"/>
          <w:iCs/>
          <w:sz w:val="28"/>
          <w:szCs w:val="28"/>
        </w:rPr>
        <w:t>для</w:t>
      </w:r>
      <w:r>
        <w:rPr>
          <w:rFonts w:ascii="Times New Roman" w:cs="Times New Roman" w:eastAsia="Times New Roman" w:hAnsi="Times New Roman"/>
          <w:i/>
          <w:iCs/>
          <w:sz w:val="28"/>
          <w:szCs w:val="28"/>
        </w:rPr>
        <w:t xml:space="preserve">   </w:t>
      </w:r>
      <w:r>
        <w:rPr>
          <w:rFonts w:ascii="Times New Roman" w:cs="Times New Roman" w:eastAsia="Times New Roman" w:hAnsi="Times New Roman"/>
          <w:sz w:val="28"/>
          <w:szCs w:val="28"/>
        </w:rPr>
        <w:t>двух  скрипок  с  фортепиано,      выпуск 5.    М., 1962.</w:t>
      </w:r>
    </w:p>
    <w:p>
      <w:pPr>
        <w:pStyle w:val="style0"/>
        <w:widowControl w:val="false"/>
        <w:numPr>
          <w:ilvl w:val="0"/>
          <w:numId w:val="4"/>
        </w:numPr>
        <w:shd w:fill="FFFFFF" w:val="clear"/>
        <w:tabs>
          <w:tab w:leader="none" w:pos="682" w:val="left"/>
        </w:tabs>
        <w:spacing w:line="307" w:lineRule="exact"/>
        <w:ind w:hanging="341" w:left="341" w:right="10"/>
        <w:jc w:val="both"/>
      </w:pPr>
      <w:r>
        <w:rPr>
          <w:rFonts w:ascii="Times New Roman" w:cs="Times New Roman" w:eastAsia="Times New Roman" w:hAnsi="Times New Roman"/>
          <w:sz w:val="28"/>
          <w:szCs w:val="28"/>
        </w:rPr>
        <w:t xml:space="preserve">Библиотека </w:t>
      </w:r>
      <w:r>
        <w:rPr>
          <w:rFonts w:ascii="Times New Roman" w:cs="Times New Roman" w:eastAsia="Times New Roman" w:hAnsi="Times New Roman"/>
          <w:spacing w:val="60"/>
          <w:sz w:val="28"/>
          <w:szCs w:val="28"/>
        </w:rPr>
        <w:t>юного</w:t>
      </w:r>
      <w:r>
        <w:rPr>
          <w:rFonts w:ascii="Times New Roman" w:cs="Times New Roman" w:eastAsia="Times New Roman" w:hAnsi="Times New Roman"/>
          <w:sz w:val="28"/>
          <w:szCs w:val="28"/>
        </w:rPr>
        <w:t xml:space="preserve"> скрипача, </w:t>
      </w:r>
      <w:r>
        <w:rPr>
          <w:rFonts w:ascii="Times New Roman" w:cs="Times New Roman" w:eastAsia="Times New Roman" w:hAnsi="Times New Roman"/>
          <w:sz w:val="28"/>
          <w:szCs w:val="28"/>
          <w:lang w:val="en-US"/>
        </w:rPr>
        <w:t>II</w:t>
      </w:r>
      <w:r>
        <w:rPr>
          <w:rFonts w:ascii="Times New Roman" w:cs="Times New Roman" w:eastAsia="Times New Roman" w:hAnsi="Times New Roman"/>
          <w:sz w:val="28"/>
          <w:szCs w:val="28"/>
        </w:rPr>
        <w:t xml:space="preserve"> - </w:t>
      </w:r>
      <w:r>
        <w:rPr>
          <w:rFonts w:ascii="Times New Roman" w:cs="Times New Roman" w:eastAsia="Times New Roman" w:hAnsi="Times New Roman"/>
          <w:sz w:val="28"/>
          <w:szCs w:val="28"/>
          <w:lang w:val="en-US"/>
        </w:rPr>
        <w:t>IV</w:t>
      </w:r>
      <w:r>
        <w:rPr>
          <w:rFonts w:ascii="Times New Roman" w:cs="Times New Roman" w:eastAsia="Times New Roman" w:hAnsi="Times New Roman"/>
          <w:sz w:val="28"/>
          <w:szCs w:val="28"/>
        </w:rPr>
        <w:t xml:space="preserve"> классы ДМШ. Дуэты для двух  скрипок  с  фортепиано.  Под ред.  Фортунатова К.</w:t>
      </w:r>
    </w:p>
    <w:p>
      <w:pPr>
        <w:pStyle w:val="style0"/>
        <w:widowControl w:val="false"/>
        <w:numPr>
          <w:ilvl w:val="0"/>
          <w:numId w:val="4"/>
        </w:numPr>
        <w:shd w:fill="FFFFFF" w:val="clear"/>
        <w:tabs>
          <w:tab w:leader="none" w:pos="341" w:val="left"/>
        </w:tabs>
        <w:spacing w:after="0" w:before="10" w:line="307" w:lineRule="exact"/>
        <w:contextualSpacing w:val="false"/>
      </w:pPr>
      <w:r>
        <w:rPr>
          <w:rFonts w:ascii="Times New Roman" w:cs="Times New Roman" w:eastAsia="Times New Roman" w:hAnsi="Times New Roman"/>
          <w:sz w:val="28"/>
          <w:szCs w:val="28"/>
        </w:rPr>
        <w:t>Гнесина Е. Дуэты для маленьких скрипачей.    М, I960.</w:t>
      </w:r>
    </w:p>
    <w:p>
      <w:pPr>
        <w:pStyle w:val="style0"/>
        <w:widowControl w:val="false"/>
        <w:numPr>
          <w:ilvl w:val="0"/>
          <w:numId w:val="4"/>
        </w:numPr>
        <w:shd w:fill="FFFFFF" w:val="clear"/>
        <w:tabs>
          <w:tab w:leader="none" w:pos="341" w:val="left"/>
        </w:tabs>
        <w:spacing w:line="307" w:lineRule="exact"/>
      </w:pPr>
      <w:r>
        <w:rPr>
          <w:rFonts w:ascii="Times New Roman" w:cs="Times New Roman" w:eastAsia="Times New Roman" w:hAnsi="Times New Roman"/>
          <w:sz w:val="28"/>
          <w:szCs w:val="28"/>
        </w:rPr>
        <w:t>Григорян   А.  Начальная школа игры  на скрипке.   М., 1991.</w:t>
      </w:r>
    </w:p>
    <w:p>
      <w:pPr>
        <w:pStyle w:val="style0"/>
        <w:widowControl w:val="false"/>
        <w:numPr>
          <w:ilvl w:val="0"/>
          <w:numId w:val="4"/>
        </w:numPr>
        <w:shd w:fill="FFFFFF" w:val="clear"/>
        <w:tabs>
          <w:tab w:leader="none" w:pos="341" w:val="left"/>
        </w:tabs>
        <w:spacing w:line="307" w:lineRule="exact"/>
      </w:pPr>
      <w:r>
        <w:rPr>
          <w:rFonts w:ascii="Times New Roman" w:cs="Times New Roman" w:eastAsia="Times New Roman" w:hAnsi="Times New Roman"/>
          <w:sz w:val="28"/>
          <w:szCs w:val="28"/>
        </w:rPr>
        <w:t>Долженко  А.  Детский  альбом  пьес и  ансамблей.   М., 2003.</w:t>
      </w:r>
    </w:p>
    <w:p>
      <w:pPr>
        <w:pStyle w:val="style0"/>
        <w:widowControl w:val="false"/>
        <w:numPr>
          <w:ilvl w:val="0"/>
          <w:numId w:val="4"/>
        </w:numPr>
        <w:shd w:fill="FFFFFF" w:val="clear"/>
        <w:tabs>
          <w:tab w:leader="none" w:pos="0" w:val="left"/>
        </w:tabs>
        <w:spacing w:line="307" w:lineRule="exact"/>
      </w:pPr>
      <w:r>
        <w:rPr>
          <w:rFonts w:ascii="Times New Roman" w:cs="Times New Roman" w:eastAsia="Times New Roman" w:hAnsi="Times New Roman"/>
          <w:spacing w:val="60"/>
          <w:sz w:val="28"/>
          <w:szCs w:val="28"/>
        </w:rPr>
        <w:t>Захарьина</w:t>
      </w:r>
      <w:r>
        <w:rPr>
          <w:rFonts w:ascii="Times New Roman" w:cs="Times New Roman" w:eastAsia="Times New Roman" w:hAnsi="Times New Roman"/>
          <w:sz w:val="28"/>
          <w:szCs w:val="28"/>
        </w:rPr>
        <w:t xml:space="preserve">  Т.   Лёгкие  переложения для  двух  скрипок  фортепиано.</w:t>
      </w:r>
    </w:p>
    <w:p>
      <w:pPr>
        <w:pStyle w:val="style0"/>
        <w:widowControl w:val="false"/>
        <w:numPr>
          <w:ilvl w:val="0"/>
          <w:numId w:val="5"/>
        </w:numPr>
        <w:shd w:fill="FFFFFF" w:val="clear"/>
        <w:tabs>
          <w:tab w:leader="none" w:pos="940" w:val="left"/>
        </w:tabs>
        <w:spacing w:line="307" w:lineRule="exact"/>
        <w:ind w:hanging="432" w:left="470" w:right="72"/>
        <w:jc w:val="both"/>
      </w:pPr>
      <w:r>
        <w:rPr>
          <w:rFonts w:ascii="Times New Roman" w:cs="Times New Roman" w:eastAsia="Times New Roman" w:hAnsi="Times New Roman"/>
          <w:sz w:val="28"/>
          <w:szCs w:val="28"/>
        </w:rPr>
        <w:t xml:space="preserve">Комаровский А.  Дуэты    </w:t>
      </w:r>
      <w:r>
        <w:rPr>
          <w:rFonts w:ascii="Times New Roman" w:cs="Times New Roman" w:eastAsia="Times New Roman" w:hAnsi="Times New Roman"/>
          <w:iCs/>
          <w:sz w:val="28"/>
          <w:szCs w:val="28"/>
        </w:rPr>
        <w:t>для</w:t>
      </w:r>
      <w:r>
        <w:rPr>
          <w:rFonts w:ascii="Times New Roman" w:cs="Times New Roman" w:eastAsia="Times New Roman" w:hAnsi="Times New Roman"/>
          <w:i/>
          <w:iCs/>
          <w:sz w:val="28"/>
          <w:szCs w:val="28"/>
        </w:rPr>
        <w:t xml:space="preserve">   </w:t>
      </w:r>
      <w:r>
        <w:rPr>
          <w:rFonts w:ascii="Times New Roman" w:cs="Times New Roman" w:eastAsia="Times New Roman" w:hAnsi="Times New Roman"/>
          <w:sz w:val="28"/>
          <w:szCs w:val="28"/>
        </w:rPr>
        <w:t>двух    скрипок.    Первая    тетрадь десяти    дуэтов.</w:t>
      </w:r>
    </w:p>
    <w:p>
      <w:pPr>
        <w:pStyle w:val="style0"/>
        <w:widowControl w:val="false"/>
        <w:numPr>
          <w:ilvl w:val="0"/>
          <w:numId w:val="5"/>
        </w:numPr>
        <w:shd w:fill="FFFFFF" w:val="clear"/>
        <w:tabs>
          <w:tab w:leader="none" w:pos="508" w:val="left"/>
        </w:tabs>
        <w:spacing w:line="307" w:lineRule="exact"/>
        <w:ind w:hanging="360" w:left="38" w:right="0"/>
      </w:pPr>
      <w:r>
        <w:rPr>
          <w:rFonts w:ascii="Times New Roman" w:cs="Times New Roman" w:eastAsia="Times New Roman" w:hAnsi="Times New Roman"/>
          <w:spacing w:val="-1"/>
          <w:sz w:val="28"/>
          <w:szCs w:val="28"/>
        </w:rPr>
        <w:t>Комаровский   А.  Струнные  ансамбли.</w:t>
      </w:r>
    </w:p>
    <w:p>
      <w:pPr>
        <w:pStyle w:val="style0"/>
        <w:widowControl w:val="false"/>
        <w:numPr>
          <w:ilvl w:val="0"/>
          <w:numId w:val="5"/>
        </w:numPr>
        <w:shd w:fill="FFFFFF" w:val="clear"/>
        <w:tabs>
          <w:tab w:leader="none" w:pos="940" w:val="left"/>
        </w:tabs>
        <w:spacing w:line="307" w:lineRule="exact"/>
        <w:ind w:hanging="432" w:left="470" w:right="96"/>
        <w:jc w:val="both"/>
      </w:pPr>
      <w:r>
        <w:rPr>
          <w:rFonts w:ascii="Times New Roman" w:cs="Times New Roman" w:eastAsia="Times New Roman" w:hAnsi="Times New Roman"/>
          <w:sz w:val="28"/>
          <w:szCs w:val="28"/>
        </w:rPr>
        <w:t>Луиджини   П.  Египетский  танец для двух  скрипок  с  фортепиано. М., 1969.</w:t>
      </w:r>
    </w:p>
    <w:p>
      <w:pPr>
        <w:pStyle w:val="style0"/>
        <w:widowControl w:val="false"/>
        <w:numPr>
          <w:ilvl w:val="0"/>
          <w:numId w:val="5"/>
        </w:numPr>
        <w:shd w:fill="FFFFFF" w:val="clear"/>
        <w:tabs>
          <w:tab w:leader="none" w:pos="940" w:val="left"/>
        </w:tabs>
        <w:spacing w:line="307" w:lineRule="exact"/>
        <w:ind w:hanging="432" w:left="470" w:right="91"/>
        <w:jc w:val="both"/>
      </w:pPr>
      <w:r>
        <w:rPr>
          <w:rFonts w:ascii="Times New Roman" w:cs="Times New Roman" w:eastAsia="Times New Roman" w:hAnsi="Times New Roman"/>
          <w:sz w:val="28"/>
          <w:szCs w:val="28"/>
        </w:rPr>
        <w:t>Мазас  Ф.   Сочинение  38.    Маленькие   дуэты    для    двух   скрипок. Первая  тетрадь.  Шесть дуэтов.</w:t>
      </w:r>
    </w:p>
    <w:p>
      <w:pPr>
        <w:pStyle w:val="style0"/>
        <w:widowControl w:val="false"/>
        <w:numPr>
          <w:ilvl w:val="0"/>
          <w:numId w:val="5"/>
        </w:numPr>
        <w:shd w:fill="FFFFFF" w:val="clear"/>
        <w:tabs>
          <w:tab w:leader="none" w:pos="508" w:val="left"/>
        </w:tabs>
        <w:spacing w:line="307" w:lineRule="exact"/>
        <w:ind w:hanging="360" w:left="38" w:right="0"/>
      </w:pPr>
      <w:r>
        <w:rPr>
          <w:rFonts w:ascii="Times New Roman" w:cs="Times New Roman" w:eastAsia="Times New Roman" w:hAnsi="Times New Roman"/>
          <w:spacing w:val="56"/>
          <w:sz w:val="28"/>
          <w:szCs w:val="28"/>
        </w:rPr>
        <w:t>Полянский</w:t>
      </w:r>
      <w:r>
        <w:rPr>
          <w:rFonts w:ascii="Times New Roman" w:cs="Times New Roman" w:eastAsia="Times New Roman" w:hAnsi="Times New Roman"/>
          <w:sz w:val="28"/>
          <w:szCs w:val="28"/>
        </w:rPr>
        <w:t xml:space="preserve">   Н.     20  лёгких  дуэтов для  двух  скрипок.</w:t>
      </w:r>
    </w:p>
    <w:p>
      <w:pPr>
        <w:pStyle w:val="style0"/>
        <w:widowControl w:val="false"/>
        <w:numPr>
          <w:ilvl w:val="0"/>
          <w:numId w:val="5"/>
        </w:numPr>
        <w:shd w:fill="FFFFFF" w:val="clear"/>
        <w:tabs>
          <w:tab w:leader="none" w:pos="940" w:val="left"/>
        </w:tabs>
        <w:spacing w:after="0" w:before="5" w:line="307" w:lineRule="exact"/>
        <w:ind w:hanging="432" w:left="470" w:right="139"/>
        <w:contextualSpacing w:val="false"/>
        <w:jc w:val="both"/>
      </w:pPr>
      <w:r>
        <w:rPr>
          <w:rFonts w:ascii="Times New Roman" w:cs="Times New Roman" w:eastAsia="Times New Roman" w:hAnsi="Times New Roman"/>
          <w:spacing w:val="56"/>
          <w:sz w:val="28"/>
          <w:szCs w:val="28"/>
        </w:rPr>
        <w:t>Педагогический</w:t>
      </w:r>
      <w:r>
        <w:rPr>
          <w:rFonts w:ascii="Times New Roman" w:cs="Times New Roman" w:eastAsia="Times New Roman" w:hAnsi="Times New Roman"/>
          <w:sz w:val="28"/>
          <w:szCs w:val="28"/>
        </w:rPr>
        <w:t xml:space="preserve">   репертуар.  Пьесы     для     двух скрипок с фортепиано.  Перел. Готсдинера  А.     М., 1960.</w:t>
      </w:r>
    </w:p>
    <w:p>
      <w:pPr>
        <w:pStyle w:val="style0"/>
        <w:widowControl w:val="false"/>
        <w:numPr>
          <w:ilvl w:val="0"/>
          <w:numId w:val="5"/>
        </w:numPr>
        <w:shd w:fill="FFFFFF" w:val="clear"/>
        <w:tabs>
          <w:tab w:leader="none" w:pos="940" w:val="left"/>
          <w:tab w:leader="none" w:pos="7896" w:val="left"/>
        </w:tabs>
        <w:spacing w:line="307" w:lineRule="exact"/>
        <w:ind w:hanging="432" w:left="470" w:right="77"/>
        <w:jc w:val="both"/>
      </w:pPr>
      <w:r>
        <w:rPr>
          <w:rFonts w:ascii="Times New Roman" w:cs="Times New Roman" w:eastAsia="Times New Roman" w:hAnsi="Times New Roman"/>
          <w:spacing w:val="54"/>
          <w:sz w:val="28"/>
          <w:szCs w:val="28"/>
        </w:rPr>
        <w:t>Педагогический</w:t>
      </w:r>
      <w:r>
        <w:rPr>
          <w:rFonts w:ascii="Times New Roman" w:cs="Times New Roman" w:eastAsia="Times New Roman" w:hAnsi="Times New Roman"/>
          <w:sz w:val="28"/>
          <w:szCs w:val="28"/>
        </w:rPr>
        <w:t xml:space="preserve">        репертуар      ДМШ. </w:t>
      </w:r>
      <w:r>
        <w:rPr>
          <w:rFonts w:ascii="Times New Roman" w:cs="Times New Roman" w:eastAsia="Times New Roman" w:hAnsi="Times New Roman"/>
          <w:spacing w:val="-4"/>
          <w:sz w:val="28"/>
          <w:szCs w:val="28"/>
        </w:rPr>
        <w:t xml:space="preserve">Чайковский П.     </w:t>
      </w:r>
      <w:r>
        <w:rPr>
          <w:rFonts w:ascii="Times New Roman" w:cs="Times New Roman" w:eastAsia="Times New Roman" w:hAnsi="Times New Roman"/>
          <w:sz w:val="28"/>
          <w:szCs w:val="28"/>
        </w:rPr>
        <w:t>Избранные  пьесы      (младшие  классы),     выпуск   1.     М., 1961.</w:t>
      </w:r>
    </w:p>
    <w:p>
      <w:pPr>
        <w:pStyle w:val="style0"/>
        <w:widowControl w:val="false"/>
        <w:numPr>
          <w:ilvl w:val="0"/>
          <w:numId w:val="5"/>
        </w:numPr>
        <w:shd w:fill="FFFFFF" w:val="clear"/>
        <w:tabs>
          <w:tab w:leader="none" w:pos="940" w:val="left"/>
          <w:tab w:leader="none" w:pos="7958" w:val="left"/>
        </w:tabs>
        <w:spacing w:line="307" w:lineRule="exact"/>
        <w:ind w:hanging="432" w:left="470" w:right="5"/>
        <w:jc w:val="both"/>
      </w:pPr>
      <w:r>
        <w:rPr>
          <w:rFonts w:ascii="Times New Roman" w:cs="Times New Roman" w:eastAsia="Times New Roman" w:hAnsi="Times New Roman"/>
          <w:sz w:val="28"/>
          <w:szCs w:val="28"/>
        </w:rPr>
        <w:t xml:space="preserve">Педагогический       репертуар      ДМШ. </w:t>
      </w:r>
      <w:r>
        <w:rPr>
          <w:rFonts w:ascii="Times New Roman" w:cs="Times New Roman" w:eastAsia="Times New Roman" w:hAnsi="Times New Roman"/>
          <w:spacing w:val="-3"/>
          <w:sz w:val="28"/>
          <w:szCs w:val="28"/>
        </w:rPr>
        <w:t>Чайковский П.    И</w:t>
      </w:r>
      <w:r>
        <w:rPr>
          <w:rFonts w:ascii="Times New Roman" w:cs="Times New Roman" w:eastAsia="Times New Roman" w:hAnsi="Times New Roman"/>
          <w:sz w:val="28"/>
          <w:szCs w:val="28"/>
        </w:rPr>
        <w:t>збранные  пьесы  (старшие  классы),   выпуск   1.  М., 1965.</w:t>
      </w:r>
    </w:p>
    <w:p>
      <w:pPr>
        <w:pStyle w:val="style0"/>
        <w:widowControl w:val="false"/>
        <w:numPr>
          <w:ilvl w:val="0"/>
          <w:numId w:val="5"/>
        </w:numPr>
        <w:shd w:fill="FFFFFF" w:val="clear"/>
        <w:tabs>
          <w:tab w:leader="none" w:pos="940" w:val="left"/>
        </w:tabs>
        <w:spacing w:line="307" w:lineRule="exact"/>
        <w:ind w:hanging="432" w:left="470" w:right="0"/>
        <w:jc w:val="both"/>
      </w:pPr>
      <w:r>
        <w:rPr>
          <w:rFonts w:ascii="Times New Roman" w:cs="Times New Roman" w:eastAsia="Times New Roman" w:hAnsi="Times New Roman"/>
          <w:sz w:val="28"/>
          <w:szCs w:val="28"/>
        </w:rPr>
        <w:t xml:space="preserve">Педагогический      </w:t>
      </w:r>
      <w:r>
        <w:rPr>
          <w:rFonts w:ascii="Times New Roman" w:cs="Times New Roman" w:eastAsia="Times New Roman" w:hAnsi="Times New Roman"/>
          <w:spacing w:val="55"/>
          <w:sz w:val="28"/>
          <w:szCs w:val="28"/>
        </w:rPr>
        <w:t>репе</w:t>
      </w:r>
      <w:r>
        <w:rPr>
          <w:rFonts w:ascii="Times New Roman" w:cs="Times New Roman" w:eastAsia="Times New Roman" w:hAnsi="Times New Roman"/>
          <w:sz w:val="28"/>
          <w:szCs w:val="28"/>
        </w:rPr>
        <w:t xml:space="preserve"> р т у а р.    Маневич  А.     Ансамбли    для струнных  инструментов.</w:t>
      </w:r>
    </w:p>
    <w:p>
      <w:pPr>
        <w:pStyle w:val="style0"/>
        <w:shd w:fill="FFFFFF" w:val="clear"/>
        <w:spacing w:line="312" w:lineRule="exact"/>
        <w:ind w:hanging="0" w:left="67" w:right="0"/>
      </w:pPr>
      <w:r>
        <w:rPr>
          <w:rFonts w:ascii="Times New Roman" w:cs="Times New Roman" w:hAnsi="Times New Roman"/>
          <w:sz w:val="28"/>
          <w:szCs w:val="28"/>
        </w:rPr>
        <w:t xml:space="preserve">19. </w:t>
      </w:r>
      <w:r>
        <w:rPr>
          <w:rFonts w:ascii="Times New Roman" w:cs="Times New Roman" w:eastAsia="Times New Roman" w:hAnsi="Times New Roman"/>
          <w:spacing w:val="54"/>
          <w:sz w:val="28"/>
          <w:szCs w:val="28"/>
        </w:rPr>
        <w:t>Педагогический</w:t>
      </w:r>
      <w:r>
        <w:rPr>
          <w:rFonts w:ascii="Times New Roman" w:cs="Times New Roman" w:eastAsia="Times New Roman" w:hAnsi="Times New Roman"/>
          <w:sz w:val="28"/>
          <w:szCs w:val="28"/>
        </w:rPr>
        <w:t xml:space="preserve">      </w:t>
      </w:r>
      <w:r>
        <w:rPr>
          <w:rFonts w:ascii="Times New Roman" w:cs="Times New Roman" w:eastAsia="Times New Roman" w:hAnsi="Times New Roman"/>
          <w:spacing w:val="47"/>
          <w:sz w:val="28"/>
          <w:szCs w:val="28"/>
        </w:rPr>
        <w:t>репертуар.</w:t>
      </w:r>
      <w:r>
        <w:rPr>
          <w:rFonts w:ascii="Times New Roman" w:cs="Times New Roman" w:eastAsia="Times New Roman" w:hAnsi="Times New Roman"/>
          <w:sz w:val="28"/>
          <w:szCs w:val="28"/>
        </w:rPr>
        <w:t xml:space="preserve">    Ансамбли  для  двух скрипок, выпуск 2.    Ред. Готсдинер А.    Л., 1964.</w:t>
      </w:r>
    </w:p>
    <w:p>
      <w:pPr>
        <w:pStyle w:val="style0"/>
        <w:shd w:fill="FFFFFF" w:val="clear"/>
        <w:spacing w:line="312" w:lineRule="exact"/>
        <w:ind w:hanging="0" w:left="67" w:right="0"/>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20. Педагогический     репертуар.     Шер В.    Дуэты    для    двух </w:t>
      </w:r>
      <w:r>
        <w:rPr>
          <w:rFonts w:ascii="Times New Roman" w:cs="Times New Roman" w:eastAsia="Times New Roman" w:hAnsi="Times New Roman"/>
          <w:spacing w:val="-2"/>
          <w:sz w:val="28"/>
          <w:szCs w:val="28"/>
        </w:rPr>
        <w:t>скрипок.    Л., 1965.</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pacing w:val="53"/>
          <w:sz w:val="28"/>
          <w:szCs w:val="30"/>
        </w:rPr>
        <w:t>Педагогический</w:t>
      </w:r>
      <w:r>
        <w:rPr>
          <w:rFonts w:ascii="Times New Roman" w:cs="Times New Roman" w:eastAsia="Times New Roman" w:hAnsi="Times New Roman"/>
          <w:sz w:val="28"/>
          <w:szCs w:val="30"/>
        </w:rPr>
        <w:t xml:space="preserve">      репертуар.     ( Обер  Л.  Тамбурин, </w:t>
      </w:r>
      <w:r>
        <w:rPr>
          <w:rFonts w:ascii="Times New Roman" w:cs="Times New Roman" w:eastAsia="Times New Roman" w:hAnsi="Times New Roman"/>
          <w:spacing w:val="-6"/>
          <w:sz w:val="28"/>
          <w:szCs w:val="30"/>
        </w:rPr>
        <w:t xml:space="preserve">Люлли Ж.Б.   Менуэт,   обработка   для   трех   скрипок   с фортепиано </w:t>
      </w:r>
      <w:r>
        <w:rPr>
          <w:rFonts w:ascii="Times New Roman" w:cs="Times New Roman" w:eastAsia="Times New Roman" w:hAnsi="Times New Roman"/>
          <w:sz w:val="28"/>
          <w:szCs w:val="30"/>
        </w:rPr>
        <w:t>Захарьиной  Т.)      Л., 1965.</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pacing w:val="-2"/>
          <w:sz w:val="28"/>
          <w:szCs w:val="30"/>
        </w:rPr>
        <w:t xml:space="preserve">Педагогический      репертуар.    Пьесы    для    двух    скрипок </w:t>
      </w:r>
      <w:r>
        <w:rPr>
          <w:rFonts w:ascii="Times New Roman" w:cs="Times New Roman" w:eastAsia="Times New Roman" w:hAnsi="Times New Roman"/>
          <w:spacing w:val="-6"/>
          <w:sz w:val="28"/>
          <w:szCs w:val="30"/>
        </w:rPr>
        <w:t>средних и  старших классов  ДМШ.  Ред. Готсдинер А., вып. 3. Л., 1965.</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pacing w:val="-12"/>
          <w:sz w:val="28"/>
          <w:szCs w:val="30"/>
        </w:rPr>
        <w:t xml:space="preserve">Педагогический   репертуар. Скрипичные        дуэты       для </w:t>
      </w:r>
      <w:r>
        <w:rPr>
          <w:rFonts w:ascii="Times New Roman" w:cs="Times New Roman" w:eastAsia="Times New Roman" w:hAnsi="Times New Roman"/>
          <w:spacing w:val="-5"/>
          <w:sz w:val="28"/>
          <w:szCs w:val="30"/>
          <w:lang w:val="en-US"/>
        </w:rPr>
        <w:t>VI</w:t>
      </w:r>
      <w:r>
        <w:rPr>
          <w:rFonts w:ascii="Times New Roman" w:cs="Times New Roman" w:eastAsia="Times New Roman" w:hAnsi="Times New Roman"/>
          <w:spacing w:val="-5"/>
          <w:sz w:val="28"/>
          <w:szCs w:val="30"/>
        </w:rPr>
        <w:t xml:space="preserve"> -</w:t>
      </w:r>
      <w:r>
        <w:rPr>
          <w:rFonts w:ascii="Times New Roman" w:cs="Times New Roman" w:eastAsia="Times New Roman" w:hAnsi="Times New Roman"/>
          <w:spacing w:val="-5"/>
          <w:sz w:val="28"/>
          <w:szCs w:val="30"/>
          <w:lang w:val="en-US"/>
        </w:rPr>
        <w:t>VII</w:t>
      </w:r>
      <w:r>
        <w:rPr>
          <w:rFonts w:ascii="Times New Roman" w:cs="Times New Roman" w:eastAsia="Times New Roman" w:hAnsi="Times New Roman"/>
          <w:spacing w:val="-5"/>
          <w:sz w:val="28"/>
          <w:szCs w:val="30"/>
        </w:rPr>
        <w:t xml:space="preserve">  классов ДМШ.   Под ред. Иванова С.    М., 1967.</w:t>
      </w:r>
    </w:p>
    <w:p>
      <w:pPr>
        <w:pStyle w:val="style0"/>
        <w:widowControl w:val="false"/>
        <w:numPr>
          <w:ilvl w:val="0"/>
          <w:numId w:val="6"/>
        </w:numPr>
        <w:shd w:fill="FFFFFF" w:val="clear"/>
        <w:tabs>
          <w:tab w:leader="none" w:pos="461" w:val="left"/>
        </w:tabs>
        <w:spacing w:line="307" w:lineRule="exact"/>
      </w:pPr>
      <w:r>
        <w:rPr>
          <w:rFonts w:ascii="Times New Roman" w:cs="Times New Roman" w:eastAsia="Times New Roman" w:hAnsi="Times New Roman"/>
          <w:sz w:val="28"/>
          <w:szCs w:val="30"/>
        </w:rPr>
        <w:t>Плейель  И.   Сочинение  8.    Дуэты для  двух скрипок.</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z w:val="28"/>
          <w:szCs w:val="30"/>
        </w:rPr>
        <w:t xml:space="preserve">Пьесы для ансамбля </w:t>
      </w:r>
      <w:r>
        <w:rPr>
          <w:rFonts w:ascii="Times New Roman" w:cs="Times New Roman" w:eastAsia="Times New Roman" w:hAnsi="Times New Roman"/>
          <w:spacing w:val="53"/>
          <w:sz w:val="28"/>
          <w:szCs w:val="30"/>
        </w:rPr>
        <w:t>скрипок</w:t>
      </w:r>
      <w:r>
        <w:rPr>
          <w:rFonts w:ascii="Times New Roman" w:cs="Times New Roman" w:eastAsia="Times New Roman" w:hAnsi="Times New Roman"/>
          <w:sz w:val="28"/>
          <w:szCs w:val="30"/>
        </w:rPr>
        <w:t xml:space="preserve"> и фортепиано. Под ред. Захарьиной Т.  Л., 1963.</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pacing w:val="-2"/>
          <w:sz w:val="28"/>
          <w:szCs w:val="30"/>
        </w:rPr>
        <w:t xml:space="preserve">Пьесы   для   </w:t>
      </w:r>
      <w:r>
        <w:rPr>
          <w:rFonts w:ascii="Times New Roman" w:cs="Times New Roman" w:eastAsia="Times New Roman" w:hAnsi="Times New Roman"/>
          <w:spacing w:val="60"/>
          <w:sz w:val="28"/>
          <w:szCs w:val="30"/>
        </w:rPr>
        <w:t>двух</w:t>
      </w:r>
      <w:r>
        <w:rPr>
          <w:rFonts w:ascii="Times New Roman" w:cs="Times New Roman" w:eastAsia="Times New Roman" w:hAnsi="Times New Roman"/>
          <w:spacing w:val="-2"/>
          <w:sz w:val="28"/>
          <w:szCs w:val="30"/>
        </w:rPr>
        <w:t xml:space="preserve">    </w:t>
      </w:r>
      <w:r>
        <w:rPr>
          <w:rFonts w:ascii="Times New Roman" w:cs="Times New Roman" w:eastAsia="Times New Roman" w:hAnsi="Times New Roman"/>
          <w:spacing w:val="62"/>
          <w:sz w:val="28"/>
          <w:szCs w:val="30"/>
        </w:rPr>
        <w:t>скрипок</w:t>
      </w:r>
      <w:r>
        <w:rPr>
          <w:rFonts w:ascii="Times New Roman" w:cs="Times New Roman" w:eastAsia="Times New Roman" w:hAnsi="Times New Roman"/>
          <w:spacing w:val="-2"/>
          <w:sz w:val="28"/>
          <w:szCs w:val="30"/>
        </w:rPr>
        <w:t xml:space="preserve">    с  </w:t>
      </w:r>
      <w:r>
        <w:rPr>
          <w:rFonts w:ascii="Times New Roman" w:cs="Times New Roman" w:eastAsia="Times New Roman" w:hAnsi="Times New Roman"/>
          <w:spacing w:val="50"/>
          <w:sz w:val="28"/>
          <w:szCs w:val="30"/>
        </w:rPr>
        <w:t>фортепиано.</w:t>
      </w:r>
      <w:r>
        <w:rPr>
          <w:rFonts w:ascii="Times New Roman" w:cs="Times New Roman" w:eastAsia="Times New Roman" w:hAnsi="Times New Roman"/>
          <w:spacing w:val="-2"/>
          <w:sz w:val="28"/>
          <w:szCs w:val="30"/>
        </w:rPr>
        <w:t xml:space="preserve">     Тетрадь 2.</w:t>
      </w:r>
      <w:r>
        <w:rPr>
          <w:rFonts w:ascii="Times New Roman" w:cs="Times New Roman" w:eastAsia="Times New Roman" w:hAnsi="Times New Roman"/>
          <w:i/>
          <w:iCs/>
          <w:spacing w:val="-2"/>
          <w:sz w:val="28"/>
          <w:szCs w:val="30"/>
        </w:rPr>
        <w:t xml:space="preserve"> </w:t>
      </w:r>
      <w:r>
        <w:rPr>
          <w:rFonts w:ascii="Times New Roman" w:cs="Times New Roman" w:eastAsia="Times New Roman" w:hAnsi="Times New Roman"/>
          <w:sz w:val="28"/>
          <w:szCs w:val="30"/>
        </w:rPr>
        <w:t>Перел.   Захарьиной   Т.   Л., 1965.</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pacing w:val="-2"/>
          <w:sz w:val="28"/>
          <w:szCs w:val="30"/>
        </w:rPr>
        <w:t xml:space="preserve">Пьесы    </w:t>
      </w:r>
      <w:r>
        <w:rPr>
          <w:rFonts w:ascii="Times New Roman" w:cs="Times New Roman" w:eastAsia="Times New Roman" w:hAnsi="Times New Roman"/>
          <w:spacing w:val="49"/>
          <w:sz w:val="28"/>
          <w:szCs w:val="30"/>
        </w:rPr>
        <w:t>советских</w:t>
      </w:r>
      <w:r>
        <w:rPr>
          <w:rFonts w:ascii="Times New Roman" w:cs="Times New Roman" w:eastAsia="Times New Roman" w:hAnsi="Times New Roman"/>
          <w:spacing w:val="-2"/>
          <w:sz w:val="28"/>
          <w:szCs w:val="30"/>
        </w:rPr>
        <w:t xml:space="preserve">    </w:t>
      </w:r>
      <w:r>
        <w:rPr>
          <w:rFonts w:ascii="Times New Roman" w:cs="Times New Roman" w:eastAsia="Times New Roman" w:hAnsi="Times New Roman"/>
          <w:spacing w:val="53"/>
          <w:sz w:val="28"/>
          <w:szCs w:val="30"/>
        </w:rPr>
        <w:t>композиторов</w:t>
      </w:r>
      <w:r>
        <w:rPr>
          <w:rFonts w:ascii="Times New Roman" w:cs="Times New Roman" w:eastAsia="Times New Roman" w:hAnsi="Times New Roman"/>
          <w:spacing w:val="-2"/>
          <w:sz w:val="28"/>
          <w:szCs w:val="30"/>
        </w:rPr>
        <w:t xml:space="preserve">  </w:t>
      </w:r>
      <w:r>
        <w:rPr>
          <w:rFonts w:ascii="Times New Roman" w:cs="Times New Roman" w:eastAsia="Times New Roman" w:hAnsi="Times New Roman"/>
          <w:spacing w:val="55"/>
          <w:sz w:val="28"/>
          <w:szCs w:val="30"/>
        </w:rPr>
        <w:t xml:space="preserve">для </w:t>
      </w:r>
      <w:r>
        <w:rPr>
          <w:rFonts w:ascii="Times New Roman" w:cs="Times New Roman" w:eastAsia="Times New Roman" w:hAnsi="Times New Roman"/>
          <w:spacing w:val="51"/>
          <w:sz w:val="28"/>
          <w:szCs w:val="30"/>
        </w:rPr>
        <w:t xml:space="preserve">скрипичного </w:t>
      </w:r>
      <w:r>
        <w:rPr>
          <w:rFonts w:ascii="Times New Roman" w:cs="Times New Roman" w:eastAsia="Times New Roman" w:hAnsi="Times New Roman"/>
          <w:sz w:val="28"/>
          <w:szCs w:val="30"/>
        </w:rPr>
        <w:t>ансамбля  с  фортепиано.   Перел. Лепилова Д.     М., 1965.</w:t>
      </w:r>
    </w:p>
    <w:p>
      <w:pPr>
        <w:pStyle w:val="style0"/>
        <w:widowControl w:val="false"/>
        <w:numPr>
          <w:ilvl w:val="0"/>
          <w:numId w:val="6"/>
        </w:numPr>
        <w:shd w:fill="FFFFFF" w:val="clear"/>
        <w:tabs>
          <w:tab w:leader="none" w:pos="461" w:val="left"/>
        </w:tabs>
        <w:spacing w:line="307" w:lineRule="exact"/>
      </w:pPr>
      <w:r>
        <w:rPr>
          <w:rFonts w:ascii="Times New Roman" w:cs="Times New Roman" w:eastAsia="Times New Roman" w:hAnsi="Times New Roman"/>
          <w:spacing w:val="50"/>
          <w:sz w:val="28"/>
          <w:szCs w:val="30"/>
        </w:rPr>
        <w:t>Раков</w:t>
      </w:r>
      <w:r>
        <w:rPr>
          <w:rFonts w:ascii="Times New Roman" w:cs="Times New Roman" w:eastAsia="Times New Roman" w:hAnsi="Times New Roman"/>
          <w:sz w:val="28"/>
          <w:szCs w:val="30"/>
        </w:rPr>
        <w:t xml:space="preserve"> </w:t>
      </w:r>
      <w:r>
        <w:rPr>
          <w:rFonts w:ascii="Times New Roman" w:cs="Times New Roman" w:eastAsia="Times New Roman" w:hAnsi="Times New Roman"/>
          <w:spacing w:val="-3"/>
          <w:sz w:val="28"/>
          <w:szCs w:val="30"/>
        </w:rPr>
        <w:t>Н.    Пьесы для двух скрипок   с  фортепиано.    М., 1965.</w:t>
      </w:r>
    </w:p>
    <w:p>
      <w:pPr>
        <w:pStyle w:val="style0"/>
        <w:widowControl w:val="false"/>
        <w:numPr>
          <w:ilvl w:val="0"/>
          <w:numId w:val="6"/>
        </w:numPr>
        <w:shd w:fill="FFFFFF" w:val="clear"/>
        <w:tabs>
          <w:tab w:leader="none" w:pos="922" w:val="left"/>
        </w:tabs>
        <w:spacing w:line="307" w:lineRule="exact"/>
        <w:ind w:hanging="461" w:left="461" w:right="0"/>
      </w:pPr>
      <w:r>
        <w:rPr>
          <w:rFonts w:ascii="Times New Roman" w:cs="Times New Roman" w:eastAsia="Times New Roman" w:hAnsi="Times New Roman"/>
          <w:sz w:val="28"/>
          <w:szCs w:val="30"/>
        </w:rPr>
        <w:t xml:space="preserve">Сборник пьес  для  </w:t>
      </w:r>
      <w:r>
        <w:rPr>
          <w:rFonts w:ascii="Times New Roman" w:cs="Times New Roman" w:eastAsia="Times New Roman" w:hAnsi="Times New Roman"/>
          <w:spacing w:val="54"/>
          <w:sz w:val="28"/>
          <w:szCs w:val="30"/>
        </w:rPr>
        <w:t>двух</w:t>
      </w:r>
      <w:r>
        <w:rPr>
          <w:rFonts w:ascii="Times New Roman" w:cs="Times New Roman" w:eastAsia="Times New Roman" w:hAnsi="Times New Roman"/>
          <w:sz w:val="28"/>
          <w:szCs w:val="30"/>
        </w:rPr>
        <w:t xml:space="preserve">  скрипок  и фортепиано, вып. 2, М., 1972.</w:t>
      </w:r>
    </w:p>
    <w:p>
      <w:pPr>
        <w:pStyle w:val="style0"/>
        <w:shd w:fill="FFFFFF" w:val="clear"/>
        <w:spacing w:line="307" w:lineRule="exact"/>
        <w:ind w:hanging="0" w:left="10" w:right="0"/>
      </w:pPr>
      <w:r>
        <w:rPr>
          <w:rFonts w:ascii="Times New Roman" w:cs="Times New Roman" w:eastAsia="Times New Roman" w:hAnsi="Times New Roman"/>
          <w:spacing w:val="-6"/>
          <w:sz w:val="28"/>
          <w:szCs w:val="30"/>
        </w:rPr>
        <w:t>З0.</w:t>
      </w:r>
      <w:r>
        <w:rPr>
          <w:rFonts w:ascii="Times New Roman" w:cs="Times New Roman" w:eastAsia="Times New Roman" w:hAnsi="Times New Roman"/>
          <w:spacing w:val="54"/>
          <w:sz w:val="28"/>
          <w:szCs w:val="30"/>
        </w:rPr>
        <w:t xml:space="preserve"> Скрипичные</w:t>
      </w:r>
      <w:r>
        <w:rPr>
          <w:rFonts w:ascii="Times New Roman" w:cs="Times New Roman" w:eastAsia="Times New Roman" w:hAnsi="Times New Roman"/>
          <w:spacing w:val="-6"/>
          <w:sz w:val="28"/>
          <w:szCs w:val="30"/>
        </w:rPr>
        <w:t xml:space="preserve"> </w:t>
      </w:r>
      <w:r>
        <w:rPr>
          <w:rFonts w:ascii="Times New Roman" w:cs="Times New Roman" w:eastAsia="Times New Roman" w:hAnsi="Times New Roman"/>
          <w:spacing w:val="46"/>
          <w:sz w:val="28"/>
          <w:szCs w:val="30"/>
        </w:rPr>
        <w:t>ансамбли,</w:t>
      </w:r>
      <w:r>
        <w:rPr>
          <w:rFonts w:ascii="Times New Roman" w:cs="Times New Roman" w:eastAsia="Times New Roman" w:hAnsi="Times New Roman"/>
          <w:spacing w:val="-6"/>
          <w:sz w:val="28"/>
          <w:szCs w:val="30"/>
        </w:rPr>
        <w:t xml:space="preserve">    выпуск  6.     Киев, 1989.</w:t>
      </w:r>
    </w:p>
    <w:p>
      <w:pPr>
        <w:pStyle w:val="style0"/>
        <w:widowControl w:val="false"/>
        <w:shd w:fill="FFFFFF" w:val="clear"/>
        <w:tabs>
          <w:tab w:leader="none" w:pos="466" w:val="left"/>
        </w:tabs>
        <w:spacing w:after="0" w:before="5" w:line="307" w:lineRule="exact"/>
        <w:contextualSpacing w:val="false"/>
      </w:pPr>
      <w:r>
        <w:rPr>
          <w:rFonts w:ascii="Times New Roman" w:cs="Times New Roman" w:eastAsia="Times New Roman" w:hAnsi="Times New Roman"/>
          <w:spacing w:val="54"/>
          <w:sz w:val="28"/>
          <w:szCs w:val="30"/>
        </w:rPr>
        <w:t>31.Скрипич</w:t>
      </w:r>
      <w:r>
        <w:rPr>
          <w:rFonts w:ascii="Times New Roman" w:cs="Times New Roman" w:eastAsia="Times New Roman" w:hAnsi="Times New Roman"/>
          <w:sz w:val="28"/>
          <w:szCs w:val="30"/>
        </w:rPr>
        <w:t xml:space="preserve"> н </w:t>
      </w:r>
      <w:r>
        <w:rPr>
          <w:rFonts w:ascii="Times New Roman" w:cs="Times New Roman" w:eastAsia="Times New Roman" w:hAnsi="Times New Roman"/>
          <w:spacing w:val="-6"/>
          <w:sz w:val="28"/>
          <w:szCs w:val="30"/>
        </w:rPr>
        <w:t>ы е  а н са м б л и,    выпуск  7.</w:t>
      </w:r>
    </w:p>
    <w:p>
      <w:pPr>
        <w:pStyle w:val="style0"/>
        <w:widowControl w:val="false"/>
        <w:shd w:fill="FFFFFF" w:val="clear"/>
        <w:tabs>
          <w:tab w:leader="none" w:pos="466" w:val="left"/>
        </w:tabs>
        <w:spacing w:line="307" w:lineRule="exact"/>
      </w:pPr>
      <w:r>
        <w:rPr>
          <w:rFonts w:ascii="Times New Roman" w:cs="Times New Roman" w:eastAsia="Times New Roman" w:hAnsi="Times New Roman"/>
          <w:sz w:val="28"/>
          <w:szCs w:val="30"/>
        </w:rPr>
        <w:t xml:space="preserve">32.  Струнные      ансамбли.      Дуэты,    трио,     квартеты      советских </w:t>
      </w:r>
      <w:r>
        <w:rPr>
          <w:rFonts w:ascii="Times New Roman" w:cs="Times New Roman" w:eastAsia="Times New Roman" w:hAnsi="Times New Roman"/>
          <w:spacing w:val="-6"/>
          <w:sz w:val="28"/>
          <w:szCs w:val="30"/>
        </w:rPr>
        <w:t>композиторов.    Под ред. Фортунатова  К.,   выпуск  2.    М., 1967.</w:t>
      </w:r>
    </w:p>
    <w:p>
      <w:pPr>
        <w:pStyle w:val="style0"/>
        <w:widowControl w:val="false"/>
        <w:shd w:fill="FFFFFF" w:val="clear"/>
        <w:tabs>
          <w:tab w:leader="none" w:pos="466" w:val="left"/>
        </w:tabs>
        <w:spacing w:line="307" w:lineRule="exact"/>
      </w:pPr>
      <w:r>
        <w:rPr>
          <w:rFonts w:ascii="Times New Roman" w:cs="Times New Roman" w:eastAsia="Times New Roman" w:hAnsi="Times New Roman"/>
          <w:sz w:val="28"/>
          <w:szCs w:val="30"/>
        </w:rPr>
        <w:t xml:space="preserve">33.  Фуги   </w:t>
      </w:r>
      <w:r>
        <w:rPr>
          <w:rFonts w:ascii="Times New Roman" w:cs="Times New Roman" w:eastAsia="Times New Roman" w:hAnsi="Times New Roman"/>
          <w:spacing w:val="52"/>
          <w:sz w:val="28"/>
          <w:szCs w:val="30"/>
        </w:rPr>
        <w:t>русских</w:t>
      </w:r>
      <w:r>
        <w:rPr>
          <w:rFonts w:ascii="Times New Roman" w:cs="Times New Roman" w:eastAsia="Times New Roman" w:hAnsi="Times New Roman"/>
          <w:sz w:val="28"/>
          <w:szCs w:val="30"/>
        </w:rPr>
        <w:t xml:space="preserve">  </w:t>
      </w:r>
      <w:r>
        <w:rPr>
          <w:rFonts w:ascii="Times New Roman" w:cs="Times New Roman" w:eastAsia="Times New Roman" w:hAnsi="Times New Roman"/>
          <w:spacing w:val="48"/>
          <w:sz w:val="28"/>
          <w:szCs w:val="30"/>
        </w:rPr>
        <w:t>композиторов.</w:t>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10"/>
          <w:sz w:val="28"/>
          <w:szCs w:val="30"/>
        </w:rPr>
        <w:t xml:space="preserve">34.   Ю н ы й  </w:t>
      </w:r>
      <w:r>
        <w:rPr>
          <w:rFonts w:ascii="Times New Roman" w:cs="Times New Roman" w:eastAsia="Times New Roman" w:hAnsi="Times New Roman"/>
          <w:spacing w:val="38"/>
          <w:sz w:val="28"/>
          <w:szCs w:val="30"/>
        </w:rPr>
        <w:t>скрипач.</w:t>
      </w:r>
      <w:r>
        <w:rPr>
          <w:rFonts w:ascii="Times New Roman" w:cs="Times New Roman" w:eastAsia="Times New Roman" w:hAnsi="Times New Roman"/>
          <w:spacing w:val="-10"/>
          <w:sz w:val="28"/>
          <w:szCs w:val="30"/>
        </w:rPr>
        <w:t xml:space="preserve">  Выпуск   1.   М., 1988.</w:t>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10"/>
          <w:sz w:val="28"/>
          <w:szCs w:val="30"/>
        </w:rPr>
        <w:t>35.   Юный скрипач. Выпуск 2. М., 1988.</w:t>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2"/>
          <w:sz w:val="28"/>
          <w:szCs w:val="30"/>
        </w:rPr>
        <w:t xml:space="preserve">36.  Юный  </w:t>
      </w:r>
      <w:r>
        <w:rPr>
          <w:rFonts w:ascii="Times New Roman" w:cs="Times New Roman" w:eastAsia="Times New Roman" w:hAnsi="Times New Roman"/>
          <w:spacing w:val="52"/>
          <w:sz w:val="28"/>
          <w:szCs w:val="30"/>
        </w:rPr>
        <w:t>скрипа</w:t>
      </w:r>
      <w:r>
        <w:rPr>
          <w:rFonts w:ascii="Times New Roman" w:cs="Times New Roman" w:eastAsia="Times New Roman" w:hAnsi="Times New Roman"/>
          <w:spacing w:val="-2"/>
          <w:sz w:val="28"/>
          <w:szCs w:val="30"/>
        </w:rPr>
        <w:t>ч.  Выпуск  3.   М.,1988.</w:t>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2"/>
          <w:sz w:val="28"/>
          <w:szCs w:val="30"/>
        </w:rPr>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2"/>
          <w:sz w:val="28"/>
          <w:szCs w:val="30"/>
        </w:rPr>
      </w:r>
    </w:p>
    <w:p>
      <w:pPr>
        <w:pStyle w:val="style0"/>
        <w:widowControl w:val="false"/>
        <w:shd w:fill="FFFFFF" w:val="clear"/>
        <w:tabs>
          <w:tab w:leader="none" w:pos="466" w:val="left"/>
        </w:tabs>
        <w:spacing w:line="307" w:lineRule="exact"/>
      </w:pPr>
      <w:r>
        <w:rPr>
          <w:rFonts w:ascii="Times New Roman" w:cs="Times New Roman" w:eastAsia="Times New Roman" w:hAnsi="Times New Roman"/>
          <w:spacing w:val="-2"/>
          <w:sz w:val="28"/>
          <w:szCs w:val="30"/>
        </w:rPr>
      </w:r>
    </w:p>
    <w:p>
      <w:pPr>
        <w:pStyle w:val="style0"/>
        <w:shd w:fill="FFFFFF" w:val="clear"/>
        <w:tabs>
          <w:tab w:leader="none" w:pos="2861" w:val="left"/>
          <w:tab w:leader="none" w:pos="5318" w:val="left"/>
          <w:tab w:leader="none" w:pos="8616" w:val="left"/>
        </w:tabs>
        <w:ind w:hanging="0" w:left="19" w:right="0"/>
      </w:pPr>
      <w:r>
        <w:rPr>
          <w:rFonts w:ascii="Times New Roman" w:cs="Times New Roman" w:hAnsi="Times New Roman"/>
          <w:sz w:val="28"/>
        </w:rPr>
        <w:t xml:space="preserve">                 </w:t>
      </w:r>
      <w:r>
        <w:rPr>
          <w:rFonts w:ascii="Times New Roman" w:cs="Times New Roman" w:hAnsi="Times New Roman"/>
          <w:b/>
          <w:i/>
          <w:sz w:val="28"/>
        </w:rPr>
        <w:t>2.Список рекомендуемой методической литературы</w:t>
      </w:r>
    </w:p>
    <w:p>
      <w:pPr>
        <w:pStyle w:val="style34"/>
        <w:numPr>
          <w:ilvl w:val="0"/>
          <w:numId w:val="3"/>
        </w:numPr>
        <w:shd w:fill="FFFFFF" w:val="clear"/>
        <w:tabs>
          <w:tab w:leader="none" w:pos="731" w:val="left"/>
        </w:tabs>
        <w:spacing w:after="0" w:before="0" w:line="480" w:lineRule="exact"/>
        <w:ind w:hanging="360" w:left="380" w:right="20"/>
        <w:contextualSpacing w:val="false"/>
        <w:jc w:val="both"/>
      </w:pPr>
      <w:r>
        <w:rPr>
          <w:sz w:val="28"/>
        </w:rPr>
        <w:t>Аркин И. Воспитание оркестрового музыканта.- В сб.: Методические записки по вопросам музыкального воспитания. М., 1966.</w:t>
      </w:r>
    </w:p>
    <w:p>
      <w:pPr>
        <w:pStyle w:val="style34"/>
        <w:numPr>
          <w:ilvl w:val="0"/>
          <w:numId w:val="3"/>
        </w:numPr>
        <w:shd w:fill="FFFFFF" w:val="clear"/>
        <w:tabs>
          <w:tab w:leader="none" w:pos="755" w:val="left"/>
        </w:tabs>
        <w:spacing w:after="0" w:before="0" w:line="480" w:lineRule="exact"/>
        <w:ind w:hanging="360" w:left="380" w:right="0"/>
        <w:contextualSpacing w:val="false"/>
        <w:jc w:val="both"/>
      </w:pPr>
      <w:r>
        <w:rPr>
          <w:sz w:val="28"/>
        </w:rPr>
        <w:t>Ауэр Л. Моя школа игры на скрипке.- М., 1965.</w:t>
      </w:r>
    </w:p>
    <w:p>
      <w:pPr>
        <w:pStyle w:val="style34"/>
        <w:numPr>
          <w:ilvl w:val="0"/>
          <w:numId w:val="3"/>
        </w:numPr>
        <w:shd w:fill="FFFFFF" w:val="clear"/>
        <w:tabs>
          <w:tab w:leader="none" w:pos="750" w:val="left"/>
        </w:tabs>
        <w:spacing w:after="0" w:before="0" w:line="480" w:lineRule="exact"/>
        <w:ind w:hanging="360" w:left="380" w:right="0"/>
        <w:contextualSpacing w:val="false"/>
        <w:jc w:val="both"/>
      </w:pPr>
      <w:r>
        <w:rPr>
          <w:sz w:val="28"/>
        </w:rPr>
        <w:t>Баренбойм Л. Музыкальное воспитание в СССР.- М., 1978.</w:t>
      </w:r>
    </w:p>
    <w:p>
      <w:pPr>
        <w:pStyle w:val="style34"/>
        <w:numPr>
          <w:ilvl w:val="0"/>
          <w:numId w:val="3"/>
        </w:numPr>
        <w:shd w:fill="FFFFFF" w:val="clear"/>
        <w:tabs>
          <w:tab w:leader="none" w:pos="755" w:val="left"/>
        </w:tabs>
        <w:spacing w:after="0" w:before="0" w:line="480" w:lineRule="exact"/>
        <w:ind w:hanging="360" w:left="380" w:right="0"/>
        <w:contextualSpacing w:val="false"/>
        <w:jc w:val="both"/>
      </w:pPr>
      <w:r>
        <w:rPr>
          <w:sz w:val="28"/>
        </w:rPr>
        <w:t>Баренбойм Л. Музыкальное воспитание в Венгрии. - М., 1983.</w:t>
      </w:r>
    </w:p>
    <w:p>
      <w:pPr>
        <w:pStyle w:val="style34"/>
        <w:numPr>
          <w:ilvl w:val="0"/>
          <w:numId w:val="3"/>
        </w:numPr>
        <w:shd w:fill="FFFFFF" w:val="clear"/>
        <w:tabs>
          <w:tab w:leader="none" w:pos="746" w:val="left"/>
        </w:tabs>
        <w:spacing w:after="0" w:before="0" w:line="480" w:lineRule="exact"/>
        <w:ind w:hanging="360" w:left="380" w:right="20"/>
        <w:contextualSpacing w:val="false"/>
        <w:jc w:val="both"/>
      </w:pPr>
      <w:r>
        <w:rPr>
          <w:sz w:val="28"/>
        </w:rPr>
        <w:t>Баренбойм Л. Элементарное музыкальное воспитание по системе К. Орфа.- М., 1978.</w:t>
      </w:r>
    </w:p>
    <w:p>
      <w:pPr>
        <w:pStyle w:val="style34"/>
        <w:numPr>
          <w:ilvl w:val="0"/>
          <w:numId w:val="3"/>
        </w:numPr>
        <w:shd w:fill="FFFFFF" w:val="clear"/>
        <w:tabs>
          <w:tab w:leader="none" w:pos="750" w:val="left"/>
        </w:tabs>
        <w:spacing w:after="0" w:before="0" w:line="480" w:lineRule="exact"/>
        <w:ind w:hanging="360" w:left="380" w:right="0"/>
        <w:contextualSpacing w:val="false"/>
        <w:jc w:val="both"/>
      </w:pPr>
      <w:r>
        <w:rPr>
          <w:sz w:val="28"/>
        </w:rPr>
        <w:t>Благодатов Г. История симфонического оркестра.- Л., 1969.</w:t>
      </w:r>
    </w:p>
    <w:p>
      <w:pPr>
        <w:pStyle w:val="style34"/>
        <w:numPr>
          <w:ilvl w:val="0"/>
          <w:numId w:val="3"/>
        </w:numPr>
        <w:shd w:fill="FFFFFF" w:val="clear"/>
        <w:tabs>
          <w:tab w:leader="none" w:pos="750" w:val="left"/>
        </w:tabs>
        <w:spacing w:after="0" w:before="0" w:line="480" w:lineRule="exact"/>
        <w:ind w:hanging="360" w:left="380" w:right="20"/>
        <w:contextualSpacing w:val="false"/>
        <w:jc w:val="both"/>
      </w:pPr>
      <w:r>
        <w:rPr>
          <w:sz w:val="28"/>
        </w:rPr>
        <w:t>Благой Д. Роль эстрадного выступления в обучении музыкантов исполнителей.- В сб.: Методические записки по вопросам музыкального образования. Вып. 2. М., 1981.</w:t>
      </w:r>
    </w:p>
    <w:p>
      <w:pPr>
        <w:pStyle w:val="style34"/>
        <w:numPr>
          <w:ilvl w:val="0"/>
          <w:numId w:val="3"/>
        </w:numPr>
        <w:shd w:fill="FFFFFF" w:val="clear"/>
        <w:tabs>
          <w:tab w:leader="none" w:pos="746" w:val="left"/>
        </w:tabs>
        <w:spacing w:after="0" w:before="0" w:line="480" w:lineRule="exact"/>
        <w:ind w:hanging="360" w:left="380" w:right="0"/>
        <w:contextualSpacing w:val="false"/>
        <w:jc w:val="both"/>
      </w:pPr>
      <w:r>
        <w:rPr>
          <w:sz w:val="28"/>
        </w:rPr>
        <w:t>Вопросы квартетного исполнительства. - М., 1960.</w:t>
      </w:r>
    </w:p>
    <w:p>
      <w:pPr>
        <w:pStyle w:val="style34"/>
        <w:numPr>
          <w:ilvl w:val="0"/>
          <w:numId w:val="3"/>
        </w:numPr>
        <w:shd w:fill="FFFFFF" w:val="clear"/>
        <w:tabs>
          <w:tab w:leader="none" w:pos="803" w:val="left"/>
        </w:tabs>
        <w:spacing w:after="0" w:before="0" w:line="480" w:lineRule="exact"/>
        <w:ind w:hanging="360" w:left="380" w:right="20"/>
        <w:contextualSpacing w:val="false"/>
        <w:jc w:val="both"/>
      </w:pPr>
      <w:r>
        <w:rPr>
          <w:sz w:val="28"/>
        </w:rPr>
        <w:t>Гинзбург Л. Избранное (Дирижеры и оркестры. Вопросы теории и практики дирижирования).- М., 1981.</w:t>
      </w:r>
    </w:p>
    <w:p>
      <w:pPr>
        <w:pStyle w:val="style34"/>
        <w:numPr>
          <w:ilvl w:val="0"/>
          <w:numId w:val="3"/>
        </w:numPr>
        <w:shd w:fill="FFFFFF" w:val="clear"/>
        <w:tabs>
          <w:tab w:leader="none" w:pos="2051" w:val="left"/>
        </w:tabs>
        <w:spacing w:after="0" w:before="0" w:line="480" w:lineRule="exact"/>
        <w:ind w:hanging="360" w:left="380" w:right="0"/>
        <w:contextualSpacing w:val="false"/>
        <w:jc w:val="both"/>
      </w:pPr>
      <w:r>
        <w:rPr>
          <w:sz w:val="28"/>
        </w:rPr>
        <w:t>Гинзбург</w:t>
        <w:tab/>
        <w:t>Л. Исследования, статьи, очерки.- М., 1971.</w:t>
      </w:r>
    </w:p>
    <w:p>
      <w:pPr>
        <w:pStyle w:val="style34"/>
        <w:numPr>
          <w:ilvl w:val="0"/>
          <w:numId w:val="3"/>
        </w:numPr>
        <w:shd w:fill="FFFFFF" w:val="clear"/>
        <w:tabs>
          <w:tab w:leader="none" w:pos="2123" w:val="left"/>
        </w:tabs>
        <w:spacing w:after="0" w:before="0" w:line="480" w:lineRule="exact"/>
        <w:ind w:hanging="360" w:left="380" w:right="20"/>
        <w:contextualSpacing w:val="false"/>
        <w:jc w:val="both"/>
      </w:pPr>
      <w:r>
        <w:rPr>
          <w:sz w:val="28"/>
        </w:rPr>
        <w:t>Гоноболин</w:t>
        <w:tab/>
        <w:t>Ф. О некоторых психологических качествах личности учителя.- В кн.: Хрестоматия по психологии. М., 1972.</w:t>
      </w:r>
    </w:p>
    <w:p>
      <w:pPr>
        <w:pStyle w:val="style34"/>
        <w:numPr>
          <w:ilvl w:val="0"/>
          <w:numId w:val="3"/>
        </w:numPr>
        <w:shd w:fill="FFFFFF" w:val="clear"/>
        <w:tabs>
          <w:tab w:leader="none" w:pos="1821" w:val="left"/>
        </w:tabs>
        <w:spacing w:after="0" w:before="0" w:line="480" w:lineRule="exact"/>
        <w:ind w:hanging="360" w:left="380" w:right="0"/>
        <w:contextualSpacing w:val="false"/>
        <w:jc w:val="both"/>
      </w:pPr>
      <w:r>
        <w:rPr>
          <w:sz w:val="28"/>
        </w:rPr>
        <w:t>Иванов</w:t>
        <w:tab/>
        <w:t>К. Л. Все начинается с учителя.- М., 1983.</w:t>
      </w:r>
    </w:p>
    <w:p>
      <w:pPr>
        <w:pStyle w:val="style34"/>
        <w:numPr>
          <w:ilvl w:val="0"/>
          <w:numId w:val="3"/>
        </w:numPr>
        <w:shd w:fill="FFFFFF" w:val="clear"/>
        <w:tabs>
          <w:tab w:leader="none" w:pos="2304" w:val="left"/>
        </w:tabs>
        <w:spacing w:after="0" w:before="0" w:line="480" w:lineRule="exact"/>
        <w:ind w:hanging="360" w:left="360" w:right="0"/>
        <w:contextualSpacing w:val="false"/>
        <w:jc w:val="both"/>
      </w:pPr>
      <w:r>
        <w:rPr>
          <w:sz w:val="28"/>
        </w:rPr>
        <w:t>Кабалевский</w:t>
        <w:tab/>
        <w:t>Д. Б. Воспитание ума и сердца.- М., 1984.</w:t>
      </w:r>
    </w:p>
    <w:p>
      <w:pPr>
        <w:pStyle w:val="style34"/>
        <w:numPr>
          <w:ilvl w:val="0"/>
          <w:numId w:val="3"/>
        </w:numPr>
        <w:shd w:fill="FFFFFF" w:val="clear"/>
        <w:tabs>
          <w:tab w:leader="none" w:pos="1411" w:val="left"/>
        </w:tabs>
        <w:spacing w:after="0" w:before="0" w:line="480" w:lineRule="exact"/>
        <w:ind w:hanging="360" w:left="360" w:right="20"/>
        <w:contextualSpacing w:val="false"/>
        <w:jc w:val="both"/>
      </w:pPr>
      <w:r>
        <w:rPr>
          <w:sz w:val="28"/>
        </w:rPr>
        <w:t>Куус</w:t>
        <w:tab/>
        <w:t>И. И. Коллективное музицирование в ДМШ и его значение в му</w:t>
        <w:t>зыкальном воспитании учащихся.- В сб.: Вопросы методики начального музыкального образования. М., 1981.</w:t>
      </w:r>
    </w:p>
    <w:p>
      <w:pPr>
        <w:pStyle w:val="style34"/>
        <w:numPr>
          <w:ilvl w:val="0"/>
          <w:numId w:val="3"/>
        </w:numPr>
        <w:shd w:fill="FFFFFF" w:val="clear"/>
        <w:tabs>
          <w:tab w:leader="none" w:pos="1862" w:val="left"/>
        </w:tabs>
        <w:spacing w:after="0" w:before="0" w:line="480" w:lineRule="exact"/>
        <w:ind w:hanging="360" w:left="360" w:right="20"/>
        <w:contextualSpacing w:val="false"/>
        <w:jc w:val="both"/>
      </w:pPr>
      <w:r>
        <w:rPr>
          <w:sz w:val="28"/>
        </w:rPr>
        <w:t>Мострас</w:t>
        <w:tab/>
        <w:t>К. Интонация.- В сб.: Очерки по методике обучения игре на скрипке. М., 1960.</w:t>
      </w:r>
    </w:p>
    <w:p>
      <w:pPr>
        <w:pStyle w:val="style34"/>
        <w:numPr>
          <w:ilvl w:val="0"/>
          <w:numId w:val="3"/>
        </w:numPr>
        <w:shd w:fill="FFFFFF" w:val="clear"/>
        <w:tabs>
          <w:tab w:leader="none" w:pos="1810" w:val="left"/>
        </w:tabs>
        <w:spacing w:after="0" w:before="0" w:line="480" w:lineRule="exact"/>
        <w:ind w:hanging="360" w:left="360" w:right="0"/>
        <w:contextualSpacing w:val="false"/>
        <w:jc w:val="both"/>
      </w:pPr>
      <w:r>
        <w:rPr>
          <w:sz w:val="28"/>
        </w:rPr>
        <w:t>Мострас</w:t>
        <w:tab/>
        <w:t>К. Ритмическая дисциплина скрипача.- М.- Л, 1951.</w:t>
      </w:r>
    </w:p>
    <w:p>
      <w:pPr>
        <w:pStyle w:val="style34"/>
        <w:shd w:fill="FFFFFF" w:val="clear"/>
        <w:spacing w:after="0" w:before="0" w:line="480" w:lineRule="exact"/>
        <w:ind w:hanging="0" w:left="20" w:right="1080"/>
        <w:contextualSpacing w:val="false"/>
        <w:jc w:val="both"/>
      </w:pPr>
      <w:r>
        <w:rPr>
          <w:sz w:val="28"/>
        </w:rPr>
        <w:t>17. Система детского музыкального воспитания Карла Орфа.- Л., 1970.</w:t>
      </w:r>
    </w:p>
    <w:p>
      <w:pPr>
        <w:pStyle w:val="style34"/>
        <w:shd w:fill="FFFFFF" w:val="clear"/>
        <w:spacing w:after="0" w:before="0" w:line="480" w:lineRule="exact"/>
        <w:ind w:hanging="0" w:left="20" w:right="1080"/>
        <w:contextualSpacing w:val="false"/>
        <w:jc w:val="both"/>
      </w:pPr>
      <w:r>
        <w:rPr>
          <w:sz w:val="28"/>
        </w:rPr>
        <w:t>18.Проблемные</w:t>
        <w:tab/>
        <w:t>ситуации в обучении музыканта. - Минск, 1978.</w:t>
      </w:r>
    </w:p>
    <w:p>
      <w:pPr>
        <w:pStyle w:val="style34"/>
        <w:shd w:fill="FFFFFF" w:val="clear"/>
        <w:tabs>
          <w:tab w:leader="none" w:pos="989" w:val="left"/>
        </w:tabs>
        <w:spacing w:after="0" w:before="0" w:line="480" w:lineRule="exact"/>
        <w:ind w:hanging="0" w:left="0" w:right="0"/>
        <w:contextualSpacing w:val="false"/>
        <w:jc w:val="both"/>
      </w:pPr>
      <w:r>
        <w:rPr>
          <w:sz w:val="28"/>
        </w:rPr>
        <w:t>19.Роль</w:t>
        <w:tab/>
        <w:t>музыки в эстетическом воспитании детей и юношества.- Л., 1981.</w:t>
      </w:r>
    </w:p>
    <w:p>
      <w:pPr>
        <w:pStyle w:val="style34"/>
        <w:shd w:fill="FFFFFF" w:val="clear"/>
        <w:tabs>
          <w:tab w:leader="none" w:pos="989" w:val="left"/>
        </w:tabs>
        <w:spacing w:after="0" w:before="0" w:line="480" w:lineRule="exact"/>
        <w:ind w:hanging="0" w:left="0" w:right="0"/>
        <w:contextualSpacing w:val="false"/>
        <w:jc w:val="both"/>
      </w:pPr>
      <w:r>
        <w:rPr>
          <w:sz w:val="28"/>
        </w:rPr>
      </w:r>
    </w:p>
    <w:p>
      <w:pPr>
        <w:pStyle w:val="style34"/>
        <w:shd w:fill="FFFFFF" w:val="clear"/>
        <w:tabs>
          <w:tab w:leader="none" w:pos="989" w:val="left"/>
        </w:tabs>
        <w:spacing w:after="0" w:before="0" w:line="480" w:lineRule="exact"/>
        <w:ind w:hanging="0" w:left="0" w:right="0"/>
        <w:contextualSpacing w:val="false"/>
        <w:jc w:val="both"/>
      </w:pPr>
      <w:r>
        <w:rPr>
          <w:sz w:val="28"/>
        </w:rPr>
      </w:r>
    </w:p>
    <w:p>
      <w:pPr>
        <w:pStyle w:val="style34"/>
        <w:shd w:fill="FFFFFF" w:val="clear"/>
        <w:tabs>
          <w:tab w:leader="none" w:pos="989" w:val="left"/>
        </w:tabs>
        <w:spacing w:after="0" w:before="0" w:line="480" w:lineRule="exact"/>
        <w:ind w:hanging="0" w:left="0" w:right="0"/>
        <w:contextualSpacing w:val="false"/>
        <w:jc w:val="both"/>
      </w:pPr>
      <w:r>
        <w:rPr>
          <w:sz w:val="28"/>
        </w:rPr>
      </w:r>
    </w:p>
    <w:p>
      <w:pPr>
        <w:pStyle w:val="style34"/>
        <w:shd w:fill="FFFFFF" w:val="clear"/>
        <w:tabs>
          <w:tab w:leader="none" w:pos="989" w:val="left"/>
        </w:tabs>
        <w:spacing w:after="0" w:before="0" w:line="480" w:lineRule="exact"/>
        <w:ind w:hanging="0" w:left="0" w:right="0"/>
        <w:contextualSpacing w:val="false"/>
        <w:jc w:val="both"/>
      </w:pPr>
      <w:r>
        <w:rPr>
          <w:sz w:val="28"/>
        </w:rPr>
      </w:r>
    </w:p>
    <w:p>
      <w:pPr>
        <w:pStyle w:val="style34"/>
        <w:shd w:fill="FFFFFF" w:val="clear"/>
        <w:tabs>
          <w:tab w:leader="none" w:pos="2203" w:val="left"/>
        </w:tabs>
        <w:spacing w:after="0" w:before="0" w:line="100" w:lineRule="atLeast"/>
        <w:ind w:hanging="0" w:left="0" w:right="0"/>
        <w:contextualSpacing w:val="false"/>
        <w:jc w:val="both"/>
      </w:pPr>
      <w:r>
        <w:rPr>
          <w:sz w:val="28"/>
        </w:rPr>
        <w:t xml:space="preserve">                  </w:t>
      </w:r>
    </w:p>
    <w:sectPr>
      <w:footerReference r:id="rId3" w:type="default"/>
      <w:type w:val="nextPage"/>
      <w:pgSz w:h="16838" w:w="11906"/>
      <w:pgMar w:bottom="993" w:footer="709"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hd w:fill="FFFFFF" w:val="clear"/>
      <w:ind w:hanging="0" w:left="5909" w:right="0"/>
    </w:pPr>
    <w:r>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upperRoman"/>
      <w:lvlText w:val="%1."/>
      <w:lvlJc w:val="left"/>
      <w:pPr>
        <w:ind w:hanging="360" w:left="720"/>
      </w:pPr>
      <w:rPr>
        <w:smallCaps w:val="false"/>
        <w:caps w:val="false"/>
        <w:color w:val="000000"/>
        <w:dstrike w:val="false"/>
        <w:strike w:val="false"/>
        <w:vertAlign w:val="baseline"/>
        <w:position w:val="0"/>
        <w:sz w:val="26"/>
        <w:sz w:val="26"/>
        <w:spacing w:val="0"/>
        <w:i w:val="false"/>
        <w:u w:val="none"/>
        <w:b/>
        <w:szCs w:val="26"/>
        <w:iCs w:val="false"/>
        <w:bCs/>
        <w:w w:val="100"/>
      </w:rPr>
    </w:lvl>
    <w:lvl w:ilvl="1">
      <w:start w:val="1"/>
      <w:numFmt w:val="upperRoman"/>
      <w:lvlText w:val="%1.%2."/>
      <w:lvlJc w:val="left"/>
      <w:pPr>
        <w:ind w:hanging="360" w:left="1080"/>
      </w:pPr>
      <w:rPr>
        <w:smallCaps w:val="false"/>
        <w:caps w:val="false"/>
        <w:color w:val="000000"/>
        <w:dstrike w:val="false"/>
        <w:strike w:val="false"/>
        <w:vertAlign w:val="baseline"/>
        <w:position w:val="0"/>
        <w:sz w:val="26"/>
        <w:sz w:val="26"/>
        <w:spacing w:val="0"/>
        <w:i w:val="false"/>
        <w:u w:val="none"/>
        <w:b/>
        <w:szCs w:val="26"/>
        <w:iCs w:val="false"/>
        <w:bCs/>
        <w:w w:val="100"/>
      </w:rPr>
    </w:lvl>
    <w:lvl w:ilvl="2">
      <w:start w:val="1"/>
      <w:numFmt w:val="upperRoman"/>
      <w:lvlText w:val="%1.%2.%3."/>
      <w:lvlJc w:val="left"/>
      <w:pPr>
        <w:ind w:hanging="360" w:left="1440"/>
      </w:pPr>
      <w:rPr>
        <w:smallCaps w:val="false"/>
        <w:caps w:val="false"/>
        <w:color w:val="000000"/>
        <w:dstrike w:val="false"/>
        <w:strike w:val="false"/>
        <w:vertAlign w:val="baseline"/>
        <w:position w:val="0"/>
        <w:sz w:val="26"/>
        <w:sz w:val="26"/>
        <w:spacing w:val="0"/>
        <w:i w:val="false"/>
        <w:u w:val="none"/>
        <w:b/>
        <w:szCs w:val="26"/>
        <w:iCs w:val="false"/>
        <w:bCs/>
        <w:w w:val="100"/>
      </w:rPr>
    </w:lvl>
    <w:lvl w:ilvl="3">
      <w:start w:val="1"/>
      <w:numFmt w:val="upperRoman"/>
      <w:lvlText w:val="%1.%2.%3.%4."/>
      <w:lvlJc w:val="left"/>
      <w:pPr>
        <w:ind w:hanging="360" w:left="1800"/>
      </w:pPr>
      <w:rPr>
        <w:smallCaps w:val="false"/>
        <w:caps w:val="false"/>
        <w:color w:val="000000"/>
        <w:dstrike w:val="false"/>
        <w:strike w:val="false"/>
        <w:vertAlign w:val="baseline"/>
        <w:position w:val="0"/>
        <w:sz w:val="26"/>
        <w:sz w:val="26"/>
        <w:spacing w:val="0"/>
        <w:i w:val="false"/>
        <w:u w:val="none"/>
        <w:b/>
        <w:szCs w:val="26"/>
        <w:iCs w:val="false"/>
        <w:bCs/>
        <w:w w:val="100"/>
      </w:rPr>
    </w:lvl>
    <w:lvl w:ilvl="4">
      <w:start w:val="1"/>
      <w:numFmt w:val="upperRoman"/>
      <w:lvlText w:val="%1.%2.%3.%4.%5."/>
      <w:lvlJc w:val="left"/>
      <w:pPr>
        <w:ind w:hanging="360" w:left="2160"/>
      </w:pPr>
      <w:rPr>
        <w:smallCaps w:val="false"/>
        <w:caps w:val="false"/>
        <w:color w:val="000000"/>
        <w:dstrike w:val="false"/>
        <w:strike w:val="false"/>
        <w:vertAlign w:val="baseline"/>
        <w:position w:val="0"/>
        <w:sz w:val="26"/>
        <w:sz w:val="26"/>
        <w:spacing w:val="0"/>
        <w:i w:val="false"/>
        <w:u w:val="none"/>
        <w:b/>
        <w:szCs w:val="26"/>
        <w:iCs w:val="false"/>
        <w:bCs/>
        <w:w w:val="100"/>
      </w:rPr>
    </w:lvl>
    <w:lvl w:ilvl="5">
      <w:start w:val="1"/>
      <w:numFmt w:val="upperRoman"/>
      <w:lvlText w:val="%1.%2.%3.%4.%5.%6."/>
      <w:lvlJc w:val="left"/>
      <w:pPr>
        <w:ind w:hanging="360" w:left="2520"/>
      </w:pPr>
      <w:rPr>
        <w:smallCaps w:val="false"/>
        <w:caps w:val="false"/>
        <w:color w:val="000000"/>
        <w:dstrike w:val="false"/>
        <w:strike w:val="false"/>
        <w:vertAlign w:val="baseline"/>
        <w:position w:val="0"/>
        <w:sz w:val="26"/>
        <w:sz w:val="26"/>
        <w:spacing w:val="0"/>
        <w:i w:val="false"/>
        <w:u w:val="none"/>
        <w:b/>
        <w:szCs w:val="26"/>
        <w:iCs w:val="false"/>
        <w:bCs/>
        <w:w w:val="100"/>
      </w:rPr>
    </w:lvl>
    <w:lvl w:ilvl="6">
      <w:start w:val="1"/>
      <w:numFmt w:val="upperRoman"/>
      <w:lvlText w:val="%1.%2.%3.%4.%5.%6.%7."/>
      <w:lvlJc w:val="left"/>
      <w:pPr>
        <w:ind w:hanging="360" w:left="2880"/>
      </w:pPr>
      <w:rPr>
        <w:smallCaps w:val="false"/>
        <w:caps w:val="false"/>
        <w:color w:val="000000"/>
        <w:dstrike w:val="false"/>
        <w:strike w:val="false"/>
        <w:vertAlign w:val="baseline"/>
        <w:position w:val="0"/>
        <w:sz w:val="26"/>
        <w:sz w:val="26"/>
        <w:spacing w:val="0"/>
        <w:i w:val="false"/>
        <w:u w:val="none"/>
        <w:b/>
        <w:szCs w:val="26"/>
        <w:iCs w:val="false"/>
        <w:bCs/>
        <w:w w:val="100"/>
      </w:rPr>
    </w:lvl>
    <w:lvl w:ilvl="7">
      <w:start w:val="1"/>
      <w:numFmt w:val="upperRoman"/>
      <w:lvlText w:val="%1.%2.%3.%4.%5.%6.%7.%8."/>
      <w:lvlJc w:val="left"/>
      <w:pPr>
        <w:ind w:hanging="360" w:left="3240"/>
      </w:pPr>
      <w:rPr>
        <w:smallCaps w:val="false"/>
        <w:caps w:val="false"/>
        <w:color w:val="000000"/>
        <w:dstrike w:val="false"/>
        <w:strike w:val="false"/>
        <w:vertAlign w:val="baseline"/>
        <w:position w:val="0"/>
        <w:sz w:val="26"/>
        <w:sz w:val="26"/>
        <w:spacing w:val="0"/>
        <w:i w:val="false"/>
        <w:u w:val="none"/>
        <w:b/>
        <w:szCs w:val="26"/>
        <w:iCs w:val="false"/>
        <w:bCs/>
        <w:w w:val="100"/>
      </w:rPr>
    </w:lvl>
    <w:lvl w:ilvl="8">
      <w:start w:val="1"/>
      <w:numFmt w:val="upperRoman"/>
      <w:lvlText w:val="%1.%2.%3.%4.%5.%6.%7.%8.%9."/>
      <w:lvlJc w:val="left"/>
      <w:pPr>
        <w:ind w:hanging="360" w:left="3600"/>
      </w:pPr>
      <w:rPr>
        <w:smallCaps w:val="false"/>
        <w:caps w:val="false"/>
        <w:color w:val="000000"/>
        <w:dstrike w:val="false"/>
        <w:strike w:val="false"/>
        <w:vertAlign w:val="baseline"/>
        <w:position w:val="0"/>
        <w:sz w:val="26"/>
        <w:sz w:val="26"/>
        <w:spacing w:val="0"/>
        <w:i w:val="false"/>
        <w:u w:val="none"/>
        <w:b/>
        <w:szCs w:val="26"/>
        <w:iCs w:val="false"/>
        <w:bCs/>
        <w:w w:val="100"/>
      </w:rPr>
    </w:lvl>
  </w:abstractNum>
  <w:abstractNum w:abstractNumId="2">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6"/>
        <w:sz w:val="26"/>
        <w:spacing w:val="0"/>
        <w:i w:val="false"/>
        <w:u w:val="none"/>
        <w:b w:val="false"/>
        <w:w w:val="100"/>
      </w:rPr>
    </w:lvl>
    <w:lvl w:ilvl="1">
      <w:start w:val="2"/>
      <w:numFmt w:val="upperRoman"/>
      <w:lvlText w:val="%2."/>
      <w:lvlJc w:val="left"/>
      <w:pPr>
        <w:ind w:hanging="360" w:left="1080"/>
      </w:pPr>
      <w:rPr>
        <w:smallCaps w:val="false"/>
        <w:caps w:val="false"/>
        <w:color w:val="000000"/>
        <w:dstrike w:val="false"/>
        <w:strike w:val="false"/>
        <w:vertAlign w:val="baseline"/>
        <w:position w:val="0"/>
        <w:sz w:val="26"/>
        <w:sz w:val="26"/>
        <w:spacing w:val="0"/>
        <w:i w:val="false"/>
        <w:u w:val="none"/>
        <w:b/>
        <w:szCs w:val="26"/>
        <w:iCs w:val="false"/>
        <w:bCs/>
        <w:w w:val="100"/>
      </w:rPr>
    </w:lvl>
    <w:lvl w:ilvl="2">
      <w:start w:val="2"/>
      <w:numFmt w:val="upperRoman"/>
      <w:lvlText w:val="%2.%3."/>
      <w:lvlJc w:val="left"/>
      <w:pPr>
        <w:ind w:hanging="360" w:left="1440"/>
      </w:pPr>
      <w:rPr>
        <w:smallCaps w:val="false"/>
        <w:caps w:val="false"/>
        <w:color w:val="000000"/>
        <w:dstrike w:val="false"/>
        <w:strike w:val="false"/>
        <w:vertAlign w:val="baseline"/>
        <w:position w:val="0"/>
        <w:sz w:val="26"/>
        <w:sz w:val="26"/>
        <w:spacing w:val="0"/>
        <w:i w:val="false"/>
        <w:u w:val="none"/>
        <w:b/>
        <w:szCs w:val="26"/>
        <w:iCs w:val="false"/>
        <w:bCs/>
        <w:w w:val="100"/>
      </w:rPr>
    </w:lvl>
    <w:lvl w:ilvl="3">
      <w:start w:val="2"/>
      <w:numFmt w:val="upperRoman"/>
      <w:lvlText w:val="%2.%3.%4."/>
      <w:lvlJc w:val="left"/>
      <w:pPr>
        <w:ind w:hanging="360" w:left="1800"/>
      </w:pPr>
      <w:rPr>
        <w:smallCaps w:val="false"/>
        <w:caps w:val="false"/>
        <w:color w:val="000000"/>
        <w:dstrike w:val="false"/>
        <w:strike w:val="false"/>
        <w:vertAlign w:val="baseline"/>
        <w:position w:val="0"/>
        <w:sz w:val="26"/>
        <w:sz w:val="26"/>
        <w:spacing w:val="0"/>
        <w:i w:val="false"/>
        <w:u w:val="none"/>
        <w:b/>
        <w:szCs w:val="26"/>
        <w:iCs w:val="false"/>
        <w:bCs/>
        <w:w w:val="100"/>
      </w:rPr>
    </w:lvl>
    <w:lvl w:ilvl="4">
      <w:start w:val="2"/>
      <w:numFmt w:val="upperRoman"/>
      <w:lvlText w:val="%2.%3.%4.%5."/>
      <w:lvlJc w:val="left"/>
      <w:pPr>
        <w:ind w:hanging="360" w:left="2160"/>
      </w:pPr>
      <w:rPr>
        <w:smallCaps w:val="false"/>
        <w:caps w:val="false"/>
        <w:color w:val="000000"/>
        <w:dstrike w:val="false"/>
        <w:strike w:val="false"/>
        <w:vertAlign w:val="baseline"/>
        <w:position w:val="0"/>
        <w:sz w:val="26"/>
        <w:sz w:val="26"/>
        <w:spacing w:val="0"/>
        <w:i w:val="false"/>
        <w:u w:val="none"/>
        <w:b/>
        <w:szCs w:val="26"/>
        <w:iCs w:val="false"/>
        <w:bCs/>
        <w:w w:val="100"/>
      </w:rPr>
    </w:lvl>
    <w:lvl w:ilvl="5">
      <w:start w:val="2"/>
      <w:numFmt w:val="upperRoman"/>
      <w:lvlText w:val="%2.%3.%4.%5.%6."/>
      <w:lvlJc w:val="left"/>
      <w:pPr>
        <w:ind w:hanging="360" w:left="2520"/>
      </w:pPr>
      <w:rPr>
        <w:smallCaps w:val="false"/>
        <w:caps w:val="false"/>
        <w:color w:val="000000"/>
        <w:dstrike w:val="false"/>
        <w:strike w:val="false"/>
        <w:vertAlign w:val="baseline"/>
        <w:position w:val="0"/>
        <w:sz w:val="26"/>
        <w:sz w:val="26"/>
        <w:spacing w:val="0"/>
        <w:i w:val="false"/>
        <w:u w:val="none"/>
        <w:b/>
        <w:szCs w:val="26"/>
        <w:iCs w:val="false"/>
        <w:bCs/>
        <w:w w:val="100"/>
      </w:rPr>
    </w:lvl>
    <w:lvl w:ilvl="6">
      <w:start w:val="2"/>
      <w:numFmt w:val="upperRoman"/>
      <w:lvlText w:val="%2.%3.%4.%5.%6.%7."/>
      <w:lvlJc w:val="left"/>
      <w:pPr>
        <w:ind w:hanging="360" w:left="2880"/>
      </w:pPr>
      <w:rPr>
        <w:smallCaps w:val="false"/>
        <w:caps w:val="false"/>
        <w:color w:val="000000"/>
        <w:dstrike w:val="false"/>
        <w:strike w:val="false"/>
        <w:vertAlign w:val="baseline"/>
        <w:position w:val="0"/>
        <w:sz w:val="26"/>
        <w:sz w:val="26"/>
        <w:spacing w:val="0"/>
        <w:i w:val="false"/>
        <w:u w:val="none"/>
        <w:b/>
        <w:szCs w:val="26"/>
        <w:iCs w:val="false"/>
        <w:bCs/>
        <w:w w:val="100"/>
      </w:rPr>
    </w:lvl>
    <w:lvl w:ilvl="7">
      <w:start w:val="2"/>
      <w:numFmt w:val="upperRoman"/>
      <w:lvlText w:val="%2.%3.%4.%5.%6.%7.%8."/>
      <w:lvlJc w:val="left"/>
      <w:pPr>
        <w:ind w:hanging="360" w:left="3240"/>
      </w:pPr>
      <w:rPr>
        <w:smallCaps w:val="false"/>
        <w:caps w:val="false"/>
        <w:color w:val="000000"/>
        <w:dstrike w:val="false"/>
        <w:strike w:val="false"/>
        <w:vertAlign w:val="baseline"/>
        <w:position w:val="0"/>
        <w:sz w:val="26"/>
        <w:sz w:val="26"/>
        <w:spacing w:val="0"/>
        <w:i w:val="false"/>
        <w:u w:val="none"/>
        <w:b/>
        <w:szCs w:val="26"/>
        <w:iCs w:val="false"/>
        <w:bCs/>
        <w:w w:val="100"/>
      </w:rPr>
    </w:lvl>
    <w:lvl w:ilvl="8">
      <w:start w:val="2"/>
      <w:numFmt w:val="upperRoman"/>
      <w:lvlText w:val="%2.%3.%4.%5.%6.%7.%8.%9."/>
      <w:lvlJc w:val="left"/>
      <w:pPr>
        <w:ind w:hanging="360" w:left="3600"/>
      </w:pPr>
      <w:rPr>
        <w:smallCaps w:val="false"/>
        <w:caps w:val="false"/>
        <w:color w:val="000000"/>
        <w:dstrike w:val="false"/>
        <w:strike w:val="false"/>
        <w:vertAlign w:val="baseline"/>
        <w:position w:val="0"/>
        <w:sz w:val="26"/>
        <w:sz w:val="26"/>
        <w:spacing w:val="0"/>
        <w:i w:val="false"/>
        <w:u w:val="none"/>
        <w:b/>
        <w:szCs w:val="26"/>
        <w:iCs w:val="false"/>
        <w:bCs/>
        <w:w w:val="100"/>
      </w:rPr>
    </w:lvl>
  </w:abstractNum>
  <w:abstractNum w:abstractNumId="3">
    <w:lvl w:ilvl="0">
      <w:start w:val="1"/>
      <w:numFmt w:val="decimal"/>
      <w:lvlText w:val="%1."/>
      <w:lvlJc w:val="left"/>
      <w:pPr>
        <w:ind w:hanging="360" w:left="72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1">
      <w:start w:val="26"/>
      <w:numFmt w:val="decimal"/>
      <w:lvlText w:val="%2."/>
      <w:lvlJc w:val="left"/>
      <w:pPr>
        <w:ind w:hanging="360" w:left="108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2">
      <w:start w:val="26"/>
      <w:numFmt w:val="decimal"/>
      <w:lvlText w:val="%2.%3."/>
      <w:lvlJc w:val="left"/>
      <w:pPr>
        <w:ind w:hanging="360" w:left="144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3">
      <w:start w:val="26"/>
      <w:numFmt w:val="decimal"/>
      <w:lvlText w:val="%2.%3.%4."/>
      <w:lvlJc w:val="left"/>
      <w:pPr>
        <w:ind w:hanging="360" w:left="180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4">
      <w:start w:val="26"/>
      <w:numFmt w:val="decimal"/>
      <w:lvlText w:val="%2.%3.%4.%5."/>
      <w:lvlJc w:val="left"/>
      <w:pPr>
        <w:ind w:hanging="360" w:left="216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5">
      <w:start w:val="26"/>
      <w:numFmt w:val="decimal"/>
      <w:lvlText w:val="%2.%3.%4.%5.%6."/>
      <w:lvlJc w:val="left"/>
      <w:pPr>
        <w:ind w:hanging="360" w:left="252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6">
      <w:start w:val="26"/>
      <w:numFmt w:val="decimal"/>
      <w:lvlText w:val="%2.%3.%4.%5.%6.%7."/>
      <w:lvlJc w:val="left"/>
      <w:pPr>
        <w:ind w:hanging="360" w:left="288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7">
      <w:start w:val="26"/>
      <w:numFmt w:val="decimal"/>
      <w:lvlText w:val="%2.%3.%4.%5.%6.%7.%8."/>
      <w:lvlJc w:val="left"/>
      <w:pPr>
        <w:ind w:hanging="360" w:left="324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lvl w:ilvl="8">
      <w:start w:val="26"/>
      <w:numFmt w:val="decimal"/>
      <w:lvlText w:val="%2.%3.%4.%5.%6.%7.%8.%9."/>
      <w:lvlJc w:val="left"/>
      <w:pPr>
        <w:ind w:hanging="360" w:left="3600"/>
      </w:pPr>
      <w:rPr>
        <w:smallCaps w:val="false"/>
        <w:caps w:val="false"/>
        <w:color w:val="000000"/>
        <w:dstrike w:val="false"/>
        <w:strike w:val="false"/>
        <w:vertAlign w:val="baseline"/>
        <w:position w:val="0"/>
        <w:sz w:val="26"/>
        <w:sz w:val="26"/>
        <w:spacing w:val="0"/>
        <w:i w:val="false"/>
        <w:u w:val="none"/>
        <w:b w:val="false"/>
        <w:szCs w:val="26"/>
        <w:iCs w:val="false"/>
        <w:bCs w:val="false"/>
        <w:w w:val="100"/>
      </w:rPr>
    </w:lvl>
  </w:abstractNum>
  <w:abstractNum w:abstractNumId="4">
    <w:lvl w:ilvl="0">
      <w:start w:val="1"/>
      <w:numFmt w:val="decimal"/>
      <w:lvlText w:val="%1."/>
      <w:lvlJc w:val="left"/>
      <w:pPr>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0"/>
      <w:numFmt w:val="decimal"/>
      <w:lvlText w:val="%1."/>
      <w:lvlJc w:val="left"/>
      <w:pPr>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21"/>
      <w:numFmt w:val="decimal"/>
      <w:lvlText w:val="%1."/>
      <w:lvlJc w:val="left"/>
      <w:pPr>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Gulim" w:cs="Gulim" w:eastAsia="Gulim" w:hAnsi="Gulim"/>
      <w:color w:val="000000"/>
      <w:sz w:val="24"/>
      <w:szCs w:val="24"/>
      <w:lang w:bidi="ar-SA" w:eastAsia="ru-RU" w:val="ru-RU"/>
    </w:rPr>
  </w:style>
  <w:style w:styleId="style15" w:type="character">
    <w:name w:val="Default Paragraph Font"/>
    <w:next w:val="style15"/>
    <w:rPr/>
  </w:style>
  <w:style w:styleId="style16" w:type="character">
    <w:name w:val="Основной текст (2)_"/>
    <w:basedOn w:val="style15"/>
    <w:next w:val="style16"/>
    <w:rPr>
      <w:rFonts w:ascii="Times New Roman" w:cs="Times New Roman" w:hAnsi="Times New Roman"/>
      <w:b/>
      <w:bCs/>
      <w:sz w:val="26"/>
      <w:szCs w:val="26"/>
      <w:shd w:fill="FFFFFF" w:val="clear"/>
    </w:rPr>
  </w:style>
  <w:style w:styleId="style17" w:type="character">
    <w:name w:val="Колонтитул_"/>
    <w:basedOn w:val="style15"/>
    <w:next w:val="style17"/>
    <w:rPr>
      <w:rFonts w:ascii="Times New Roman" w:cs="Times New Roman" w:hAnsi="Times New Roman"/>
      <w:sz w:val="20"/>
      <w:szCs w:val="20"/>
      <w:shd w:fill="FFFFFF" w:val="clear"/>
    </w:rPr>
  </w:style>
  <w:style w:styleId="style18" w:type="character">
    <w:name w:val="Колонтитул + Arial"/>
    <w:basedOn w:val="style17"/>
    <w:next w:val="style18"/>
    <w:rPr>
      <w:rFonts w:ascii="Arial" w:cs="Arial" w:hAnsi="Arial"/>
      <w:spacing w:val="0"/>
      <w:sz w:val="23"/>
      <w:szCs w:val="23"/>
      <w:shd w:fill="FFFFFF" w:val="clear"/>
    </w:rPr>
  </w:style>
  <w:style w:styleId="style19" w:type="character">
    <w:name w:val="Заголовок №1_"/>
    <w:basedOn w:val="style15"/>
    <w:next w:val="style19"/>
    <w:rPr>
      <w:rFonts w:ascii="Times New Roman" w:cs="Times New Roman" w:hAnsi="Times New Roman"/>
      <w:b/>
      <w:bCs/>
      <w:sz w:val="34"/>
      <w:szCs w:val="34"/>
      <w:shd w:fill="FFFFFF" w:val="clear"/>
    </w:rPr>
  </w:style>
  <w:style w:styleId="style20" w:type="character">
    <w:name w:val="Основной текст Знак1"/>
    <w:basedOn w:val="style15"/>
    <w:next w:val="style20"/>
    <w:rPr>
      <w:rFonts w:ascii="Times New Roman" w:cs="Times New Roman" w:hAnsi="Times New Roman"/>
      <w:sz w:val="26"/>
      <w:szCs w:val="26"/>
      <w:shd w:fill="FFFFFF" w:val="clear"/>
    </w:rPr>
  </w:style>
  <w:style w:styleId="style21" w:type="character">
    <w:name w:val="Основной текст (3)_"/>
    <w:basedOn w:val="style15"/>
    <w:next w:val="style21"/>
    <w:rPr>
      <w:rFonts w:ascii="Times New Roman" w:cs="Times New Roman" w:hAnsi="Times New Roman"/>
      <w:i/>
      <w:iCs/>
      <w:sz w:val="23"/>
      <w:szCs w:val="23"/>
      <w:shd w:fill="FFFFFF" w:val="clear"/>
    </w:rPr>
  </w:style>
  <w:style w:styleId="style22" w:type="character">
    <w:name w:val="Заголовок №3_"/>
    <w:basedOn w:val="style15"/>
    <w:next w:val="style22"/>
    <w:rPr>
      <w:rFonts w:ascii="Times New Roman" w:cs="Times New Roman" w:hAnsi="Times New Roman"/>
      <w:b/>
      <w:bCs/>
      <w:sz w:val="26"/>
      <w:szCs w:val="26"/>
      <w:shd w:fill="FFFFFF" w:val="clear"/>
    </w:rPr>
  </w:style>
  <w:style w:styleId="style23" w:type="character">
    <w:name w:val="Основной текст (4)_"/>
    <w:basedOn w:val="style15"/>
    <w:next w:val="style23"/>
    <w:rPr>
      <w:rFonts w:ascii="Arial" w:cs="Arial" w:hAnsi="Arial"/>
      <w:sz w:val="23"/>
      <w:szCs w:val="23"/>
      <w:shd w:fill="FFFFFF" w:val="clear"/>
    </w:rPr>
  </w:style>
  <w:style w:styleId="style24" w:type="character">
    <w:name w:val="Основной текст Знак"/>
    <w:basedOn w:val="style15"/>
    <w:next w:val="style24"/>
    <w:rPr>
      <w:rFonts w:ascii="Gulim" w:cs="Gulim" w:eastAsia="Gulim" w:hAnsi="Gulim"/>
      <w:color w:val="000000"/>
      <w:sz w:val="24"/>
      <w:szCs w:val="24"/>
      <w:lang w:eastAsia="ru-RU"/>
    </w:rPr>
  </w:style>
  <w:style w:styleId="style25" w:type="character">
    <w:name w:val="Заголовок №2 (2)_"/>
    <w:basedOn w:val="style15"/>
    <w:next w:val="style25"/>
    <w:rPr>
      <w:rFonts w:ascii="Times New Roman" w:cs="Times New Roman" w:hAnsi="Times New Roman"/>
      <w:b/>
      <w:bCs/>
      <w:sz w:val="26"/>
      <w:szCs w:val="26"/>
      <w:shd w:fill="FFFFFF" w:val="clear"/>
    </w:rPr>
  </w:style>
  <w:style w:styleId="style26" w:type="character">
    <w:name w:val="Верхний колонтитул Знак"/>
    <w:basedOn w:val="style15"/>
    <w:next w:val="style26"/>
    <w:rPr>
      <w:rFonts w:ascii="Gulim" w:cs="Gulim" w:eastAsia="Gulim" w:hAnsi="Gulim"/>
      <w:color w:val="000000"/>
      <w:sz w:val="24"/>
      <w:szCs w:val="24"/>
      <w:lang w:eastAsia="ru-RU"/>
    </w:rPr>
  </w:style>
  <w:style w:styleId="style27" w:type="character">
    <w:name w:val="Нижний колонтитул Знак"/>
    <w:basedOn w:val="style15"/>
    <w:next w:val="style27"/>
    <w:rPr>
      <w:rFonts w:ascii="Gulim" w:cs="Gulim" w:eastAsia="Gulim" w:hAnsi="Gulim"/>
      <w:color w:val="000000"/>
      <w:sz w:val="24"/>
      <w:szCs w:val="24"/>
      <w:lang w:eastAsia="ru-RU"/>
    </w:rPr>
  </w:style>
  <w:style w:styleId="style28" w:type="character">
    <w:name w:val="Текст выноски Знак"/>
    <w:basedOn w:val="style15"/>
    <w:next w:val="style28"/>
    <w:rPr>
      <w:rFonts w:ascii="Tahoma" w:cs="Tahoma" w:eastAsia="Gulim" w:hAnsi="Tahoma"/>
      <w:color w:val="000000"/>
      <w:sz w:val="16"/>
      <w:szCs w:val="16"/>
      <w:lang w:eastAsia="ru-RU"/>
    </w:rPr>
  </w:style>
  <w:style w:styleId="style29" w:type="character">
    <w:name w:val="ListLabel 1"/>
    <w:next w:val="style29"/>
    <w:rPr>
      <w:rFonts w:cs="Times New Roman"/>
      <w:b/>
      <w:bCs/>
      <w:i w:val="false"/>
      <w:iCs w:val="false"/>
      <w:caps w:val="false"/>
      <w:smallCaps w:val="false"/>
      <w:strike w:val="false"/>
      <w:dstrike w:val="false"/>
      <w:color w:val="000000"/>
      <w:spacing w:val="0"/>
      <w:w w:val="100"/>
      <w:position w:val="0"/>
      <w:sz w:val="26"/>
      <w:sz w:val="26"/>
      <w:szCs w:val="26"/>
      <w:u w:val="none"/>
      <w:vertAlign w:val="baseline"/>
    </w:rPr>
  </w:style>
  <w:style w:styleId="style30" w:type="character">
    <w:name w:val="ListLabel 2"/>
    <w:next w:val="style30"/>
    <w:rPr>
      <w:b w:val="false"/>
      <w:i w:val="false"/>
      <w:caps w:val="false"/>
      <w:smallCaps w:val="false"/>
      <w:strike w:val="false"/>
      <w:dstrike w:val="false"/>
      <w:color w:val="000000"/>
      <w:spacing w:val="0"/>
      <w:w w:val="100"/>
      <w:position w:val="0"/>
      <w:sz w:val="26"/>
      <w:sz w:val="26"/>
      <w:u w:val="none"/>
      <w:vertAlign w:val="baseline"/>
    </w:rPr>
  </w:style>
  <w:style w:styleId="style31" w:type="character">
    <w:name w:val="ListLabel 3"/>
    <w:next w:val="style31"/>
    <w:rPr>
      <w:rFonts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styleId="style32" w:type="character">
    <w:name w:val="ListLabel 4"/>
    <w:next w:val="style32"/>
    <w:rPr>
      <w:rFonts w:cs="Times New Roman"/>
    </w:rPr>
  </w:style>
  <w:style w:styleId="style33" w:type="paragraph">
    <w:name w:val="Заголовок"/>
    <w:basedOn w:val="style0"/>
    <w:next w:val="style34"/>
    <w:pPr>
      <w:keepNext/>
      <w:spacing w:after="120" w:before="240"/>
      <w:contextualSpacing w:val="false"/>
    </w:pPr>
    <w:rPr>
      <w:rFonts w:ascii="Arial" w:cs="Mangal" w:eastAsia="Microsoft YaHei" w:hAnsi="Arial"/>
      <w:sz w:val="28"/>
      <w:szCs w:val="28"/>
    </w:rPr>
  </w:style>
  <w:style w:styleId="style34" w:type="paragraph">
    <w:name w:val="Основной текст"/>
    <w:basedOn w:val="style0"/>
    <w:next w:val="style34"/>
    <w:pPr>
      <w:shd w:fill="FFFFFF" w:val="clear"/>
      <w:spacing w:after="0" w:before="5520" w:line="240" w:lineRule="atLeast"/>
      <w:ind w:hanging="760" w:left="0" w:right="0"/>
      <w:contextualSpacing w:val="false"/>
      <w:jc w:val="center"/>
    </w:pPr>
    <w:rPr>
      <w:rFonts w:ascii="Times New Roman" w:cs="Calibri" w:hAnsi="Times New Roman"/>
      <w:color w:val="00000A"/>
      <w:sz w:val="26"/>
      <w:szCs w:val="26"/>
      <w:lang w:eastAsia="en-US"/>
    </w:rPr>
  </w:style>
  <w:style w:styleId="style35" w:type="paragraph">
    <w:name w:val="Список"/>
    <w:basedOn w:val="style34"/>
    <w:next w:val="style35"/>
    <w:pPr/>
    <w:rPr>
      <w:rFonts w:cs="Mangal"/>
    </w:rPr>
  </w:style>
  <w:style w:styleId="style36" w:type="paragraph">
    <w:name w:val="Название"/>
    <w:basedOn w:val="style0"/>
    <w:next w:val="style36"/>
    <w:pPr>
      <w:suppressLineNumbers/>
      <w:spacing w:after="120" w:before="120"/>
      <w:contextualSpacing w:val="false"/>
    </w:pPr>
    <w:rPr>
      <w:rFonts w:cs="Mangal"/>
      <w:i/>
      <w:iCs/>
      <w:sz w:val="24"/>
      <w:szCs w:val="24"/>
    </w:rPr>
  </w:style>
  <w:style w:styleId="style37" w:type="paragraph">
    <w:name w:val="Указатель"/>
    <w:basedOn w:val="style0"/>
    <w:next w:val="style37"/>
    <w:pPr>
      <w:suppressLineNumbers/>
    </w:pPr>
    <w:rPr>
      <w:rFonts w:cs="Mangal"/>
    </w:rPr>
  </w:style>
  <w:style w:styleId="style38" w:type="paragraph">
    <w:name w:val="Основной текст (2)"/>
    <w:basedOn w:val="style0"/>
    <w:next w:val="style38"/>
    <w:pPr>
      <w:shd w:fill="FFFFFF" w:val="clear"/>
      <w:spacing w:after="2220" w:before="0" w:line="322" w:lineRule="exact"/>
      <w:contextualSpacing w:val="false"/>
      <w:jc w:val="center"/>
    </w:pPr>
    <w:rPr>
      <w:rFonts w:ascii="Times New Roman" w:cs="Calibri" w:hAnsi="Times New Roman"/>
      <w:b/>
      <w:bCs/>
      <w:color w:val="00000A"/>
      <w:sz w:val="26"/>
      <w:szCs w:val="26"/>
      <w:lang w:eastAsia="en-US"/>
    </w:rPr>
  </w:style>
  <w:style w:styleId="style39" w:type="paragraph">
    <w:name w:val="Колонтитул"/>
    <w:basedOn w:val="style0"/>
    <w:next w:val="style39"/>
    <w:pPr>
      <w:shd w:fill="FFFFFF" w:val="clear"/>
    </w:pPr>
    <w:rPr>
      <w:rFonts w:ascii="Times New Roman" w:cs="Calibri" w:hAnsi="Times New Roman"/>
      <w:color w:val="00000A"/>
      <w:sz w:val="20"/>
      <w:szCs w:val="20"/>
      <w:lang w:eastAsia="en-US"/>
    </w:rPr>
  </w:style>
  <w:style w:styleId="style40" w:type="paragraph">
    <w:name w:val="Заголовок №1"/>
    <w:basedOn w:val="style0"/>
    <w:next w:val="style40"/>
    <w:pPr>
      <w:shd w:fill="FFFFFF" w:val="clear"/>
      <w:spacing w:after="540" w:before="1920" w:line="240" w:lineRule="atLeast"/>
      <w:contextualSpacing w:val="false"/>
      <w:jc w:val="center"/>
    </w:pPr>
    <w:rPr>
      <w:rFonts w:ascii="Times New Roman" w:cs="Calibri" w:hAnsi="Times New Roman"/>
      <w:b/>
      <w:bCs/>
      <w:color w:val="00000A"/>
      <w:sz w:val="34"/>
      <w:szCs w:val="34"/>
      <w:lang w:eastAsia="en-US"/>
    </w:rPr>
  </w:style>
  <w:style w:styleId="style41" w:type="paragraph">
    <w:name w:val="Основной текст (3)"/>
    <w:basedOn w:val="style0"/>
    <w:next w:val="style41"/>
    <w:pPr>
      <w:shd w:fill="FFFFFF" w:val="clear"/>
      <w:spacing w:after="0" w:before="240" w:line="274" w:lineRule="exact"/>
      <w:contextualSpacing w:val="false"/>
    </w:pPr>
    <w:rPr>
      <w:rFonts w:ascii="Times New Roman" w:cs="Calibri" w:hAnsi="Times New Roman"/>
      <w:i/>
      <w:iCs/>
      <w:color w:val="00000A"/>
      <w:sz w:val="23"/>
      <w:szCs w:val="23"/>
      <w:lang w:eastAsia="en-US"/>
    </w:rPr>
  </w:style>
  <w:style w:styleId="style42" w:type="paragraph">
    <w:name w:val="Заголовок №3"/>
    <w:basedOn w:val="style0"/>
    <w:next w:val="style42"/>
    <w:pPr>
      <w:shd w:fill="FFFFFF" w:val="clear"/>
      <w:spacing w:after="720" w:before="0" w:line="240" w:lineRule="atLeast"/>
      <w:ind w:hanging="780" w:left="0" w:right="0"/>
      <w:contextualSpacing w:val="false"/>
    </w:pPr>
    <w:rPr>
      <w:rFonts w:ascii="Times New Roman" w:cs="Calibri" w:hAnsi="Times New Roman"/>
      <w:b/>
      <w:bCs/>
      <w:color w:val="00000A"/>
      <w:sz w:val="26"/>
      <w:szCs w:val="26"/>
      <w:lang w:eastAsia="en-US"/>
    </w:rPr>
  </w:style>
  <w:style w:styleId="style43" w:type="paragraph">
    <w:name w:val="Основной текст (4)"/>
    <w:basedOn w:val="style0"/>
    <w:next w:val="style43"/>
    <w:pPr>
      <w:shd w:fill="FFFFFF" w:val="clear"/>
      <w:spacing w:line="240" w:lineRule="atLeast"/>
    </w:pPr>
    <w:rPr>
      <w:rFonts w:ascii="Arial" w:cs="Calibri" w:hAnsi="Arial"/>
      <w:color w:val="00000A"/>
      <w:sz w:val="23"/>
      <w:szCs w:val="23"/>
      <w:lang w:eastAsia="en-US"/>
    </w:rPr>
  </w:style>
  <w:style w:styleId="style44" w:type="paragraph">
    <w:name w:val="Заголовок №2 (2)"/>
    <w:basedOn w:val="style0"/>
    <w:next w:val="style44"/>
    <w:pPr>
      <w:shd w:fill="FFFFFF" w:val="clear"/>
      <w:spacing w:after="0" w:before="420" w:line="480" w:lineRule="exact"/>
      <w:contextualSpacing w:val="false"/>
    </w:pPr>
    <w:rPr>
      <w:rFonts w:ascii="Times New Roman" w:cs="Calibri" w:hAnsi="Times New Roman"/>
      <w:b/>
      <w:bCs/>
      <w:color w:val="00000A"/>
      <w:sz w:val="26"/>
      <w:szCs w:val="26"/>
      <w:lang w:eastAsia="en-US"/>
    </w:rPr>
  </w:style>
  <w:style w:styleId="style45" w:type="paragraph">
    <w:name w:val="Верхний колонтитул"/>
    <w:basedOn w:val="style0"/>
    <w:next w:val="style45"/>
    <w:pPr>
      <w:suppressLineNumbers/>
      <w:tabs>
        <w:tab w:leader="none" w:pos="4677" w:val="center"/>
        <w:tab w:leader="none" w:pos="9355" w:val="right"/>
      </w:tabs>
    </w:pPr>
    <w:rPr/>
  </w:style>
  <w:style w:styleId="style46" w:type="paragraph">
    <w:name w:val="Нижний колонтитул"/>
    <w:basedOn w:val="style0"/>
    <w:next w:val="style46"/>
    <w:pPr>
      <w:suppressLineNumbers/>
      <w:tabs>
        <w:tab w:leader="none" w:pos="4677" w:val="center"/>
        <w:tab w:leader="none" w:pos="9355" w:val="right"/>
      </w:tabs>
    </w:pPr>
    <w:rPr/>
  </w:style>
  <w:style w:styleId="style47" w:type="paragraph">
    <w:name w:val="List Paragraph"/>
    <w:basedOn w:val="style0"/>
    <w:next w:val="style47"/>
    <w:pPr>
      <w:spacing w:after="0" w:before="0"/>
      <w:ind w:hanging="0" w:left="720" w:right="0"/>
      <w:contextualSpacing/>
    </w:pPr>
    <w:rPr/>
  </w:style>
  <w:style w:styleId="style48" w:type="paragraph">
    <w:name w:val="Balloon Text"/>
    <w:basedOn w:val="style0"/>
    <w:next w:val="style4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6.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2013-09-07T14:56:00.00Z</dcterms:created>
  <dc:creator>MAKSIM</dc:creator>
  <cp:lastModifiedBy>юзер</cp:lastModifiedBy>
  <cp:lastPrinted>2014-06-27T08:24:00.00Z</cp:lastPrinted>
  <dcterms:modified xsi:type="dcterms:W3CDTF">2020-03-10T06:36:00.00Z</dcterms:modified>
  <cp:revision>27</cp:revision>
</cp:coreProperties>
</file>